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B42A" w14:textId="77777777" w:rsidR="00E70D22" w:rsidRPr="00E70D22" w:rsidRDefault="00E70D22" w:rsidP="00E70D22">
      <w:pPr>
        <w:suppressAutoHyphens/>
        <w:rPr>
          <w:sz w:val="20"/>
          <w:szCs w:val="20"/>
          <w:lang w:val="en-US" w:eastAsia="ar-SA"/>
        </w:rPr>
      </w:pPr>
    </w:p>
    <w:p w14:paraId="30C880DB" w14:textId="77777777" w:rsidR="00E70D22" w:rsidRPr="00E70D22" w:rsidRDefault="00E70D22" w:rsidP="00E70D22">
      <w:pPr>
        <w:suppressAutoHyphens/>
        <w:rPr>
          <w:sz w:val="20"/>
          <w:szCs w:val="20"/>
          <w:lang w:val="en-US" w:eastAsia="ar-SA"/>
        </w:rPr>
      </w:pPr>
    </w:p>
    <w:p w14:paraId="170423FC" w14:textId="77777777" w:rsidR="00E70D22" w:rsidRPr="00E70D22" w:rsidRDefault="00E70D22" w:rsidP="00E70D22">
      <w:pPr>
        <w:suppressAutoHyphens/>
        <w:rPr>
          <w:sz w:val="20"/>
          <w:szCs w:val="20"/>
          <w:lang w:val="en-US" w:eastAsia="ar-SA"/>
        </w:rPr>
      </w:pPr>
    </w:p>
    <w:p w14:paraId="14E52688" w14:textId="77777777" w:rsidR="00E70D22" w:rsidRPr="00E70D22" w:rsidRDefault="00E70D22" w:rsidP="00E70D22">
      <w:pPr>
        <w:suppressAutoHyphens/>
        <w:rPr>
          <w:sz w:val="20"/>
          <w:szCs w:val="20"/>
          <w:lang w:val="en-US" w:eastAsia="ar-SA"/>
        </w:rPr>
      </w:pPr>
    </w:p>
    <w:p w14:paraId="3603FAC9" w14:textId="77777777" w:rsidR="00E70D22" w:rsidRPr="00E70D22" w:rsidRDefault="0035450B" w:rsidP="00E70D22">
      <w:pPr>
        <w:suppressAutoHyphens/>
        <w:rPr>
          <w:sz w:val="20"/>
          <w:szCs w:val="20"/>
          <w:lang w:val="en-US" w:eastAsia="ar-SA"/>
        </w:rPr>
      </w:pPr>
      <w:r>
        <w:rPr>
          <w:rFonts w:asciiTheme="minorHAnsi" w:hAnsiTheme="minorHAnsi" w:cstheme="minorHAnsi"/>
          <w:b/>
          <w:noProof/>
          <w:sz w:val="28"/>
          <w:szCs w:val="28"/>
          <w:lang w:val="en-US"/>
        </w:rPr>
        <w:drawing>
          <wp:anchor distT="0" distB="0" distL="114935" distR="114935" simplePos="0" relativeHeight="251659264" behindDoc="1" locked="0" layoutInCell="1" allowOverlap="1" wp14:anchorId="35FD6EBF" wp14:editId="568E6D6D">
            <wp:simplePos x="0" y="0"/>
            <wp:positionH relativeFrom="column">
              <wp:posOffset>3079631</wp:posOffset>
            </wp:positionH>
            <wp:positionV relativeFrom="paragraph">
              <wp:posOffset>67777</wp:posOffset>
            </wp:positionV>
            <wp:extent cx="965835" cy="800100"/>
            <wp:effectExtent l="0" t="0" r="571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B8C085" w14:textId="77777777" w:rsidR="00E70D22" w:rsidRPr="00E70D22" w:rsidRDefault="0035450B" w:rsidP="00E70D22">
      <w:pPr>
        <w:suppressAutoHyphens/>
        <w:rPr>
          <w:sz w:val="20"/>
          <w:szCs w:val="20"/>
          <w:lang w:val="en-US" w:eastAsia="ar-SA"/>
        </w:rPr>
      </w:pPr>
      <w:r>
        <w:rPr>
          <w:sz w:val="20"/>
          <w:szCs w:val="20"/>
          <w:lang w:val="en-US" w:eastAsia="ar-SA"/>
        </w:rPr>
        <w:t xml:space="preserve">                                                                                           </w:t>
      </w:r>
    </w:p>
    <w:p w14:paraId="37BE7D71" w14:textId="77777777" w:rsidR="00E70D22" w:rsidRPr="00E70D22" w:rsidRDefault="00E70D22" w:rsidP="00E70D22">
      <w:pPr>
        <w:suppressAutoHyphens/>
        <w:rPr>
          <w:sz w:val="20"/>
          <w:szCs w:val="20"/>
          <w:lang w:val="en-US" w:eastAsia="ar-SA"/>
        </w:rPr>
      </w:pPr>
    </w:p>
    <w:p w14:paraId="21DF2AB3" w14:textId="77777777" w:rsidR="0035450B" w:rsidRDefault="00E70D22" w:rsidP="00E70D22">
      <w:pPr>
        <w:suppressAutoHyphens/>
        <w:rPr>
          <w:sz w:val="20"/>
          <w:szCs w:val="20"/>
          <w:lang w:val="en-US" w:eastAsia="ar-SA"/>
        </w:rPr>
      </w:pPr>
      <w:r w:rsidRPr="00E70D22">
        <w:rPr>
          <w:sz w:val="20"/>
          <w:szCs w:val="20"/>
          <w:lang w:val="en-US" w:eastAsia="ar-SA"/>
        </w:rPr>
        <w:t xml:space="preserve">                                                                                 </w:t>
      </w:r>
    </w:p>
    <w:p w14:paraId="0975D5EB" w14:textId="77777777" w:rsidR="0035450B" w:rsidRDefault="0035450B" w:rsidP="00E70D22">
      <w:pPr>
        <w:suppressAutoHyphens/>
        <w:rPr>
          <w:sz w:val="20"/>
          <w:szCs w:val="20"/>
          <w:lang w:val="en-US" w:eastAsia="ar-SA"/>
        </w:rPr>
      </w:pPr>
    </w:p>
    <w:p w14:paraId="089C5764" w14:textId="77777777" w:rsidR="0035450B" w:rsidRDefault="0035450B" w:rsidP="0035450B">
      <w:pPr>
        <w:tabs>
          <w:tab w:val="left" w:pos="1141"/>
        </w:tabs>
        <w:suppressAutoHyphens/>
        <w:rPr>
          <w:sz w:val="20"/>
          <w:szCs w:val="20"/>
          <w:lang w:val="en-US" w:eastAsia="ar-SA"/>
        </w:rPr>
      </w:pPr>
      <w:r>
        <w:rPr>
          <w:sz w:val="20"/>
          <w:szCs w:val="20"/>
          <w:lang w:val="en-US" w:eastAsia="ar-SA"/>
        </w:rPr>
        <w:tab/>
      </w:r>
    </w:p>
    <w:p w14:paraId="70D14196" w14:textId="77777777" w:rsidR="00E70D22" w:rsidRPr="00E70D22" w:rsidRDefault="0035450B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  <w:r>
        <w:rPr>
          <w:sz w:val="20"/>
          <w:szCs w:val="20"/>
          <w:lang w:val="en-US" w:eastAsia="ar-SA"/>
        </w:rPr>
        <w:t xml:space="preserve">                                                                                    </w:t>
      </w:r>
      <w:r w:rsidR="00E70D22" w:rsidRPr="00E70D22">
        <w:rPr>
          <w:sz w:val="20"/>
          <w:szCs w:val="20"/>
          <w:lang w:val="en-US" w:eastAsia="ar-SA"/>
        </w:rPr>
        <w:t xml:space="preserve">     KOMUNA E KAMENICËS</w:t>
      </w:r>
    </w:p>
    <w:p w14:paraId="26CE026B" w14:textId="77777777" w:rsidR="00E70D22" w:rsidRPr="00E70D22" w:rsidRDefault="00E70D22" w:rsidP="00E70D22">
      <w:pPr>
        <w:suppressAutoHyphens/>
        <w:jc w:val="center"/>
        <w:rPr>
          <w:sz w:val="20"/>
          <w:szCs w:val="20"/>
          <w:lang w:val="en-US" w:eastAsia="ar-SA"/>
        </w:rPr>
      </w:pPr>
      <w:r w:rsidRPr="00E70D22">
        <w:rPr>
          <w:sz w:val="20"/>
          <w:szCs w:val="20"/>
          <w:lang w:val="en-US" w:eastAsia="ar-SA"/>
        </w:rPr>
        <w:t xml:space="preserve">    OPSTINA KAMENICA</w:t>
      </w:r>
    </w:p>
    <w:p w14:paraId="483F7E24" w14:textId="77777777" w:rsidR="00E70D22" w:rsidRPr="00E70D22" w:rsidRDefault="00E70D22" w:rsidP="00E70D22">
      <w:pPr>
        <w:suppressAutoHyphens/>
        <w:rPr>
          <w:sz w:val="20"/>
          <w:szCs w:val="20"/>
          <w:lang w:val="en-US" w:eastAsia="ar-SA"/>
        </w:rPr>
      </w:pPr>
      <w:r w:rsidRPr="00E70D22">
        <w:rPr>
          <w:sz w:val="20"/>
          <w:szCs w:val="20"/>
          <w:lang w:val="en-US" w:eastAsia="ar-SA"/>
        </w:rPr>
        <w:t xml:space="preserve">                                                                                      KAMENICA MUNICIPALITY</w:t>
      </w:r>
    </w:p>
    <w:p w14:paraId="46D6F88E" w14:textId="77777777" w:rsidR="00E70D22" w:rsidRPr="00E70D22" w:rsidRDefault="00E70D22" w:rsidP="00E70D22">
      <w:pPr>
        <w:suppressAutoHyphens/>
        <w:rPr>
          <w:sz w:val="22"/>
          <w:szCs w:val="22"/>
          <w:lang w:eastAsia="ar-SA"/>
        </w:rPr>
      </w:pPr>
    </w:p>
    <w:p w14:paraId="400A3262" w14:textId="77777777" w:rsidR="00E70D22" w:rsidRPr="00E70D22" w:rsidRDefault="00E70D22" w:rsidP="00E70D22">
      <w:pPr>
        <w:suppressAutoHyphens/>
        <w:rPr>
          <w:lang w:eastAsia="ar-SA"/>
        </w:rPr>
      </w:pPr>
    </w:p>
    <w:p w14:paraId="623BA86D" w14:textId="77777777" w:rsidR="00E70D22" w:rsidRPr="00E70D22" w:rsidRDefault="00E70D22" w:rsidP="00E70D22">
      <w:pPr>
        <w:keepNext/>
        <w:keepLines/>
        <w:suppressAutoHyphens/>
        <w:spacing w:before="200"/>
        <w:jc w:val="center"/>
        <w:outlineLvl w:val="2"/>
        <w:rPr>
          <w:rFonts w:ascii="Arial" w:hAnsi="Arial"/>
          <w:b/>
          <w:bCs/>
          <w:color w:val="D16349"/>
          <w:lang w:eastAsia="ar-SA"/>
        </w:rPr>
      </w:pPr>
    </w:p>
    <w:p w14:paraId="25B93ABC" w14:textId="77777777" w:rsidR="00E70D22" w:rsidRPr="00E70D22" w:rsidRDefault="00E70D22" w:rsidP="00E70D22">
      <w:pPr>
        <w:suppressAutoHyphens/>
        <w:rPr>
          <w:lang w:eastAsia="ar-SA"/>
        </w:rPr>
      </w:pPr>
    </w:p>
    <w:p w14:paraId="4E0F0FAB" w14:textId="77777777" w:rsidR="00E70D22" w:rsidRPr="00E70D22" w:rsidRDefault="00E70D22" w:rsidP="00E70D22">
      <w:pPr>
        <w:suppressAutoHyphens/>
        <w:rPr>
          <w:lang w:eastAsia="ar-SA"/>
        </w:rPr>
      </w:pPr>
    </w:p>
    <w:p w14:paraId="32D8F700" w14:textId="77777777" w:rsidR="00E70D22" w:rsidRPr="00E70D22" w:rsidRDefault="00E70D22" w:rsidP="00E70D22">
      <w:pPr>
        <w:suppressAutoHyphens/>
        <w:rPr>
          <w:lang w:eastAsia="ar-SA"/>
        </w:rPr>
      </w:pPr>
    </w:p>
    <w:p w14:paraId="488899B6" w14:textId="77777777" w:rsidR="00E70D22" w:rsidRPr="00E70D22" w:rsidRDefault="00E70D22" w:rsidP="00E70D22">
      <w:pPr>
        <w:suppressAutoHyphens/>
        <w:rPr>
          <w:lang w:eastAsia="ar-SA"/>
        </w:rPr>
      </w:pPr>
    </w:p>
    <w:p w14:paraId="3B7DA55F" w14:textId="77777777" w:rsidR="00E70D22" w:rsidRPr="00E70D22" w:rsidRDefault="00E70D22" w:rsidP="00E70D22">
      <w:pPr>
        <w:autoSpaceDE w:val="0"/>
        <w:autoSpaceDN w:val="0"/>
        <w:adjustRightInd w:val="0"/>
        <w:rPr>
          <w:rFonts w:ascii="Calibri" w:eastAsia="MS Mincho" w:hAnsi="Calibri" w:cs="Calibri"/>
          <w:color w:val="000000"/>
        </w:rPr>
      </w:pPr>
    </w:p>
    <w:p w14:paraId="5E3E0793" w14:textId="77777777" w:rsidR="00E70D22" w:rsidRPr="00E70D22" w:rsidRDefault="00E70D22" w:rsidP="00E70D22">
      <w:pPr>
        <w:autoSpaceDE w:val="0"/>
        <w:autoSpaceDN w:val="0"/>
        <w:adjustRightInd w:val="0"/>
        <w:jc w:val="center"/>
        <w:rPr>
          <w:rFonts w:eastAsia="MS Mincho"/>
          <w:color w:val="0070C0"/>
          <w:sz w:val="32"/>
          <w:szCs w:val="32"/>
        </w:rPr>
      </w:pPr>
      <w:r w:rsidRPr="00E70D22">
        <w:rPr>
          <w:rFonts w:eastAsia="MS Mincho"/>
          <w:b/>
          <w:bCs/>
          <w:color w:val="0070C0"/>
          <w:sz w:val="32"/>
          <w:szCs w:val="32"/>
        </w:rPr>
        <w:t xml:space="preserve">      RAPORTI FINANCIAR BUXHETOR I KOMUNËS SË KAMENICËS</w:t>
      </w:r>
    </w:p>
    <w:p w14:paraId="0CB578FC" w14:textId="77777777" w:rsidR="00E70D22" w:rsidRPr="00E70D22" w:rsidRDefault="00772EE6" w:rsidP="00E70D22">
      <w:pPr>
        <w:autoSpaceDE w:val="0"/>
        <w:autoSpaceDN w:val="0"/>
        <w:adjustRightInd w:val="0"/>
        <w:jc w:val="center"/>
        <w:rPr>
          <w:rFonts w:eastAsia="MS Mincho"/>
          <w:color w:val="0070C0"/>
          <w:sz w:val="32"/>
          <w:szCs w:val="32"/>
        </w:rPr>
      </w:pPr>
      <w:r>
        <w:rPr>
          <w:rFonts w:eastAsia="MS Mincho"/>
          <w:b/>
          <w:bCs/>
          <w:color w:val="0070C0"/>
          <w:sz w:val="32"/>
          <w:szCs w:val="32"/>
        </w:rPr>
        <w:t xml:space="preserve">      PËR PERIUDHËN 1 Prill – 30 Qershor 2026(TM 2</w:t>
      </w:r>
      <w:r w:rsidR="00E70D22" w:rsidRPr="00E70D22">
        <w:rPr>
          <w:rFonts w:eastAsia="MS Mincho"/>
          <w:b/>
          <w:bCs/>
          <w:color w:val="0070C0"/>
          <w:sz w:val="32"/>
          <w:szCs w:val="32"/>
        </w:rPr>
        <w:t>)</w:t>
      </w:r>
    </w:p>
    <w:p w14:paraId="28EF0236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7434A0F7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22100B49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  <w:r w:rsidRPr="00E70D22">
        <w:rPr>
          <w:rFonts w:ascii="Arial" w:hAnsi="Arial" w:cs="Arial"/>
          <w:b/>
          <w:sz w:val="28"/>
          <w:szCs w:val="28"/>
          <w:lang w:val="en-US" w:eastAsia="ar-SA"/>
        </w:rPr>
        <w:t xml:space="preserve"> </w:t>
      </w:r>
    </w:p>
    <w:p w14:paraId="5C8DA431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40E0E03D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  <w:r w:rsidRPr="00E70D22">
        <w:rPr>
          <w:rFonts w:ascii="Arial" w:hAnsi="Arial" w:cs="Arial"/>
          <w:b/>
          <w:color w:val="0070C0"/>
          <w:sz w:val="32"/>
          <w:szCs w:val="32"/>
          <w:lang w:val="en-US" w:eastAsia="ar-SA"/>
        </w:rPr>
        <w:t xml:space="preserve">                    </w:t>
      </w:r>
    </w:p>
    <w:p w14:paraId="0E076858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  <w:r w:rsidRPr="00E70D22">
        <w:rPr>
          <w:rFonts w:ascii="Arial" w:hAnsi="Arial" w:cs="Arial"/>
          <w:b/>
          <w:color w:val="0070C0"/>
          <w:sz w:val="32"/>
          <w:szCs w:val="32"/>
          <w:lang w:val="en-US" w:eastAsia="ar-SA"/>
        </w:rPr>
        <w:t xml:space="preserve">                  </w:t>
      </w:r>
    </w:p>
    <w:p w14:paraId="4D3AA5D3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5DF86FC9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1EE54D96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5DDE259E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2E560C18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361ACB90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32"/>
          <w:szCs w:val="32"/>
          <w:lang w:val="en-US" w:eastAsia="ar-SA"/>
        </w:rPr>
      </w:pPr>
    </w:p>
    <w:p w14:paraId="3D001ACB" w14:textId="77777777" w:rsidR="00E70D22" w:rsidRPr="00E70D22" w:rsidRDefault="00E70D22" w:rsidP="00E70D22">
      <w:pPr>
        <w:suppressAutoHyphens/>
        <w:rPr>
          <w:rFonts w:ascii="Arial" w:hAnsi="Arial" w:cs="Arial"/>
          <w:b/>
          <w:color w:val="0070C0"/>
          <w:sz w:val="28"/>
          <w:szCs w:val="28"/>
          <w:lang w:val="en-US" w:eastAsia="ar-SA"/>
        </w:rPr>
      </w:pPr>
      <w:r w:rsidRPr="00E70D22">
        <w:rPr>
          <w:rFonts w:ascii="Arial" w:hAnsi="Arial" w:cs="Arial"/>
          <w:b/>
          <w:color w:val="0070C0"/>
          <w:sz w:val="32"/>
          <w:szCs w:val="32"/>
          <w:lang w:val="en-US" w:eastAsia="ar-SA"/>
        </w:rPr>
        <w:t xml:space="preserve">                              </w:t>
      </w:r>
      <w:r w:rsidRPr="00E70D22">
        <w:rPr>
          <w:rFonts w:ascii="Arial" w:hAnsi="Arial" w:cs="Arial"/>
          <w:b/>
          <w:color w:val="0070C0"/>
          <w:sz w:val="28"/>
          <w:szCs w:val="28"/>
          <w:lang w:val="en-US" w:eastAsia="ar-SA"/>
        </w:rPr>
        <w:t xml:space="preserve">DREJTORIA PËR BUXHET DHE FINANCA </w:t>
      </w:r>
    </w:p>
    <w:p w14:paraId="4810C286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32"/>
          <w:szCs w:val="32"/>
          <w:lang w:val="en-US" w:eastAsia="ar-SA"/>
        </w:rPr>
      </w:pPr>
    </w:p>
    <w:p w14:paraId="46037448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0D90D3B0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0815BF23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45525E08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03EE3B37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65626C71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0BE7257D" w14:textId="77777777" w:rsidR="00E70D22" w:rsidRPr="00E70D22" w:rsidRDefault="00E70D22" w:rsidP="00E70D22">
      <w:pPr>
        <w:suppressAutoHyphens/>
        <w:rPr>
          <w:rFonts w:ascii="Arial" w:hAnsi="Arial" w:cs="Arial"/>
          <w:b/>
          <w:sz w:val="28"/>
          <w:szCs w:val="28"/>
          <w:lang w:val="en-US" w:eastAsia="ar-SA"/>
        </w:rPr>
      </w:pPr>
    </w:p>
    <w:p w14:paraId="3D95D83E" w14:textId="77777777" w:rsidR="00E70D22" w:rsidRPr="00E70D22" w:rsidRDefault="00E70D22" w:rsidP="00E70D22">
      <w:pPr>
        <w:suppressAutoHyphens/>
        <w:rPr>
          <w:b/>
          <w:bCs/>
          <w:lang w:val="nb-NO" w:eastAsia="ar-SA"/>
        </w:rPr>
      </w:pPr>
      <w:r w:rsidRPr="00E70D22">
        <w:rPr>
          <w:rFonts w:ascii="Arial" w:hAnsi="Arial" w:cs="Arial"/>
          <w:b/>
          <w:sz w:val="28"/>
          <w:szCs w:val="28"/>
          <w:lang w:val="en-US" w:eastAsia="ar-SA"/>
        </w:rPr>
        <w:t xml:space="preserve">                                                 </w:t>
      </w:r>
      <w:r w:rsidR="00D52EBB">
        <w:rPr>
          <w:b/>
          <w:bCs/>
          <w:lang w:val="nb-NO" w:eastAsia="ar-SA"/>
        </w:rPr>
        <w:t>KAMENICË, Korrik</w:t>
      </w:r>
      <w:r w:rsidRPr="00E70D22">
        <w:rPr>
          <w:b/>
          <w:bCs/>
          <w:lang w:val="nb-NO" w:eastAsia="ar-SA"/>
        </w:rPr>
        <w:t xml:space="preserve"> 2026</w:t>
      </w:r>
    </w:p>
    <w:p w14:paraId="3895A654" w14:textId="77777777" w:rsidR="00E70D22" w:rsidRPr="00E70D22" w:rsidRDefault="00E70D22" w:rsidP="00E70D22">
      <w:pPr>
        <w:pBdr>
          <w:bottom w:val="single" w:sz="4" w:space="1" w:color="auto"/>
        </w:pBdr>
        <w:suppressAutoHyphens/>
        <w:jc w:val="center"/>
        <w:rPr>
          <w:b/>
          <w:bCs/>
          <w:color w:val="E3A191"/>
          <w:lang w:val="nb-NO" w:eastAsia="ar-SA"/>
        </w:rPr>
      </w:pPr>
      <w:r w:rsidRPr="00E70D22">
        <w:rPr>
          <w:b/>
          <w:bCs/>
          <w:color w:val="E3A191"/>
          <w:lang w:val="nb-NO" w:eastAsia="ar-SA"/>
        </w:rPr>
        <w:t>____________________________________________________________________</w:t>
      </w:r>
    </w:p>
    <w:p w14:paraId="601ABC41" w14:textId="77777777" w:rsidR="00E70D22" w:rsidRPr="00E70D22" w:rsidRDefault="00E70D22" w:rsidP="00E70D22">
      <w:pPr>
        <w:suppressAutoHyphens/>
        <w:rPr>
          <w:b/>
          <w:bCs/>
          <w:color w:val="00B050"/>
          <w:lang w:val="nb-NO" w:eastAsia="ar-SA"/>
        </w:rPr>
      </w:pPr>
      <w:r w:rsidRPr="00E70D22">
        <w:rPr>
          <w:lang w:val="en-US" w:eastAsia="ar-SA"/>
        </w:rPr>
        <w:t xml:space="preserve">                                                            </w:t>
      </w:r>
      <w:hyperlink r:id="rId8" w:history="1">
        <w:r w:rsidRPr="00E70D22">
          <w:rPr>
            <w:b/>
            <w:bCs/>
            <w:color w:val="0000FF"/>
            <w:u w:val="single"/>
            <w:lang w:val="nb-NO" w:eastAsia="ar-SA"/>
          </w:rPr>
          <w:t>www.kamenica-komuna.org</w:t>
        </w:r>
      </w:hyperlink>
    </w:p>
    <w:p w14:paraId="7CB4FE59" w14:textId="77777777" w:rsidR="00E70D22" w:rsidRPr="00E70D22" w:rsidRDefault="00E70D22" w:rsidP="00E70D22">
      <w:pPr>
        <w:suppressAutoHyphens/>
        <w:jc w:val="center"/>
        <w:rPr>
          <w:rFonts w:ascii="Calibri" w:eastAsia="MS Mincho" w:hAnsi="Calibri" w:cs="Calibri"/>
          <w:b/>
          <w:bCs/>
          <w:sz w:val="28"/>
          <w:szCs w:val="28"/>
        </w:rPr>
      </w:pPr>
    </w:p>
    <w:p w14:paraId="468E9C62" w14:textId="77777777" w:rsidR="00E70D22" w:rsidRPr="00E70D22" w:rsidRDefault="00E70D22" w:rsidP="00E70D22">
      <w:pPr>
        <w:suppressAutoHyphens/>
        <w:rPr>
          <w:rFonts w:ascii="Calibri" w:eastAsia="MS Mincho" w:hAnsi="Calibri" w:cs="Calibri"/>
          <w:b/>
          <w:bCs/>
          <w:sz w:val="28"/>
          <w:szCs w:val="28"/>
        </w:rPr>
      </w:pPr>
      <w:r w:rsidRPr="00E70D22">
        <w:rPr>
          <w:rFonts w:ascii="Calibri" w:eastAsia="MS Mincho" w:hAnsi="Calibri" w:cs="Calibri"/>
          <w:b/>
          <w:bCs/>
          <w:sz w:val="28"/>
          <w:szCs w:val="28"/>
        </w:rPr>
        <w:lastRenderedPageBreak/>
        <w:t xml:space="preserve">                                                                     </w:t>
      </w:r>
    </w:p>
    <w:p w14:paraId="681245C6" w14:textId="77777777" w:rsidR="00E70D22" w:rsidRPr="00E70D22" w:rsidRDefault="00E70D22" w:rsidP="00E70D22">
      <w:pPr>
        <w:suppressAutoHyphens/>
        <w:rPr>
          <w:rFonts w:ascii="Calibri" w:eastAsia="MS Mincho" w:hAnsi="Calibri" w:cs="Calibri"/>
          <w:b/>
          <w:bCs/>
          <w:sz w:val="28"/>
          <w:szCs w:val="28"/>
        </w:rPr>
      </w:pPr>
      <w:r w:rsidRPr="00E70D22">
        <w:rPr>
          <w:rFonts w:ascii="Calibri" w:eastAsia="MS Mincho" w:hAnsi="Calibri" w:cs="Calibri"/>
          <w:b/>
          <w:bCs/>
          <w:sz w:val="28"/>
          <w:szCs w:val="28"/>
        </w:rPr>
        <w:t xml:space="preserve"> </w:t>
      </w:r>
    </w:p>
    <w:p w14:paraId="200BA588" w14:textId="77777777" w:rsidR="00E70D22" w:rsidRPr="00E70D22" w:rsidRDefault="00E70D22" w:rsidP="00D52EBB">
      <w:pPr>
        <w:suppressAutoHyphens/>
        <w:jc w:val="both"/>
        <w:rPr>
          <w:b/>
          <w:bCs/>
          <w:sz w:val="28"/>
          <w:szCs w:val="28"/>
          <w:lang w:val="nb-NO" w:eastAsia="ar-SA"/>
        </w:rPr>
      </w:pPr>
      <w:r w:rsidRPr="00E70D22">
        <w:rPr>
          <w:rFonts w:ascii="Calibri" w:eastAsia="MS Mincho" w:hAnsi="Calibri" w:cs="Calibri"/>
          <w:b/>
          <w:bCs/>
          <w:sz w:val="28"/>
          <w:szCs w:val="28"/>
        </w:rPr>
        <w:t xml:space="preserve">1. Hyrje </w:t>
      </w:r>
    </w:p>
    <w:p w14:paraId="79DA1BC2" w14:textId="732D649B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color w:val="000000"/>
        </w:rPr>
      </w:pPr>
      <w:r w:rsidRPr="00E70D22">
        <w:rPr>
          <w:rFonts w:eastAsia="MS Mincho"/>
          <w:color w:val="000000"/>
        </w:rPr>
        <w:t xml:space="preserve">Raporti i </w:t>
      </w:r>
      <w:r w:rsidR="00096CD4">
        <w:rPr>
          <w:rFonts w:eastAsia="MS Mincho"/>
          <w:color w:val="000000"/>
        </w:rPr>
        <w:t>tremujorit të dytë</w:t>
      </w:r>
      <w:r w:rsidRPr="00E70D22">
        <w:rPr>
          <w:rFonts w:eastAsia="MS Mincho"/>
          <w:color w:val="000000"/>
        </w:rPr>
        <w:t>(I</w:t>
      </w:r>
      <w:r w:rsidR="00096CD4">
        <w:rPr>
          <w:rFonts w:eastAsia="MS Mincho"/>
          <w:color w:val="000000"/>
        </w:rPr>
        <w:t>I) buxhetor, për periudhën Prill-</w:t>
      </w:r>
      <w:r w:rsidR="00E528B1">
        <w:rPr>
          <w:rFonts w:eastAsia="MS Mincho"/>
          <w:color w:val="000000"/>
        </w:rPr>
        <w:t>Qershor</w:t>
      </w:r>
      <w:r w:rsidRPr="00E70D22">
        <w:rPr>
          <w:rFonts w:eastAsia="MS Mincho"/>
          <w:color w:val="000000"/>
        </w:rPr>
        <w:t xml:space="preserve"> 2026, është përgatitur në pajtim me dispozitat e nenit 45, paragrafët: 45.2, 45.4 dhe 46.1</w:t>
      </w:r>
      <w:r w:rsidR="00032F25">
        <w:rPr>
          <w:rFonts w:eastAsia="MS Mincho"/>
          <w:color w:val="000000"/>
        </w:rPr>
        <w:t xml:space="preserve"> të Ligjit, nr. 03/L -048, për Menaxhimin e Financave Publike dhe P</w:t>
      </w:r>
      <w:r w:rsidRPr="00E70D22">
        <w:rPr>
          <w:rFonts w:eastAsia="MS Mincho"/>
          <w:color w:val="000000"/>
        </w:rPr>
        <w:t xml:space="preserve">ërgjegjësitë. </w:t>
      </w:r>
    </w:p>
    <w:p w14:paraId="3F67DB03" w14:textId="77777777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color w:val="000000"/>
        </w:rPr>
      </w:pPr>
      <w:r w:rsidRPr="00E70D22">
        <w:rPr>
          <w:rFonts w:eastAsia="MS Mincho"/>
          <w:color w:val="000000"/>
        </w:rPr>
        <w:t>Raporti i përgatitur nga Kryetari i K</w:t>
      </w:r>
      <w:r w:rsidR="00096CD4">
        <w:rPr>
          <w:rFonts w:eastAsia="MS Mincho"/>
          <w:color w:val="000000"/>
        </w:rPr>
        <w:t>omunës, mbulon tremujorin e dytë</w:t>
      </w:r>
      <w:r w:rsidRPr="00E70D22">
        <w:rPr>
          <w:rFonts w:eastAsia="MS Mincho"/>
          <w:color w:val="000000"/>
        </w:rPr>
        <w:t>(I</w:t>
      </w:r>
      <w:r w:rsidR="00096CD4">
        <w:rPr>
          <w:rFonts w:eastAsia="MS Mincho"/>
          <w:color w:val="000000"/>
        </w:rPr>
        <w:t>I</w:t>
      </w:r>
      <w:r w:rsidRPr="00E70D22">
        <w:rPr>
          <w:rFonts w:eastAsia="MS Mincho"/>
          <w:color w:val="000000"/>
        </w:rPr>
        <w:t xml:space="preserve">) të vitit fiskal 2026 dhe paraqet informatën e përcaktuar, që ka të bëjë me arkëtimet(të hyrat), shpenzimet dhe të dhënat mbi investimet. </w:t>
      </w:r>
    </w:p>
    <w:p w14:paraId="0E49CD8C" w14:textId="77777777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b/>
          <w:bCs/>
          <w:color w:val="00B0F0"/>
        </w:rPr>
      </w:pPr>
    </w:p>
    <w:p w14:paraId="405F23F7" w14:textId="77777777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color w:val="00B0F0"/>
        </w:rPr>
      </w:pPr>
      <w:r w:rsidRPr="00E70D22">
        <w:rPr>
          <w:rFonts w:eastAsia="MS Mincho"/>
          <w:b/>
          <w:bCs/>
          <w:color w:val="00B0F0"/>
        </w:rPr>
        <w:t xml:space="preserve">1.1. </w:t>
      </w:r>
      <w:proofErr w:type="spellStart"/>
      <w:r w:rsidRPr="00E70D22">
        <w:rPr>
          <w:rFonts w:eastAsia="MS Mincho"/>
          <w:b/>
          <w:bCs/>
          <w:color w:val="00B0F0"/>
        </w:rPr>
        <w:t>Performanca</w:t>
      </w:r>
      <w:proofErr w:type="spellEnd"/>
      <w:r w:rsidRPr="00E70D22">
        <w:rPr>
          <w:rFonts w:eastAsia="MS Mincho"/>
          <w:b/>
          <w:bCs/>
          <w:color w:val="00B0F0"/>
        </w:rPr>
        <w:t xml:space="preserve"> e të hyrave </w:t>
      </w:r>
    </w:p>
    <w:p w14:paraId="1CF385BC" w14:textId="77777777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color w:val="000000"/>
        </w:rPr>
      </w:pPr>
    </w:p>
    <w:p w14:paraId="455E5051" w14:textId="15B83C4F" w:rsidR="00E70D22" w:rsidRPr="00E70D22" w:rsidRDefault="00E70D22" w:rsidP="00D52EBB">
      <w:pPr>
        <w:jc w:val="both"/>
        <w:rPr>
          <w:rFonts w:ascii="Calibri" w:hAnsi="Calibri" w:cs="Calibri"/>
          <w:color w:val="000000"/>
        </w:rPr>
      </w:pPr>
      <w:r w:rsidRPr="00E70D22">
        <w:rPr>
          <w:rFonts w:eastAsia="MS Mincho"/>
        </w:rPr>
        <w:t xml:space="preserve">Në Komunën tonë, </w:t>
      </w:r>
      <w:proofErr w:type="spellStart"/>
      <w:r w:rsidRPr="00E70D22">
        <w:rPr>
          <w:rFonts w:eastAsia="MS Mincho"/>
        </w:rPr>
        <w:t>gjithsejt</w:t>
      </w:r>
      <w:proofErr w:type="spellEnd"/>
      <w:r w:rsidRPr="00E70D22">
        <w:rPr>
          <w:rFonts w:eastAsia="MS Mincho"/>
        </w:rPr>
        <w:t xml:space="preserve"> të hyrat </w:t>
      </w:r>
      <w:proofErr w:type="spellStart"/>
      <w:r w:rsidRPr="00E70D22">
        <w:rPr>
          <w:rFonts w:eastAsia="MS Mincho"/>
        </w:rPr>
        <w:t>veta</w:t>
      </w:r>
      <w:r w:rsidR="00E528B1">
        <w:rPr>
          <w:rFonts w:eastAsia="MS Mincho"/>
        </w:rPr>
        <w:t>nake</w:t>
      </w:r>
      <w:proofErr w:type="spellEnd"/>
      <w:r w:rsidR="00E528B1">
        <w:rPr>
          <w:rFonts w:eastAsia="MS Mincho"/>
        </w:rPr>
        <w:t xml:space="preserve">  gjatë periudhës </w:t>
      </w:r>
      <w:r w:rsidR="004A68C3">
        <w:rPr>
          <w:rFonts w:eastAsia="MS Mincho"/>
        </w:rPr>
        <w:t>Janar</w:t>
      </w:r>
      <w:r w:rsidR="00E528B1">
        <w:rPr>
          <w:rFonts w:eastAsia="MS Mincho"/>
        </w:rPr>
        <w:t>-Qershor</w:t>
      </w:r>
      <w:r w:rsidRPr="00E70D22">
        <w:rPr>
          <w:rFonts w:eastAsia="MS Mincho"/>
        </w:rPr>
        <w:t xml:space="preserve"> 2026 janë: </w:t>
      </w:r>
      <w:r w:rsidR="004A68C3">
        <w:rPr>
          <w:b/>
          <w:bCs/>
          <w:iCs/>
          <w:color w:val="000000"/>
          <w:lang w:val="en-US"/>
        </w:rPr>
        <w:t>451,419.22€</w:t>
      </w:r>
      <w:r w:rsidR="00350348">
        <w:rPr>
          <w:b/>
          <w:bCs/>
          <w:iCs/>
          <w:color w:val="000000"/>
          <w:lang w:val="en-US"/>
        </w:rPr>
        <w:t>,</w:t>
      </w:r>
    </w:p>
    <w:p w14:paraId="4E3C1728" w14:textId="63420C0A" w:rsidR="00E70D22" w:rsidRPr="00E70D22" w:rsidRDefault="004A68C3" w:rsidP="00D52EBB">
      <w:pPr>
        <w:autoSpaceDE w:val="0"/>
        <w:autoSpaceDN w:val="0"/>
        <w:adjustRightInd w:val="0"/>
        <w:jc w:val="both"/>
        <w:rPr>
          <w:rFonts w:eastAsia="MS Mincho"/>
        </w:rPr>
      </w:pPr>
      <w:r>
        <w:rPr>
          <w:rFonts w:eastAsia="MS Mincho"/>
        </w:rPr>
        <w:t xml:space="preserve"> dhe në tremujorin e dytë( TM2)  kanë shënuar një shumë</w:t>
      </w:r>
      <w:r w:rsidR="00E70D22" w:rsidRPr="00E70D22">
        <w:rPr>
          <w:rFonts w:eastAsia="MS Mincho"/>
        </w:rPr>
        <w:t xml:space="preserve"> prej </w:t>
      </w:r>
      <w:r>
        <w:rPr>
          <w:rFonts w:eastAsia="MS Mincho"/>
          <w:b/>
        </w:rPr>
        <w:t>313,709.88</w:t>
      </w:r>
      <w:r w:rsidR="009A1660">
        <w:rPr>
          <w:rFonts w:eastAsia="MS Mincho"/>
          <w:b/>
        </w:rPr>
        <w:t>€ ose 1.90%</w:t>
      </w:r>
      <w:r w:rsidR="00E70D22" w:rsidRPr="00E70D22">
        <w:rPr>
          <w:rFonts w:eastAsia="MS Mincho"/>
        </w:rPr>
        <w:t xml:space="preserve"> më pak  krahasuar me periudhën e njëjtë të vitit paraprak që ishin</w:t>
      </w:r>
      <w:r w:rsidR="009A1660">
        <w:rPr>
          <w:rFonts w:eastAsia="MS Mincho"/>
        </w:rPr>
        <w:t xml:space="preserve"> </w:t>
      </w:r>
      <w:r w:rsidR="009A1660" w:rsidRPr="009A1660">
        <w:rPr>
          <w:rFonts w:ascii="Calibri" w:hAnsi="Calibri" w:cs="Calibri"/>
          <w:b/>
          <w:bCs/>
          <w:color w:val="000000"/>
        </w:rPr>
        <w:t>319,792.34</w:t>
      </w:r>
      <w:r w:rsidR="00E70D22" w:rsidRPr="00E70D22">
        <w:rPr>
          <w:rFonts w:eastAsia="MS Mincho"/>
        </w:rPr>
        <w:t xml:space="preserve"> </w:t>
      </w:r>
      <w:r w:rsidR="00E70D22" w:rsidRPr="00E70D22">
        <w:rPr>
          <w:rFonts w:eastAsia="MS Mincho"/>
          <w:b/>
        </w:rPr>
        <w:t>€.</w:t>
      </w:r>
      <w:r w:rsidR="002A38D3">
        <w:rPr>
          <w:rFonts w:eastAsia="MS Mincho"/>
        </w:rPr>
        <w:t xml:space="preserve"> Rënia e të hyrave ka </w:t>
      </w:r>
      <w:proofErr w:type="spellStart"/>
      <w:r w:rsidR="002A38D3">
        <w:rPr>
          <w:rFonts w:eastAsia="MS Mincho"/>
        </w:rPr>
        <w:t>ardhë</w:t>
      </w:r>
      <w:proofErr w:type="spellEnd"/>
      <w:r w:rsidR="00E70D22" w:rsidRPr="00E70D22">
        <w:rPr>
          <w:rFonts w:eastAsia="MS Mincho"/>
        </w:rPr>
        <w:t xml:space="preserve"> si rezult</w:t>
      </w:r>
      <w:r w:rsidR="006B2D05">
        <w:rPr>
          <w:rFonts w:eastAsia="MS Mincho"/>
        </w:rPr>
        <w:t>at i problemeve</w:t>
      </w:r>
      <w:r w:rsidR="00350348">
        <w:rPr>
          <w:rFonts w:eastAsia="MS Mincho"/>
        </w:rPr>
        <w:t xml:space="preserve"> të </w:t>
      </w:r>
      <w:proofErr w:type="spellStart"/>
      <w:r w:rsidR="00350348">
        <w:rPr>
          <w:rFonts w:eastAsia="MS Mincho"/>
        </w:rPr>
        <w:t>herpashershme</w:t>
      </w:r>
      <w:proofErr w:type="spellEnd"/>
      <w:r w:rsidR="006B2D05">
        <w:rPr>
          <w:rFonts w:eastAsia="MS Mincho"/>
        </w:rPr>
        <w:t xml:space="preserve"> në sistemin</w:t>
      </w:r>
      <w:r w:rsidR="00E70D22" w:rsidRPr="00E70D22">
        <w:rPr>
          <w:rFonts w:eastAsia="MS Mincho"/>
        </w:rPr>
        <w:t xml:space="preserve"> Tatimi</w:t>
      </w:r>
      <w:r w:rsidR="006B2D05">
        <w:rPr>
          <w:rFonts w:eastAsia="MS Mincho"/>
        </w:rPr>
        <w:t>t</w:t>
      </w:r>
      <w:r w:rsidR="00E70D22" w:rsidRPr="00E70D22">
        <w:rPr>
          <w:rFonts w:eastAsia="MS Mincho"/>
        </w:rPr>
        <w:t xml:space="preserve"> në Pronë</w:t>
      </w:r>
      <w:r w:rsidR="00A35948">
        <w:rPr>
          <w:rFonts w:eastAsia="MS Mincho"/>
        </w:rPr>
        <w:t>.</w:t>
      </w:r>
      <w:r w:rsidR="00E70D22" w:rsidRPr="00E70D22">
        <w:rPr>
          <w:rFonts w:eastAsia="MS Mincho"/>
        </w:rPr>
        <w:t xml:space="preserve"> </w:t>
      </w:r>
      <w:r w:rsidR="00A35948">
        <w:rPr>
          <w:rFonts w:eastAsia="MS Mincho"/>
        </w:rPr>
        <w:t>T</w:t>
      </w:r>
      <w:r w:rsidR="00E70D22" w:rsidRPr="00E70D22">
        <w:rPr>
          <w:rFonts w:eastAsia="MS Mincho"/>
        </w:rPr>
        <w:t>ë hyra</w:t>
      </w:r>
      <w:r w:rsidR="006B2D05">
        <w:rPr>
          <w:rFonts w:eastAsia="MS Mincho"/>
        </w:rPr>
        <w:t>t tjera</w:t>
      </w:r>
      <w:r w:rsidR="00E70D22" w:rsidRPr="00E70D22">
        <w:rPr>
          <w:rFonts w:eastAsia="MS Mincho"/>
        </w:rPr>
        <w:t xml:space="preserve"> janë arkëtuar kryesisht nga të hyrat nga Taksa për </w:t>
      </w:r>
      <w:proofErr w:type="spellStart"/>
      <w:r w:rsidR="00E70D22" w:rsidRPr="00E70D22">
        <w:rPr>
          <w:rFonts w:eastAsia="MS Mincho"/>
        </w:rPr>
        <w:t>për</w:t>
      </w:r>
      <w:proofErr w:type="spellEnd"/>
      <w:r w:rsidR="00E70D22" w:rsidRPr="00E70D22">
        <w:rPr>
          <w:rFonts w:eastAsia="MS Mincho"/>
        </w:rPr>
        <w:t xml:space="preserve"> ushtrimin</w:t>
      </w:r>
      <w:r w:rsidR="00180137">
        <w:rPr>
          <w:rFonts w:eastAsia="MS Mincho"/>
        </w:rPr>
        <w:t xml:space="preserve"> e veprimtarisë, shfrytëzimi i Pronës P</w:t>
      </w:r>
      <w:r w:rsidR="00E70D22" w:rsidRPr="00E70D22">
        <w:rPr>
          <w:rFonts w:eastAsia="MS Mincho"/>
        </w:rPr>
        <w:t>ublike,</w:t>
      </w:r>
      <w:r w:rsidR="006B2D05">
        <w:rPr>
          <w:rFonts w:eastAsia="MS Mincho"/>
        </w:rPr>
        <w:t xml:space="preserve"> </w:t>
      </w:r>
      <w:r w:rsidR="00E70D22" w:rsidRPr="00E70D22">
        <w:rPr>
          <w:rFonts w:eastAsia="MS Mincho"/>
        </w:rPr>
        <w:t xml:space="preserve">taksa për leje ndërtimi </w:t>
      </w:r>
      <w:r w:rsidR="00A35948">
        <w:rPr>
          <w:rFonts w:eastAsia="MS Mincho"/>
        </w:rPr>
        <w:t xml:space="preserve">dhe taksave tjera </w:t>
      </w:r>
      <w:proofErr w:type="spellStart"/>
      <w:r w:rsidR="00A35948">
        <w:rPr>
          <w:rFonts w:eastAsia="MS Mincho"/>
        </w:rPr>
        <w:t>adminsistrative</w:t>
      </w:r>
      <w:proofErr w:type="spellEnd"/>
      <w:r w:rsidR="00A35948">
        <w:rPr>
          <w:rFonts w:eastAsia="MS Mincho"/>
        </w:rPr>
        <w:t>.</w:t>
      </w:r>
      <w:r w:rsidR="00E70D22" w:rsidRPr="00E70D22">
        <w:rPr>
          <w:rFonts w:eastAsia="MS Mincho"/>
        </w:rPr>
        <w:t xml:space="preserve"> </w:t>
      </w:r>
    </w:p>
    <w:p w14:paraId="72512A4D" w14:textId="52C212AA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color w:val="00B050"/>
        </w:rPr>
      </w:pPr>
      <w:r w:rsidRPr="00E70D22">
        <w:rPr>
          <w:rFonts w:eastAsia="MS Mincho"/>
        </w:rPr>
        <w:t xml:space="preserve">Tani nga muaji Prill, ka filluar faturimi i obligimeve për Tatimin në Pronë </w:t>
      </w:r>
      <w:r w:rsidR="00E53721">
        <w:rPr>
          <w:rFonts w:eastAsia="MS Mincho"/>
        </w:rPr>
        <w:t xml:space="preserve">dhe </w:t>
      </w:r>
      <w:r w:rsidRPr="00E70D22">
        <w:rPr>
          <w:rFonts w:eastAsia="MS Mincho"/>
        </w:rPr>
        <w:t>do të vazhdohet më procedura të rregullta për të përmbushur arkëtimin e të hyrave sipas planifikimit vjetor për vitin fiskal 2026.</w:t>
      </w:r>
      <w:r w:rsidRPr="00E70D22">
        <w:rPr>
          <w:rFonts w:eastAsia="MS Mincho"/>
          <w:color w:val="00B050"/>
        </w:rPr>
        <w:t xml:space="preserve">  </w:t>
      </w:r>
    </w:p>
    <w:p w14:paraId="1A1BF8C5" w14:textId="77777777" w:rsidR="00E70D22" w:rsidRPr="00E70D22" w:rsidRDefault="00E70D22" w:rsidP="00D52EBB">
      <w:pPr>
        <w:jc w:val="both"/>
        <w:rPr>
          <w:b/>
          <w:bCs/>
          <w:color w:val="000000"/>
          <w:lang w:val="en-US"/>
        </w:rPr>
      </w:pPr>
    </w:p>
    <w:p w14:paraId="3E236BCB" w14:textId="77777777" w:rsidR="00E70D22" w:rsidRPr="00E70D22" w:rsidRDefault="00E70D22" w:rsidP="00D52EBB">
      <w:pPr>
        <w:autoSpaceDE w:val="0"/>
        <w:autoSpaceDN w:val="0"/>
        <w:adjustRightInd w:val="0"/>
        <w:jc w:val="both"/>
        <w:rPr>
          <w:rFonts w:eastAsia="MS Mincho"/>
          <w:color w:val="00B0F0"/>
        </w:rPr>
      </w:pPr>
      <w:r w:rsidRPr="00E70D22">
        <w:rPr>
          <w:rFonts w:eastAsia="MS Mincho"/>
          <w:b/>
          <w:bCs/>
          <w:color w:val="00B0F0"/>
        </w:rPr>
        <w:t xml:space="preserve">1.2. </w:t>
      </w:r>
      <w:proofErr w:type="spellStart"/>
      <w:r w:rsidRPr="00E70D22">
        <w:rPr>
          <w:rFonts w:eastAsia="MS Mincho"/>
          <w:b/>
          <w:bCs/>
          <w:color w:val="00B0F0"/>
        </w:rPr>
        <w:t>Performanca</w:t>
      </w:r>
      <w:proofErr w:type="spellEnd"/>
      <w:r w:rsidRPr="00E70D22">
        <w:rPr>
          <w:rFonts w:eastAsia="MS Mincho"/>
          <w:b/>
          <w:bCs/>
          <w:color w:val="00B0F0"/>
        </w:rPr>
        <w:t xml:space="preserve"> e shpenzimeve </w:t>
      </w:r>
    </w:p>
    <w:p w14:paraId="28CAF87B" w14:textId="7EF2111C" w:rsidR="00E70D22" w:rsidRPr="00E70D22" w:rsidRDefault="00E70D22" w:rsidP="00D52EBB">
      <w:pPr>
        <w:jc w:val="both"/>
        <w:rPr>
          <w:rFonts w:cs="Arial"/>
          <w:b/>
          <w:bCs/>
          <w:color w:val="000000"/>
          <w:sz w:val="16"/>
          <w:szCs w:val="16"/>
        </w:rPr>
      </w:pPr>
      <w:r w:rsidRPr="00E70D22">
        <w:rPr>
          <w:rFonts w:eastAsia="MS Mincho"/>
          <w:b/>
          <w:bCs/>
          <w:color w:val="000000"/>
        </w:rPr>
        <w:t xml:space="preserve">Shpenzimet buxhetore  </w:t>
      </w:r>
      <w:r w:rsidRPr="00E70D22">
        <w:rPr>
          <w:rFonts w:eastAsia="MS Mincho"/>
          <w:color w:val="000000"/>
        </w:rPr>
        <w:t xml:space="preserve">kanë arritur </w:t>
      </w:r>
      <w:r w:rsidRPr="00E70D22">
        <w:rPr>
          <w:rFonts w:eastAsia="MS Mincho"/>
        </w:rPr>
        <w:t xml:space="preserve">në shumë </w:t>
      </w:r>
      <w:r w:rsidR="00670708">
        <w:rPr>
          <w:rFonts w:ascii="Arial" w:hAnsi="Arial" w:cs="Arial"/>
          <w:b/>
          <w:bCs/>
          <w:sz w:val="22"/>
          <w:szCs w:val="22"/>
          <w:lang w:val="en-US"/>
        </w:rPr>
        <w:t>4</w:t>
      </w:r>
      <w:r w:rsidRPr="00E70D22">
        <w:rPr>
          <w:rFonts w:ascii="Arial" w:hAnsi="Arial" w:cs="Arial"/>
          <w:b/>
          <w:bCs/>
          <w:sz w:val="22"/>
          <w:szCs w:val="22"/>
        </w:rPr>
        <w:t>,</w:t>
      </w:r>
      <w:r w:rsidR="00670708">
        <w:rPr>
          <w:rFonts w:ascii="Arial" w:hAnsi="Arial" w:cs="Arial"/>
          <w:b/>
          <w:bCs/>
          <w:sz w:val="22"/>
          <w:szCs w:val="22"/>
          <w:lang w:val="en-US"/>
        </w:rPr>
        <w:t>314,280.25</w:t>
      </w:r>
      <w:r w:rsidRPr="00E70D22">
        <w:rPr>
          <w:rFonts w:ascii="Arial" w:hAnsi="Arial" w:cs="Arial"/>
          <w:b/>
          <w:bCs/>
          <w:sz w:val="22"/>
          <w:szCs w:val="22"/>
          <w:lang w:val="en-US"/>
        </w:rPr>
        <w:t>€</w:t>
      </w:r>
      <w:r w:rsidRPr="00E70D22">
        <w:rPr>
          <w:rFonts w:eastAsia="MS Mincho"/>
          <w:b/>
        </w:rPr>
        <w:t xml:space="preserve"> </w:t>
      </w:r>
      <w:r w:rsidRPr="00E70D22">
        <w:rPr>
          <w:rFonts w:eastAsia="MS Mincho"/>
          <w:b/>
          <w:color w:val="000000"/>
        </w:rPr>
        <w:t>€</w:t>
      </w:r>
      <w:r w:rsidR="00670708">
        <w:rPr>
          <w:rFonts w:eastAsia="MS Mincho"/>
          <w:color w:val="000000"/>
        </w:rPr>
        <w:t xml:space="preserve"> përgjatë tremujorit të dytë</w:t>
      </w:r>
      <w:r w:rsidRPr="00E70D22">
        <w:rPr>
          <w:rFonts w:eastAsia="MS Mincho"/>
          <w:color w:val="000000"/>
        </w:rPr>
        <w:t xml:space="preserve">  të vitit </w:t>
      </w:r>
      <w:r w:rsidR="00A35948">
        <w:rPr>
          <w:rFonts w:eastAsia="MS Mincho"/>
          <w:color w:val="000000"/>
        </w:rPr>
        <w:t xml:space="preserve">fiskal </w:t>
      </w:r>
      <w:r w:rsidRPr="00E70D22">
        <w:rPr>
          <w:rFonts w:eastAsia="MS Mincho"/>
          <w:color w:val="000000"/>
        </w:rPr>
        <w:t xml:space="preserve">2026, ndërsa në të </w:t>
      </w:r>
      <w:proofErr w:type="spellStart"/>
      <w:r w:rsidRPr="00E70D22">
        <w:rPr>
          <w:rFonts w:eastAsia="MS Mincho"/>
          <w:color w:val="000000"/>
        </w:rPr>
        <w:t>njejtën</w:t>
      </w:r>
      <w:proofErr w:type="spellEnd"/>
      <w:r w:rsidRPr="00E70D22">
        <w:rPr>
          <w:rFonts w:eastAsia="MS Mincho"/>
          <w:color w:val="000000"/>
        </w:rPr>
        <w:t xml:space="preserve"> periudhë të vitit 2025 </w:t>
      </w:r>
      <w:r w:rsidRPr="00507E23">
        <w:rPr>
          <w:rFonts w:eastAsia="MS Mincho"/>
          <w:color w:val="000000"/>
        </w:rPr>
        <w:t>ka pasur një shumë   prej</w:t>
      </w:r>
      <w:r w:rsidRPr="00E70D22">
        <w:rPr>
          <w:rFonts w:eastAsia="MS Mincho"/>
          <w:color w:val="000000"/>
          <w:sz w:val="22"/>
          <w:szCs w:val="22"/>
        </w:rPr>
        <w:t xml:space="preserve"> </w:t>
      </w:r>
      <w:r w:rsidRPr="00E70D22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="0067070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4,578,609.24€</w:t>
      </w:r>
      <w:r w:rsidRPr="00E70D2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70D22">
        <w:rPr>
          <w:rFonts w:eastAsia="MS Mincho"/>
          <w:color w:val="000000"/>
        </w:rPr>
        <w:t xml:space="preserve">apo </w:t>
      </w:r>
      <w:r w:rsidR="00670708">
        <w:rPr>
          <w:rFonts w:eastAsia="MS Mincho"/>
          <w:b/>
        </w:rPr>
        <w:t>94.23</w:t>
      </w:r>
      <w:r w:rsidRPr="00E70D22">
        <w:rPr>
          <w:rFonts w:eastAsia="MS Mincho"/>
        </w:rPr>
        <w:t xml:space="preserve">% </w:t>
      </w:r>
      <w:r w:rsidR="00022181">
        <w:rPr>
          <w:rFonts w:eastAsia="MS Mincho"/>
        </w:rPr>
        <w:t xml:space="preserve"> ose </w:t>
      </w:r>
      <w:r w:rsidR="00022181" w:rsidRPr="001F23D4">
        <w:rPr>
          <w:rFonts w:eastAsia="MS Mincho"/>
          <w:b/>
          <w:bCs/>
        </w:rPr>
        <w:t>5.77%</w:t>
      </w:r>
      <w:r w:rsidR="00022181">
        <w:rPr>
          <w:rFonts w:eastAsia="MS Mincho"/>
        </w:rPr>
        <w:t xml:space="preserve"> më të ulëta</w:t>
      </w:r>
      <w:r w:rsidR="00A35948">
        <w:rPr>
          <w:rFonts w:eastAsia="MS Mincho"/>
        </w:rPr>
        <w:t>.</w:t>
      </w:r>
    </w:p>
    <w:p w14:paraId="7DF6FC26" w14:textId="341BD467" w:rsidR="00E70D22" w:rsidRPr="00E70D22" w:rsidRDefault="00E70D22" w:rsidP="00D52EBB">
      <w:pPr>
        <w:jc w:val="both"/>
        <w:rPr>
          <w:rFonts w:eastAsia="MS Mincho"/>
        </w:rPr>
      </w:pPr>
      <w:r w:rsidRPr="00A35948">
        <w:rPr>
          <w:rFonts w:eastAsia="MS Mincho"/>
          <w:b/>
          <w:color w:val="00B0F0"/>
        </w:rPr>
        <w:t>1.2-Shpenzimet për p</w:t>
      </w:r>
      <w:r w:rsidRPr="00A35948">
        <w:rPr>
          <w:rFonts w:eastAsia="MS Mincho"/>
          <w:b/>
          <w:i/>
          <w:iCs/>
          <w:color w:val="00B0F0"/>
        </w:rPr>
        <w:t>aga dhe mëditje</w:t>
      </w:r>
      <w:r w:rsidRPr="00E70D22">
        <w:rPr>
          <w:rFonts w:eastAsia="MS Mincho"/>
        </w:rPr>
        <w:t xml:space="preserve"> </w:t>
      </w:r>
      <w:r w:rsidR="0090414C">
        <w:rPr>
          <w:rFonts w:eastAsia="MS Mincho"/>
        </w:rPr>
        <w:t>-</w:t>
      </w:r>
      <w:r w:rsidRPr="000A226A">
        <w:rPr>
          <w:rFonts w:eastAsia="MS Mincho"/>
        </w:rPr>
        <w:t>Shpenzimet e pagave</w:t>
      </w:r>
      <w:r w:rsidR="000A226A">
        <w:rPr>
          <w:rFonts w:eastAsia="MS Mincho"/>
        </w:rPr>
        <w:t xml:space="preserve"> </w:t>
      </w:r>
      <w:proofErr w:type="spellStart"/>
      <w:r w:rsidR="000A226A">
        <w:rPr>
          <w:rFonts w:eastAsia="MS Mincho"/>
        </w:rPr>
        <w:t>përgjat</w:t>
      </w:r>
      <w:proofErr w:type="spellEnd"/>
      <w:r w:rsidR="000A226A">
        <w:rPr>
          <w:rFonts w:eastAsia="MS Mincho"/>
        </w:rPr>
        <w:t xml:space="preserve"> tremujorit të dytë janë</w:t>
      </w:r>
      <w:r w:rsidRPr="000A226A">
        <w:rPr>
          <w:rFonts w:eastAsia="MS Mincho"/>
        </w:rPr>
        <w:t xml:space="preserve"> </w:t>
      </w:r>
      <w:r w:rsidR="00C5054F" w:rsidRPr="000A226A">
        <w:rPr>
          <w:rFonts w:eastAsia="MS Mincho"/>
          <w:b/>
          <w:bCs/>
        </w:rPr>
        <w:t>2,516,578.71</w:t>
      </w:r>
      <w:r w:rsidR="000A226A">
        <w:rPr>
          <w:rFonts w:eastAsia="MS Mincho"/>
          <w:b/>
          <w:bCs/>
        </w:rPr>
        <w:t>€</w:t>
      </w:r>
      <w:r w:rsidRPr="000A226A">
        <w:rPr>
          <w:rFonts w:eastAsia="MS Mincho"/>
        </w:rPr>
        <w:t xml:space="preserve"> ndërsa gjatë vitit 2025</w:t>
      </w:r>
      <w:r w:rsidR="00C5054F" w:rsidRPr="000A226A">
        <w:rPr>
          <w:rFonts w:eastAsia="MS Mincho"/>
        </w:rPr>
        <w:t xml:space="preserve"> të njëjtën periudhë</w:t>
      </w:r>
      <w:r w:rsidRPr="000A226A">
        <w:rPr>
          <w:rFonts w:eastAsia="MS Mincho"/>
        </w:rPr>
        <w:t xml:space="preserve"> ato ishin </w:t>
      </w:r>
      <w:r w:rsidR="00C5054F" w:rsidRPr="000A226A">
        <w:rPr>
          <w:rFonts w:eastAsia="MS Mincho"/>
          <w:b/>
          <w:bCs/>
        </w:rPr>
        <w:t>2,264,266.62</w:t>
      </w:r>
      <w:r w:rsidRPr="000A226A">
        <w:rPr>
          <w:rFonts w:eastAsia="MS Mincho"/>
          <w:b/>
          <w:bCs/>
        </w:rPr>
        <w:t>€</w:t>
      </w:r>
      <w:r w:rsidR="000A226A">
        <w:rPr>
          <w:rFonts w:eastAsia="MS Mincho"/>
          <w:b/>
          <w:bCs/>
        </w:rPr>
        <w:t>,</w:t>
      </w:r>
      <w:r w:rsidRPr="000A226A">
        <w:rPr>
          <w:rFonts w:eastAsia="MS Mincho"/>
          <w:b/>
          <w:bCs/>
        </w:rPr>
        <w:t xml:space="preserve">  </w:t>
      </w:r>
      <w:r w:rsidRPr="000A226A">
        <w:rPr>
          <w:rFonts w:eastAsia="MS Mincho"/>
        </w:rPr>
        <w:t>apo</w:t>
      </w:r>
      <w:r w:rsidR="000A226A">
        <w:rPr>
          <w:rFonts w:eastAsia="MS Mincho"/>
        </w:rPr>
        <w:t xml:space="preserve"> krahasuar në %</w:t>
      </w:r>
      <w:r w:rsidR="000A226A" w:rsidRPr="000A226A">
        <w:rPr>
          <w:rFonts w:eastAsia="MS Mincho"/>
        </w:rPr>
        <w:t xml:space="preserve"> janë</w:t>
      </w:r>
      <w:r w:rsidR="000A226A" w:rsidRPr="000A226A">
        <w:rPr>
          <w:rFonts w:eastAsia="MS Mincho"/>
          <w:b/>
          <w:bCs/>
        </w:rPr>
        <w:t xml:space="preserve"> 11.14</w:t>
      </w:r>
      <w:r w:rsidRPr="000A226A">
        <w:rPr>
          <w:rFonts w:eastAsia="MS Mincho"/>
          <w:b/>
          <w:bCs/>
        </w:rPr>
        <w:t xml:space="preserve">% </w:t>
      </w:r>
      <w:r w:rsidR="000A226A">
        <w:rPr>
          <w:rFonts w:eastAsia="MS Mincho"/>
          <w:b/>
          <w:bCs/>
        </w:rPr>
        <w:t xml:space="preserve"> më të ulëta </w:t>
      </w:r>
      <w:r w:rsidR="000A226A" w:rsidRPr="000A226A">
        <w:rPr>
          <w:rFonts w:eastAsia="MS Mincho"/>
          <w:b/>
          <w:bCs/>
        </w:rPr>
        <w:t>respektivisht në shumë 252,312.09 euro</w:t>
      </w:r>
      <w:r w:rsidR="000A226A" w:rsidRPr="000A226A">
        <w:rPr>
          <w:rFonts w:eastAsia="MS Mincho"/>
        </w:rPr>
        <w:t>.</w:t>
      </w:r>
      <w:r w:rsidR="00C4741B">
        <w:rPr>
          <w:rFonts w:eastAsia="MS Mincho"/>
        </w:rPr>
        <w:t xml:space="preserve"> Shpenzimet e </w:t>
      </w:r>
      <w:proofErr w:type="spellStart"/>
      <w:r w:rsidR="00C4741B">
        <w:rPr>
          <w:rFonts w:eastAsia="MS Mincho"/>
        </w:rPr>
        <w:t>tërsishme</w:t>
      </w:r>
      <w:proofErr w:type="spellEnd"/>
      <w:r w:rsidR="00C4741B">
        <w:rPr>
          <w:rFonts w:eastAsia="MS Mincho"/>
        </w:rPr>
        <w:t xml:space="preserve"> të kategorisë së Pagave në raport me buxhetin e planifikuar për këtë periudhë janë </w:t>
      </w:r>
      <w:r w:rsidR="00C4741B" w:rsidRPr="00DD2C59">
        <w:rPr>
          <w:rFonts w:eastAsia="MS Mincho"/>
          <w:b/>
        </w:rPr>
        <w:t>25.10%</w:t>
      </w:r>
    </w:p>
    <w:p w14:paraId="07343193" w14:textId="77777777" w:rsidR="00E70D22" w:rsidRPr="00E70D22" w:rsidRDefault="00E70D22" w:rsidP="00D52EBB">
      <w:pPr>
        <w:jc w:val="both"/>
        <w:rPr>
          <w:rFonts w:cs="Arial"/>
          <w:color w:val="000000"/>
          <w:sz w:val="16"/>
          <w:szCs w:val="16"/>
        </w:rPr>
      </w:pPr>
    </w:p>
    <w:p w14:paraId="785E79F0" w14:textId="2AB047B7" w:rsidR="00E70D22" w:rsidRPr="00E70D22" w:rsidRDefault="00E70D22" w:rsidP="00D52EBB">
      <w:pPr>
        <w:jc w:val="both"/>
        <w:rPr>
          <w:rFonts w:eastAsia="MS Mincho"/>
          <w:b/>
          <w:bCs/>
          <w:i/>
          <w:iCs/>
          <w:color w:val="00B0F0"/>
        </w:rPr>
      </w:pPr>
      <w:r w:rsidRPr="00E70D22">
        <w:rPr>
          <w:rFonts w:eastAsia="MS Mincho"/>
          <w:b/>
          <w:bCs/>
          <w:color w:val="00B0F0"/>
        </w:rPr>
        <w:t xml:space="preserve">1.3 Shpenzimet në </w:t>
      </w:r>
      <w:r w:rsidRPr="00E70D22">
        <w:rPr>
          <w:rFonts w:eastAsia="MS Mincho"/>
          <w:b/>
          <w:bCs/>
          <w:i/>
          <w:iCs/>
          <w:color w:val="00B0F0"/>
        </w:rPr>
        <w:t xml:space="preserve">mallra dhe shërbime  </w:t>
      </w:r>
    </w:p>
    <w:p w14:paraId="5B78EC77" w14:textId="5E39A837" w:rsidR="00E70D22" w:rsidRDefault="00E70D22" w:rsidP="00D52EBB">
      <w:pPr>
        <w:jc w:val="both"/>
        <w:rPr>
          <w:rFonts w:eastAsia="MS Mincho"/>
        </w:rPr>
      </w:pPr>
      <w:r w:rsidRPr="00E70D22">
        <w:rPr>
          <w:rFonts w:eastAsia="MS Mincho"/>
          <w:b/>
          <w:bCs/>
          <w:i/>
          <w:iCs/>
          <w:color w:val="00B0F0"/>
        </w:rPr>
        <w:t xml:space="preserve">  </w:t>
      </w:r>
      <w:r w:rsidRPr="00E70D22">
        <w:rPr>
          <w:rFonts w:eastAsia="MS Mincho"/>
        </w:rPr>
        <w:t>Gjatë këtij</w:t>
      </w:r>
      <w:r w:rsidR="0020621E">
        <w:rPr>
          <w:rFonts w:eastAsia="MS Mincho"/>
        </w:rPr>
        <w:t xml:space="preserve"> tremujori shpenzimet</w:t>
      </w:r>
      <w:r w:rsidR="001F23D4">
        <w:rPr>
          <w:rFonts w:eastAsia="MS Mincho"/>
        </w:rPr>
        <w:t xml:space="preserve"> aktuale</w:t>
      </w:r>
      <w:r w:rsidR="0020621E">
        <w:rPr>
          <w:rFonts w:eastAsia="MS Mincho"/>
        </w:rPr>
        <w:t xml:space="preserve"> janë në shumë</w:t>
      </w:r>
      <w:r w:rsidRPr="00E70D22">
        <w:rPr>
          <w:rFonts w:eastAsia="MS Mincho"/>
        </w:rPr>
        <w:t xml:space="preserve"> </w:t>
      </w:r>
      <w:r w:rsidR="0020621E">
        <w:rPr>
          <w:rFonts w:eastAsia="MS Mincho"/>
          <w:b/>
          <w:bCs/>
          <w:sz w:val="22"/>
          <w:szCs w:val="22"/>
        </w:rPr>
        <w:t>928.363.08</w:t>
      </w:r>
      <w:r w:rsidRPr="00E70D22">
        <w:rPr>
          <w:rFonts w:eastAsia="MS Mincho"/>
          <w:b/>
          <w:bCs/>
          <w:sz w:val="22"/>
          <w:szCs w:val="22"/>
        </w:rPr>
        <w:t>€</w:t>
      </w:r>
      <w:r w:rsidR="005A28B0">
        <w:rPr>
          <w:rFonts w:eastAsia="MS Mincho"/>
          <w:b/>
          <w:bCs/>
          <w:sz w:val="22"/>
          <w:szCs w:val="22"/>
        </w:rPr>
        <w:t>,</w:t>
      </w:r>
      <w:r w:rsidRPr="00E70D22">
        <w:rPr>
          <w:rFonts w:eastAsia="MS Mincho"/>
        </w:rPr>
        <w:t xml:space="preserve"> ndërsa gjatë vitit 2025 për periudhën e </w:t>
      </w:r>
      <w:proofErr w:type="spellStart"/>
      <w:r w:rsidRPr="00E70D22">
        <w:rPr>
          <w:rFonts w:eastAsia="MS Mincho"/>
        </w:rPr>
        <w:t>njejt</w:t>
      </w:r>
      <w:proofErr w:type="spellEnd"/>
      <w:r w:rsidRPr="00E70D22">
        <w:rPr>
          <w:rFonts w:eastAsia="MS Mincho"/>
        </w:rPr>
        <w:t xml:space="preserve"> këto shpenzime ishin </w:t>
      </w:r>
      <w:r w:rsidR="0020621E" w:rsidRPr="0020621E">
        <w:rPr>
          <w:b/>
          <w:bCs/>
          <w:color w:val="000000"/>
        </w:rPr>
        <w:t>653,062.51</w:t>
      </w:r>
      <w:r w:rsidRPr="0020621E">
        <w:rPr>
          <w:rFonts w:ascii="Arial" w:hAnsi="Arial" w:cs="Arial"/>
          <w:b/>
          <w:bCs/>
          <w:lang w:val="en-US"/>
        </w:rPr>
        <w:t>€</w:t>
      </w:r>
      <w:r w:rsidRPr="0020621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E70D22">
        <w:rPr>
          <w:rFonts w:eastAsia="MS Mincho"/>
        </w:rPr>
        <w:t xml:space="preserve">dhe krahasimi 2025/2026 për këtë periudhë shprehur në % është prej </w:t>
      </w:r>
      <w:r w:rsidR="0020621E">
        <w:rPr>
          <w:rFonts w:eastAsia="MS Mincho"/>
          <w:b/>
        </w:rPr>
        <w:t>42.16</w:t>
      </w:r>
      <w:r w:rsidRPr="00E70D22">
        <w:rPr>
          <w:rFonts w:eastAsia="MS Mincho"/>
          <w:b/>
        </w:rPr>
        <w:t xml:space="preserve">%€ </w:t>
      </w:r>
      <w:r w:rsidRPr="00E70D22">
        <w:rPr>
          <w:rFonts w:eastAsia="MS Mincho"/>
        </w:rPr>
        <w:t xml:space="preserve"> respektivisht në diferencë </w:t>
      </w:r>
      <w:r w:rsidRPr="00C4741B">
        <w:rPr>
          <w:rFonts w:eastAsia="MS Mincho"/>
        </w:rPr>
        <w:t>prej</w:t>
      </w:r>
      <w:r w:rsidRPr="00C4741B">
        <w:rPr>
          <w:rFonts w:eastAsia="MS Mincho"/>
          <w:b/>
          <w:color w:val="FF0000"/>
        </w:rPr>
        <w:t xml:space="preserve"> </w:t>
      </w:r>
      <w:r w:rsidR="0020621E" w:rsidRPr="00C4741B">
        <w:rPr>
          <w:rFonts w:ascii="Calibri" w:hAnsi="Calibri" w:cs="Calibri"/>
          <w:b/>
          <w:color w:val="000000"/>
        </w:rPr>
        <w:t>275,300.57</w:t>
      </w:r>
      <w:r w:rsidRPr="00C4741B">
        <w:rPr>
          <w:rFonts w:eastAsia="MS Mincho"/>
        </w:rPr>
        <w:t>€.</w:t>
      </w:r>
      <w:r w:rsidRPr="00E70D22">
        <w:rPr>
          <w:rFonts w:eastAsia="MS Mincho"/>
        </w:rPr>
        <w:t xml:space="preserve"> Ky ndryshim </w:t>
      </w:r>
      <w:proofErr w:type="spellStart"/>
      <w:r w:rsidRPr="00E70D22">
        <w:rPr>
          <w:rFonts w:eastAsia="MS Mincho"/>
        </w:rPr>
        <w:t>vie</w:t>
      </w:r>
      <w:proofErr w:type="spellEnd"/>
      <w:r w:rsidRPr="00E70D22">
        <w:rPr>
          <w:rFonts w:eastAsia="MS Mincho"/>
        </w:rPr>
        <w:t xml:space="preserve"> pasi që gjatë vitit 2026</w:t>
      </w:r>
      <w:r w:rsidR="00C4741B">
        <w:rPr>
          <w:rFonts w:eastAsia="MS Mincho"/>
        </w:rPr>
        <w:t xml:space="preserve"> janë paguar disa nga obligimet </w:t>
      </w:r>
      <w:proofErr w:type="spellStart"/>
      <w:r w:rsidR="00C4741B">
        <w:rPr>
          <w:rFonts w:eastAsia="MS Mincho"/>
        </w:rPr>
        <w:t>kontraktuale</w:t>
      </w:r>
      <w:proofErr w:type="spellEnd"/>
      <w:r w:rsidR="00C4741B">
        <w:rPr>
          <w:rFonts w:eastAsia="MS Mincho"/>
        </w:rPr>
        <w:t xml:space="preserve"> të mbetura  nga viti fiskal 2025.</w:t>
      </w:r>
      <w:r w:rsidRPr="00E70D22">
        <w:rPr>
          <w:rFonts w:eastAsia="MS Mincho"/>
        </w:rPr>
        <w:t xml:space="preserve"> </w:t>
      </w:r>
      <w:r w:rsidR="000E1D4A">
        <w:rPr>
          <w:rFonts w:eastAsia="MS Mincho"/>
        </w:rPr>
        <w:t xml:space="preserve">Shpenzimet e </w:t>
      </w:r>
      <w:proofErr w:type="spellStart"/>
      <w:r w:rsidR="000E1D4A">
        <w:rPr>
          <w:rFonts w:eastAsia="MS Mincho"/>
        </w:rPr>
        <w:t>tërsishme</w:t>
      </w:r>
      <w:proofErr w:type="spellEnd"/>
      <w:r w:rsidR="000E1D4A">
        <w:rPr>
          <w:rFonts w:eastAsia="MS Mincho"/>
        </w:rPr>
        <w:t xml:space="preserve"> të Mallrave dhe Shërbimeve në raport me buxhetin e planifikuar për kë</w:t>
      </w:r>
      <w:r w:rsidR="002F37F5">
        <w:rPr>
          <w:rFonts w:eastAsia="MS Mincho"/>
        </w:rPr>
        <w:t>të</w:t>
      </w:r>
      <w:r w:rsidR="000E1D4A">
        <w:rPr>
          <w:rFonts w:eastAsia="MS Mincho"/>
        </w:rPr>
        <w:t xml:space="preserve"> periudhë janë 38.04%</w:t>
      </w:r>
      <w:r w:rsidR="002F37F5">
        <w:rPr>
          <w:rFonts w:eastAsia="MS Mincho"/>
        </w:rPr>
        <w:t>.</w:t>
      </w:r>
    </w:p>
    <w:p w14:paraId="491469DF" w14:textId="77777777" w:rsidR="00C4741B" w:rsidRPr="00E70D22" w:rsidRDefault="00C4741B" w:rsidP="00D52EBB">
      <w:pPr>
        <w:jc w:val="both"/>
        <w:rPr>
          <w:rFonts w:eastAsia="MS Mincho"/>
          <w:b/>
          <w:bCs/>
          <w:i/>
          <w:iCs/>
          <w:color w:val="00B0F0"/>
        </w:rPr>
      </w:pPr>
    </w:p>
    <w:p w14:paraId="2F2E6548" w14:textId="77777777" w:rsidR="00E70D22" w:rsidRPr="00103FE0" w:rsidRDefault="00E70D22" w:rsidP="00D52EBB">
      <w:pPr>
        <w:jc w:val="both"/>
        <w:rPr>
          <w:rFonts w:ascii="Calibri" w:hAnsi="Calibri" w:cs="Calibri"/>
          <w:color w:val="000000"/>
          <w:lang w:val="en-US"/>
        </w:rPr>
      </w:pPr>
      <w:r w:rsidRPr="00E70D22">
        <w:rPr>
          <w:rFonts w:eastAsia="MS Mincho"/>
          <w:b/>
          <w:bCs/>
          <w:i/>
          <w:iCs/>
          <w:color w:val="00B0F0"/>
        </w:rPr>
        <w:t>1.4 Shpenzimet komunale</w:t>
      </w:r>
      <w:r w:rsidRPr="00E70D22">
        <w:rPr>
          <w:rFonts w:eastAsia="MS Mincho"/>
          <w:b/>
          <w:bCs/>
          <w:i/>
          <w:iCs/>
        </w:rPr>
        <w:t xml:space="preserve"> </w:t>
      </w:r>
      <w:r w:rsidR="000E1D4A" w:rsidRPr="00B77BC6">
        <w:rPr>
          <w:rFonts w:eastAsia="MS Mincho"/>
        </w:rPr>
        <w:t>kanë shënuar një</w:t>
      </w:r>
      <w:r w:rsidRPr="00B77BC6">
        <w:rPr>
          <w:rFonts w:eastAsia="MS Mincho"/>
        </w:rPr>
        <w:t xml:space="preserve"> shumë prej </w:t>
      </w:r>
      <w:r w:rsidR="000E1D4A" w:rsidRPr="00B77BC6">
        <w:rPr>
          <w:rFonts w:eastAsia="MS Mincho"/>
          <w:b/>
        </w:rPr>
        <w:t>101,258.59</w:t>
      </w:r>
      <w:r w:rsidRPr="00B77BC6">
        <w:rPr>
          <w:rFonts w:eastAsia="MS Mincho"/>
          <w:b/>
        </w:rPr>
        <w:t xml:space="preserve">€ dhe krahasuar me vitin 2025 në të </w:t>
      </w:r>
      <w:r w:rsidRPr="00B77BC6">
        <w:rPr>
          <w:rFonts w:eastAsia="MS Mincho"/>
        </w:rPr>
        <w:t>njëjtën periudh</w:t>
      </w:r>
      <w:r w:rsidR="000E1D4A" w:rsidRPr="00B77BC6">
        <w:rPr>
          <w:rFonts w:eastAsia="MS Mincho"/>
        </w:rPr>
        <w:t>ë ka një rritje  prej</w:t>
      </w:r>
      <w:r w:rsidR="00095ACC" w:rsidRPr="00B77BC6">
        <w:rPr>
          <w:rFonts w:eastAsia="MS Mincho"/>
        </w:rPr>
        <w:t xml:space="preserve"> </w:t>
      </w:r>
      <w:r w:rsidR="00095ACC" w:rsidRPr="00B77BC6">
        <w:rPr>
          <w:rFonts w:ascii="Calibri" w:hAnsi="Calibri" w:cs="Calibri"/>
          <w:b/>
        </w:rPr>
        <w:t>72,014.88</w:t>
      </w:r>
      <w:r w:rsidR="00095ACC" w:rsidRPr="00B77BC6">
        <w:rPr>
          <w:rFonts w:ascii="Calibri" w:hAnsi="Calibri" w:cs="Calibri"/>
          <w:bCs/>
        </w:rPr>
        <w:t xml:space="preserve">€ krahasuar me vitin 2025 që ishin </w:t>
      </w:r>
      <w:r w:rsidR="000E1D4A" w:rsidRPr="00B77BC6">
        <w:rPr>
          <w:rFonts w:eastAsia="MS Mincho"/>
          <w:bCs/>
        </w:rPr>
        <w:t xml:space="preserve"> </w:t>
      </w:r>
      <w:r w:rsidR="000E1D4A" w:rsidRPr="00B77BC6">
        <w:rPr>
          <w:b/>
        </w:rPr>
        <w:t>29,243.71</w:t>
      </w:r>
      <w:r w:rsidR="000E1D4A" w:rsidRPr="00B77BC6">
        <w:rPr>
          <w:rFonts w:eastAsia="MS Mincho"/>
        </w:rPr>
        <w:t xml:space="preserve"> </w:t>
      </w:r>
      <w:r w:rsidR="00095ACC" w:rsidRPr="00B77BC6">
        <w:rPr>
          <w:rFonts w:eastAsia="MS Mincho"/>
        </w:rPr>
        <w:t>€ Ky ndryshim është për faktin se nuk ka qenë i aprovuar buxheti me koh</w:t>
      </w:r>
      <w:r w:rsidR="00103FE0" w:rsidRPr="00B77BC6">
        <w:rPr>
          <w:rFonts w:eastAsia="MS Mincho"/>
        </w:rPr>
        <w:t xml:space="preserve">ë dhe ka pas një akumulim të </w:t>
      </w:r>
      <w:proofErr w:type="spellStart"/>
      <w:r w:rsidR="00103FE0" w:rsidRPr="00B77BC6">
        <w:rPr>
          <w:rFonts w:eastAsia="MS Mincho"/>
        </w:rPr>
        <w:t>fakturave</w:t>
      </w:r>
      <w:proofErr w:type="spellEnd"/>
      <w:r w:rsidR="00103FE0" w:rsidRPr="00B77BC6">
        <w:rPr>
          <w:rFonts w:eastAsia="MS Mincho"/>
        </w:rPr>
        <w:t xml:space="preserve"> të pa shlyera për shërbime komunale. Pjesëmarrja e shpenzimeve komunale në raport me buxhetin e planifikuar është 38.65%.</w:t>
      </w:r>
    </w:p>
    <w:p w14:paraId="21F049C2" w14:textId="77777777" w:rsidR="00E70D22" w:rsidRPr="00103FE0" w:rsidRDefault="00E70D22" w:rsidP="00D52EBB">
      <w:pPr>
        <w:jc w:val="both"/>
        <w:rPr>
          <w:rFonts w:ascii="Calibri" w:hAnsi="Calibri"/>
          <w:color w:val="000000"/>
          <w:lang w:val="en-US"/>
        </w:rPr>
      </w:pPr>
    </w:p>
    <w:p w14:paraId="3246807E" w14:textId="01F15310" w:rsidR="00E70D22" w:rsidRPr="00E70D22" w:rsidRDefault="00E70D22" w:rsidP="00D52EBB">
      <w:pPr>
        <w:jc w:val="both"/>
        <w:rPr>
          <w:rFonts w:eastAsia="MS Mincho"/>
          <w:b/>
          <w:bCs/>
          <w:i/>
          <w:iCs/>
        </w:rPr>
      </w:pPr>
      <w:r w:rsidRPr="00E70D22">
        <w:rPr>
          <w:rFonts w:eastAsia="MS Mincho"/>
          <w:b/>
          <w:bCs/>
          <w:color w:val="00B0F0"/>
        </w:rPr>
        <w:t xml:space="preserve">1.5 Shpenzimet </w:t>
      </w:r>
      <w:r w:rsidR="00422C61">
        <w:rPr>
          <w:rFonts w:eastAsia="MS Mincho"/>
          <w:b/>
          <w:bCs/>
          <w:color w:val="00B0F0"/>
        </w:rPr>
        <w:t>për</w:t>
      </w:r>
      <w:r w:rsidRPr="00E70D22">
        <w:rPr>
          <w:rFonts w:eastAsia="MS Mincho"/>
          <w:b/>
          <w:bCs/>
          <w:color w:val="00B0F0"/>
        </w:rPr>
        <w:t xml:space="preserve"> </w:t>
      </w:r>
      <w:r w:rsidRPr="00E70D22">
        <w:rPr>
          <w:rFonts w:eastAsia="MS Mincho"/>
          <w:b/>
          <w:bCs/>
          <w:i/>
          <w:iCs/>
          <w:color w:val="00B0F0"/>
        </w:rPr>
        <w:t xml:space="preserve">subvencione dhe </w:t>
      </w:r>
      <w:proofErr w:type="spellStart"/>
      <w:r w:rsidRPr="00E70D22">
        <w:rPr>
          <w:rFonts w:eastAsia="MS Mincho"/>
          <w:b/>
          <w:bCs/>
          <w:i/>
          <w:iCs/>
          <w:color w:val="00B0F0"/>
        </w:rPr>
        <w:t>transfere</w:t>
      </w:r>
      <w:proofErr w:type="spellEnd"/>
      <w:r w:rsidRPr="00E70D22">
        <w:rPr>
          <w:rFonts w:eastAsia="MS Mincho"/>
          <w:b/>
          <w:bCs/>
          <w:i/>
          <w:iCs/>
        </w:rPr>
        <w:t xml:space="preserve"> </w:t>
      </w:r>
    </w:p>
    <w:p w14:paraId="55BC1E2A" w14:textId="15A384D3" w:rsidR="00446695" w:rsidRPr="00446695" w:rsidRDefault="00E70D22" w:rsidP="00446695">
      <w:pPr>
        <w:jc w:val="both"/>
        <w:rPr>
          <w:rFonts w:ascii="Calibri" w:hAnsi="Calibri" w:cs="Calibri"/>
          <w:color w:val="000000"/>
          <w:lang w:val="en-US"/>
        </w:rPr>
      </w:pPr>
      <w:r w:rsidRPr="00E70D22">
        <w:rPr>
          <w:rFonts w:eastAsia="MS Mincho"/>
          <w:b/>
          <w:bCs/>
          <w:i/>
          <w:iCs/>
        </w:rPr>
        <w:t xml:space="preserve"> </w:t>
      </w:r>
      <w:r w:rsidRPr="00E70D22">
        <w:rPr>
          <w:rFonts w:eastAsia="MS Mincho"/>
        </w:rPr>
        <w:t>Vlera e shpenzuar në këtë kategori</w:t>
      </w:r>
      <w:r w:rsidR="007A413E">
        <w:rPr>
          <w:rFonts w:eastAsia="MS Mincho"/>
        </w:rPr>
        <w:t xml:space="preserve"> për tremujorin e dytë</w:t>
      </w:r>
      <w:r w:rsidR="004E3D11">
        <w:rPr>
          <w:rFonts w:eastAsia="MS Mincho"/>
        </w:rPr>
        <w:t xml:space="preserve"> për vitin 2026</w:t>
      </w:r>
      <w:r w:rsidRPr="00E70D22">
        <w:rPr>
          <w:rFonts w:eastAsia="MS Mincho"/>
        </w:rPr>
        <w:t xml:space="preserve"> është </w:t>
      </w:r>
      <w:r w:rsidR="007A413E">
        <w:rPr>
          <w:rFonts w:eastAsia="MS Mincho"/>
          <w:b/>
          <w:sz w:val="22"/>
          <w:szCs w:val="22"/>
        </w:rPr>
        <w:t>279,079.35</w:t>
      </w:r>
      <w:r w:rsidR="0051578F">
        <w:rPr>
          <w:rFonts w:eastAsia="MS Mincho"/>
        </w:rPr>
        <w:t>, ndërsa në</w:t>
      </w:r>
      <w:r w:rsidR="007A413E">
        <w:rPr>
          <w:rFonts w:eastAsia="MS Mincho"/>
        </w:rPr>
        <w:t xml:space="preserve"> periudhën e </w:t>
      </w:r>
      <w:proofErr w:type="spellStart"/>
      <w:r w:rsidR="007A413E">
        <w:rPr>
          <w:rFonts w:eastAsia="MS Mincho"/>
        </w:rPr>
        <w:t>njejt</w:t>
      </w:r>
      <w:proofErr w:type="spellEnd"/>
      <w:r w:rsidR="0051578F">
        <w:rPr>
          <w:rFonts w:eastAsia="MS Mincho"/>
        </w:rPr>
        <w:t xml:space="preserve"> të</w:t>
      </w:r>
      <w:r w:rsidR="007A413E">
        <w:rPr>
          <w:rFonts w:eastAsia="MS Mincho"/>
        </w:rPr>
        <w:t xml:space="preserve"> vitit 2025</w:t>
      </w:r>
      <w:r w:rsidR="00446695">
        <w:rPr>
          <w:rFonts w:eastAsia="MS Mincho"/>
        </w:rPr>
        <w:t xml:space="preserve"> </w:t>
      </w:r>
      <w:proofErr w:type="spellStart"/>
      <w:r w:rsidR="00446695">
        <w:rPr>
          <w:rFonts w:eastAsia="MS Mincho"/>
        </w:rPr>
        <w:t>kan</w:t>
      </w:r>
      <w:proofErr w:type="spellEnd"/>
      <w:r w:rsidR="00446695">
        <w:rPr>
          <w:rFonts w:eastAsia="MS Mincho"/>
        </w:rPr>
        <w:t xml:space="preserve"> qenë</w:t>
      </w:r>
      <w:r w:rsidR="007A413E">
        <w:rPr>
          <w:rFonts w:eastAsia="MS Mincho"/>
        </w:rPr>
        <w:t xml:space="preserve"> </w:t>
      </w:r>
      <w:r w:rsidR="007A413E" w:rsidRPr="00446695">
        <w:rPr>
          <w:b/>
          <w:bCs/>
          <w:color w:val="000000"/>
        </w:rPr>
        <w:t>191,571.45</w:t>
      </w:r>
      <w:r w:rsidRPr="00E70D22">
        <w:rPr>
          <w:rFonts w:eastAsia="MS Mincho"/>
        </w:rPr>
        <w:t xml:space="preserve"> </w:t>
      </w:r>
      <w:r w:rsidR="00E34C06">
        <w:rPr>
          <w:rFonts w:eastAsia="MS Mincho"/>
        </w:rPr>
        <w:t xml:space="preserve"> dhe </w:t>
      </w:r>
      <w:r w:rsidRPr="00E70D22">
        <w:rPr>
          <w:rFonts w:ascii="Calibri" w:hAnsi="Calibri"/>
          <w:b/>
          <w:color w:val="000000"/>
          <w:lang w:val="en-US"/>
        </w:rPr>
        <w:t xml:space="preserve"> </w:t>
      </w:r>
      <w:proofErr w:type="spellStart"/>
      <w:r w:rsidR="00446695">
        <w:rPr>
          <w:rFonts w:ascii="Calibri" w:hAnsi="Calibri"/>
          <w:color w:val="000000"/>
          <w:lang w:val="en-US"/>
        </w:rPr>
        <w:t>janë</w:t>
      </w:r>
      <w:proofErr w:type="spellEnd"/>
      <w:r w:rsidR="00446695">
        <w:rPr>
          <w:rFonts w:ascii="Calibri" w:hAnsi="Calibri"/>
          <w:color w:val="000000"/>
          <w:lang w:val="en-US"/>
        </w:rPr>
        <w:t xml:space="preserve"> </w:t>
      </w:r>
      <w:proofErr w:type="spellStart"/>
      <w:r w:rsidR="00446695">
        <w:rPr>
          <w:rFonts w:ascii="Calibri" w:hAnsi="Calibri"/>
          <w:color w:val="000000"/>
          <w:lang w:val="en-US"/>
        </w:rPr>
        <w:t>më</w:t>
      </w:r>
      <w:proofErr w:type="spellEnd"/>
      <w:r w:rsidR="00446695">
        <w:rPr>
          <w:rFonts w:ascii="Calibri" w:hAnsi="Calibri"/>
          <w:color w:val="000000"/>
          <w:lang w:val="en-US"/>
        </w:rPr>
        <w:t xml:space="preserve"> të </w:t>
      </w:r>
      <w:proofErr w:type="spellStart"/>
      <w:r w:rsidR="00446695">
        <w:rPr>
          <w:rFonts w:ascii="Calibri" w:hAnsi="Calibri"/>
          <w:color w:val="000000"/>
          <w:lang w:val="en-US"/>
        </w:rPr>
        <w:t>larta</w:t>
      </w:r>
      <w:proofErr w:type="spellEnd"/>
      <w:r w:rsidR="00446695">
        <w:rPr>
          <w:rFonts w:ascii="Calibri" w:hAnsi="Calibri"/>
          <w:color w:val="000000"/>
          <w:lang w:val="en-US"/>
        </w:rPr>
        <w:t xml:space="preserve"> </w:t>
      </w:r>
      <w:proofErr w:type="spellStart"/>
      <w:r w:rsidR="00446695">
        <w:rPr>
          <w:rFonts w:ascii="Calibri" w:hAnsi="Calibri"/>
          <w:color w:val="000000"/>
          <w:lang w:val="en-US"/>
        </w:rPr>
        <w:t>në</w:t>
      </w:r>
      <w:proofErr w:type="spellEnd"/>
      <w:r w:rsidR="00446695">
        <w:rPr>
          <w:rFonts w:ascii="Calibri" w:hAnsi="Calibri"/>
          <w:color w:val="000000"/>
          <w:lang w:val="en-US"/>
        </w:rPr>
        <w:t xml:space="preserve"> </w:t>
      </w:r>
      <w:proofErr w:type="spellStart"/>
      <w:r w:rsidR="00446695">
        <w:rPr>
          <w:rFonts w:ascii="Calibri" w:hAnsi="Calibri"/>
          <w:color w:val="000000"/>
          <w:lang w:val="en-US"/>
        </w:rPr>
        <w:t>vlerën</w:t>
      </w:r>
      <w:proofErr w:type="spellEnd"/>
      <w:r w:rsidR="00446695">
        <w:rPr>
          <w:rFonts w:ascii="Calibri" w:hAnsi="Calibri"/>
          <w:color w:val="000000"/>
          <w:lang w:val="en-US"/>
        </w:rPr>
        <w:t xml:space="preserve"> </w:t>
      </w:r>
      <w:r w:rsidR="00446695" w:rsidRPr="00446695">
        <w:rPr>
          <w:rFonts w:ascii="Calibri" w:hAnsi="Calibri" w:cs="Calibri"/>
          <w:b/>
          <w:color w:val="000000"/>
          <w:sz w:val="22"/>
          <w:szCs w:val="22"/>
        </w:rPr>
        <w:t>87,507.90</w:t>
      </w:r>
      <w:r w:rsidR="00446695">
        <w:rPr>
          <w:rFonts w:ascii="Calibri" w:hAnsi="Calibri" w:cs="Calibri"/>
          <w:color w:val="000000"/>
          <w:sz w:val="22"/>
          <w:szCs w:val="22"/>
        </w:rPr>
        <w:t xml:space="preserve"> €. </w:t>
      </w:r>
      <w:r w:rsidR="00446695" w:rsidRPr="00446695">
        <w:rPr>
          <w:rFonts w:ascii="Calibri" w:hAnsi="Calibri" w:cs="Calibri"/>
          <w:color w:val="000000"/>
        </w:rPr>
        <w:t>Ose shprehur n</w:t>
      </w:r>
      <w:r w:rsidR="00446695">
        <w:rPr>
          <w:rFonts w:ascii="Calibri" w:hAnsi="Calibri" w:cs="Calibri"/>
          <w:color w:val="000000"/>
        </w:rPr>
        <w:t>ë</w:t>
      </w:r>
      <w:r w:rsidR="00446695" w:rsidRPr="00446695">
        <w:rPr>
          <w:rFonts w:ascii="Calibri" w:hAnsi="Calibri" w:cs="Calibri"/>
          <w:color w:val="000000"/>
        </w:rPr>
        <w:t xml:space="preserve"> </w:t>
      </w:r>
      <w:proofErr w:type="spellStart"/>
      <w:r w:rsidR="001E2371">
        <w:rPr>
          <w:rFonts w:ascii="Calibri" w:hAnsi="Calibri" w:cs="Calibri"/>
          <w:color w:val="000000"/>
        </w:rPr>
        <w:t>përqidnje</w:t>
      </w:r>
      <w:proofErr w:type="spellEnd"/>
      <w:r w:rsidR="001E2371">
        <w:rPr>
          <w:rFonts w:ascii="Calibri" w:hAnsi="Calibri" w:cs="Calibri"/>
          <w:color w:val="000000"/>
        </w:rPr>
        <w:t xml:space="preserve"> </w:t>
      </w:r>
      <w:r w:rsidR="00446695" w:rsidRPr="00446695">
        <w:rPr>
          <w:rFonts w:ascii="Calibri" w:hAnsi="Calibri" w:cs="Calibri"/>
          <w:color w:val="000000"/>
        </w:rPr>
        <w:t>45.68%</w:t>
      </w:r>
    </w:p>
    <w:p w14:paraId="7FACEDFA" w14:textId="584BAA7B" w:rsidR="00E70D22" w:rsidRPr="004C4944" w:rsidRDefault="00E70D22" w:rsidP="00D52EBB">
      <w:pPr>
        <w:tabs>
          <w:tab w:val="left" w:pos="8220"/>
        </w:tabs>
        <w:autoSpaceDE w:val="0"/>
        <w:autoSpaceDN w:val="0"/>
        <w:adjustRightInd w:val="0"/>
        <w:jc w:val="both"/>
        <w:rPr>
          <w:rFonts w:eastAsia="MS Mincho"/>
          <w:b/>
        </w:rPr>
      </w:pPr>
      <w:r w:rsidRPr="004C0EEB">
        <w:rPr>
          <w:rFonts w:eastAsia="MS Mincho"/>
          <w:b/>
          <w:bCs/>
          <w:i/>
          <w:iCs/>
          <w:color w:val="00B0F0"/>
        </w:rPr>
        <w:t>1.6-Shpenzimet kapitale</w:t>
      </w:r>
      <w:r w:rsidRPr="004C0EEB">
        <w:rPr>
          <w:rFonts w:eastAsia="MS Mincho"/>
          <w:b/>
          <w:color w:val="00B0F0"/>
        </w:rPr>
        <w:t>-</w:t>
      </w:r>
      <w:r w:rsidRPr="004C0EEB">
        <w:rPr>
          <w:rFonts w:eastAsia="MS Mincho"/>
          <w:color w:val="00B0F0"/>
        </w:rPr>
        <w:t xml:space="preserve"> </w:t>
      </w:r>
      <w:r w:rsidRPr="004C4944">
        <w:rPr>
          <w:rFonts w:eastAsia="MS Mincho"/>
        </w:rPr>
        <w:t>Investimet Kapitale janë njëra nga kategoritë më të rëndësishme të buxhetit komunal deri në</w:t>
      </w:r>
      <w:r w:rsidR="004C4944">
        <w:rPr>
          <w:rFonts w:eastAsia="MS Mincho"/>
        </w:rPr>
        <w:t xml:space="preserve"> ketë fazë Prill-Qershor janë shpenzuar </w:t>
      </w:r>
      <w:r w:rsidR="004C4944" w:rsidRPr="004C4944">
        <w:rPr>
          <w:rFonts w:eastAsia="MS Mincho"/>
          <w:b/>
        </w:rPr>
        <w:t>489,000.52</w:t>
      </w:r>
      <w:r w:rsidRPr="004C4944">
        <w:rPr>
          <w:rFonts w:eastAsia="MS Mincho"/>
          <w:b/>
          <w:sz w:val="22"/>
          <w:szCs w:val="22"/>
        </w:rPr>
        <w:t>€</w:t>
      </w:r>
      <w:r w:rsidR="004C4944">
        <w:rPr>
          <w:rFonts w:eastAsia="MS Mincho"/>
          <w:b/>
          <w:sz w:val="22"/>
          <w:szCs w:val="22"/>
        </w:rPr>
        <w:t xml:space="preserve">, </w:t>
      </w:r>
      <w:r w:rsidR="004C4944" w:rsidRPr="004C4944">
        <w:rPr>
          <w:rFonts w:eastAsia="MS Mincho"/>
        </w:rPr>
        <w:t>n</w:t>
      </w:r>
      <w:r w:rsidR="004C4944">
        <w:rPr>
          <w:rFonts w:eastAsia="MS Mincho"/>
        </w:rPr>
        <w:t xml:space="preserve">dërsa në të njëjtën periudhë të vitit kaluar ishin </w:t>
      </w:r>
    </w:p>
    <w:p w14:paraId="283284DC" w14:textId="77777777" w:rsidR="004C4944" w:rsidRPr="00DF2EC1" w:rsidRDefault="004C4944" w:rsidP="004C4944">
      <w:pPr>
        <w:jc w:val="both"/>
        <w:rPr>
          <w:rFonts w:ascii="Calibri" w:hAnsi="Calibri" w:cs="Calibri"/>
          <w:color w:val="000000"/>
          <w:lang w:val="en-US"/>
        </w:rPr>
      </w:pPr>
      <w:r>
        <w:rPr>
          <w:rFonts w:eastAsia="MS Mincho"/>
          <w:b/>
          <w:sz w:val="22"/>
          <w:szCs w:val="22"/>
        </w:rPr>
        <w:t xml:space="preserve">1,401,784.89€, </w:t>
      </w:r>
      <w:r w:rsidRPr="00DF2EC1">
        <w:rPr>
          <w:rFonts w:eastAsia="MS Mincho"/>
        </w:rPr>
        <w:t>me një diferencë prej</w:t>
      </w:r>
      <w:r>
        <w:rPr>
          <w:rFonts w:eastAsia="MS Mincho"/>
          <w:b/>
          <w:sz w:val="22"/>
          <w:szCs w:val="22"/>
        </w:rPr>
        <w:t xml:space="preserve"> </w:t>
      </w:r>
      <w:r w:rsidRPr="004C4944">
        <w:rPr>
          <w:rFonts w:ascii="Calibri" w:hAnsi="Calibri" w:cs="Calibri"/>
          <w:b/>
          <w:color w:val="000000"/>
          <w:sz w:val="22"/>
          <w:szCs w:val="22"/>
        </w:rPr>
        <w:t>912,784.37</w:t>
      </w:r>
      <w:r>
        <w:rPr>
          <w:rFonts w:ascii="Calibri" w:hAnsi="Calibri" w:cs="Calibri"/>
          <w:b/>
          <w:color w:val="000000"/>
          <w:sz w:val="22"/>
          <w:szCs w:val="22"/>
        </w:rPr>
        <w:t>€</w:t>
      </w:r>
      <w:r w:rsidR="00DF2EC1">
        <w:rPr>
          <w:rFonts w:ascii="Calibri" w:hAnsi="Calibri" w:cs="Calibri"/>
          <w:b/>
          <w:color w:val="000000"/>
          <w:sz w:val="22"/>
          <w:szCs w:val="22"/>
        </w:rPr>
        <w:t xml:space="preserve">. </w:t>
      </w:r>
      <w:r w:rsidR="00DF2EC1" w:rsidRPr="00DF2EC1">
        <w:rPr>
          <w:rFonts w:ascii="Calibri" w:hAnsi="Calibri" w:cs="Calibri"/>
          <w:color w:val="000000"/>
        </w:rPr>
        <w:t xml:space="preserve">Ky ndryshim është si rezultat i vendimeve </w:t>
      </w:r>
      <w:proofErr w:type="spellStart"/>
      <w:r w:rsidR="00DF2EC1" w:rsidRPr="00DF2EC1">
        <w:rPr>
          <w:rFonts w:ascii="Calibri" w:hAnsi="Calibri" w:cs="Calibri"/>
          <w:color w:val="000000"/>
        </w:rPr>
        <w:t>gjyqsore</w:t>
      </w:r>
      <w:proofErr w:type="spellEnd"/>
      <w:r w:rsidR="00DF2EC1" w:rsidRPr="00DF2EC1">
        <w:rPr>
          <w:rFonts w:ascii="Calibri" w:hAnsi="Calibri" w:cs="Calibri"/>
          <w:color w:val="000000"/>
        </w:rPr>
        <w:t xml:space="preserve"> përmbarimore në vitin paraprak.</w:t>
      </w:r>
    </w:p>
    <w:p w14:paraId="351FBB46" w14:textId="77777777" w:rsidR="004C4944" w:rsidRPr="004C4944" w:rsidRDefault="004C4944" w:rsidP="00D52EBB">
      <w:pPr>
        <w:tabs>
          <w:tab w:val="left" w:pos="8220"/>
        </w:tabs>
        <w:autoSpaceDE w:val="0"/>
        <w:autoSpaceDN w:val="0"/>
        <w:adjustRightInd w:val="0"/>
        <w:jc w:val="both"/>
        <w:rPr>
          <w:rFonts w:eastAsia="MS Mincho"/>
          <w:b/>
          <w:sz w:val="22"/>
          <w:szCs w:val="22"/>
        </w:rPr>
      </w:pPr>
    </w:p>
    <w:p w14:paraId="0DC2E14A" w14:textId="220C40BD" w:rsidR="00E70D22" w:rsidRPr="00F54729" w:rsidRDefault="00F54729" w:rsidP="00D52EBB">
      <w:pPr>
        <w:jc w:val="both"/>
        <w:rPr>
          <w:rFonts w:eastAsia="MS Mincho"/>
        </w:rPr>
      </w:pPr>
      <w:r>
        <w:rPr>
          <w:rFonts w:eastAsia="MS Mincho"/>
        </w:rPr>
        <w:t>Shpenzimet e tremujorit të dytë krahasuar me buxhetin e planifikuar për vitin fiskal 2026 shprehur në përqindje janë 25.14%</w:t>
      </w:r>
      <w:r w:rsidR="00422C61">
        <w:rPr>
          <w:rFonts w:eastAsia="MS Mincho"/>
        </w:rPr>
        <w:t>.</w:t>
      </w:r>
    </w:p>
    <w:p w14:paraId="08499406" w14:textId="77777777" w:rsidR="00E70D22" w:rsidRPr="00E70D22" w:rsidRDefault="00E70D22" w:rsidP="00D52EBB">
      <w:pPr>
        <w:jc w:val="both"/>
        <w:rPr>
          <w:rFonts w:cs="Arial"/>
          <w:b/>
          <w:bCs/>
          <w:sz w:val="20"/>
          <w:szCs w:val="20"/>
        </w:rPr>
      </w:pPr>
    </w:p>
    <w:p w14:paraId="09C0703E" w14:textId="77777777" w:rsidR="00E70D22" w:rsidRPr="00E70D22" w:rsidRDefault="00E70D22" w:rsidP="00D52EBB">
      <w:pPr>
        <w:tabs>
          <w:tab w:val="left" w:pos="8625"/>
          <w:tab w:val="left" w:pos="9075"/>
        </w:tabs>
        <w:autoSpaceDE w:val="0"/>
        <w:autoSpaceDN w:val="0"/>
        <w:adjustRightInd w:val="0"/>
        <w:jc w:val="both"/>
        <w:rPr>
          <w:lang w:val="en-US" w:eastAsia="ar-SA"/>
        </w:rPr>
      </w:pPr>
    </w:p>
    <w:p w14:paraId="369EA7A2" w14:textId="0A3DE84D" w:rsidR="00E70D22" w:rsidRPr="00885DDE" w:rsidRDefault="00C852F1" w:rsidP="00D52EBB">
      <w:pPr>
        <w:tabs>
          <w:tab w:val="left" w:pos="8625"/>
          <w:tab w:val="left" w:pos="9075"/>
        </w:tabs>
        <w:autoSpaceDE w:val="0"/>
        <w:autoSpaceDN w:val="0"/>
        <w:adjustRightInd w:val="0"/>
        <w:jc w:val="both"/>
        <w:rPr>
          <w:b/>
          <w:i/>
          <w:sz w:val="22"/>
          <w:szCs w:val="22"/>
          <w:lang w:val="en-US" w:eastAsia="ar-SA"/>
        </w:rPr>
      </w:pPr>
      <w:proofErr w:type="spellStart"/>
      <w:r w:rsidRPr="00885DDE">
        <w:rPr>
          <w:b/>
          <w:i/>
          <w:sz w:val="22"/>
          <w:szCs w:val="22"/>
          <w:lang w:val="en-US" w:eastAsia="ar-SA"/>
        </w:rPr>
        <w:t>Tabela</w:t>
      </w:r>
      <w:proofErr w:type="spellEnd"/>
      <w:r w:rsidRPr="00885DDE">
        <w:rPr>
          <w:b/>
          <w:i/>
          <w:sz w:val="22"/>
          <w:szCs w:val="22"/>
          <w:lang w:val="en-US" w:eastAsia="ar-SA"/>
        </w:rPr>
        <w:t xml:space="preserve">, Të </w:t>
      </w:r>
      <w:proofErr w:type="spellStart"/>
      <w:r w:rsidRPr="00885DDE">
        <w:rPr>
          <w:b/>
          <w:i/>
          <w:sz w:val="22"/>
          <w:szCs w:val="22"/>
          <w:lang w:val="en-US" w:eastAsia="ar-SA"/>
        </w:rPr>
        <w:t>Hyrat</w:t>
      </w:r>
      <w:proofErr w:type="spellEnd"/>
      <w:r w:rsidRPr="00885DDE">
        <w:rPr>
          <w:b/>
          <w:i/>
          <w:sz w:val="22"/>
          <w:szCs w:val="22"/>
          <w:lang w:val="en-US" w:eastAsia="ar-SA"/>
        </w:rPr>
        <w:t xml:space="preserve"> e </w:t>
      </w:r>
      <w:proofErr w:type="spellStart"/>
      <w:r w:rsidRPr="00885DDE">
        <w:rPr>
          <w:b/>
          <w:i/>
          <w:sz w:val="22"/>
          <w:szCs w:val="22"/>
          <w:lang w:val="en-US" w:eastAsia="ar-SA"/>
        </w:rPr>
        <w:t>realizuara</w:t>
      </w:r>
      <w:proofErr w:type="spellEnd"/>
      <w:r w:rsidRPr="00885DDE"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 w:rsidRPr="00885DDE">
        <w:rPr>
          <w:b/>
          <w:i/>
          <w:sz w:val="22"/>
          <w:szCs w:val="22"/>
          <w:lang w:val="en-US" w:eastAsia="ar-SA"/>
        </w:rPr>
        <w:t>periudha</w:t>
      </w:r>
      <w:proofErr w:type="spellEnd"/>
      <w:r w:rsidRPr="00885DDE"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 w:rsidRPr="00885DDE">
        <w:rPr>
          <w:b/>
          <w:i/>
          <w:sz w:val="22"/>
          <w:szCs w:val="22"/>
          <w:lang w:val="en-US" w:eastAsia="ar-SA"/>
        </w:rPr>
        <w:t>Pril</w:t>
      </w:r>
      <w:r w:rsidR="0009153E" w:rsidRPr="00885DDE">
        <w:rPr>
          <w:b/>
          <w:i/>
          <w:sz w:val="22"/>
          <w:szCs w:val="22"/>
          <w:lang w:val="en-US" w:eastAsia="ar-SA"/>
        </w:rPr>
        <w:t>l</w:t>
      </w:r>
      <w:r w:rsidRPr="00885DDE">
        <w:rPr>
          <w:b/>
          <w:i/>
          <w:sz w:val="22"/>
          <w:szCs w:val="22"/>
          <w:lang w:val="en-US" w:eastAsia="ar-SA"/>
        </w:rPr>
        <w:t>-Qershor</w:t>
      </w:r>
      <w:proofErr w:type="spellEnd"/>
      <w:r w:rsidRPr="00885DDE">
        <w:rPr>
          <w:b/>
          <w:i/>
          <w:sz w:val="22"/>
          <w:szCs w:val="22"/>
          <w:lang w:val="en-US" w:eastAsia="ar-SA"/>
        </w:rPr>
        <w:t xml:space="preserve"> 2026</w:t>
      </w:r>
    </w:p>
    <w:tbl>
      <w:tblPr>
        <w:tblW w:w="10622" w:type="dxa"/>
        <w:tblLook w:val="04A0" w:firstRow="1" w:lastRow="0" w:firstColumn="1" w:lastColumn="0" w:noHBand="0" w:noVBand="1"/>
      </w:tblPr>
      <w:tblGrid>
        <w:gridCol w:w="723"/>
        <w:gridCol w:w="3378"/>
        <w:gridCol w:w="1559"/>
        <w:gridCol w:w="1276"/>
        <w:gridCol w:w="1276"/>
        <w:gridCol w:w="1134"/>
        <w:gridCol w:w="1276"/>
      </w:tblGrid>
      <w:tr w:rsidR="007931BC" w14:paraId="1380022C" w14:textId="77777777" w:rsidTr="00894EE5">
        <w:trPr>
          <w:trHeight w:val="510"/>
        </w:trPr>
        <w:tc>
          <w:tcPr>
            <w:tcW w:w="106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91B2A9" w14:textId="77777777" w:rsidR="007931BC" w:rsidRPr="00DD2C59" w:rsidRDefault="007931B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DD2C5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Tabela e të hyrave </w:t>
            </w:r>
            <w:proofErr w:type="spellStart"/>
            <w:r w:rsidRPr="00DD2C5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vetanake</w:t>
            </w:r>
            <w:proofErr w:type="spellEnd"/>
            <w:r w:rsidRPr="00DD2C5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të </w:t>
            </w:r>
            <w:proofErr w:type="spellStart"/>
            <w:r w:rsidRPr="00DD2C5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inkasuara</w:t>
            </w:r>
            <w:proofErr w:type="spellEnd"/>
            <w:r w:rsidRPr="00DD2C5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në baza vjetore 2024-2025 dhe 2026 për periudhën Prill-Qershor TM2</w:t>
            </w:r>
          </w:p>
        </w:tc>
      </w:tr>
      <w:tr w:rsidR="007931BC" w14:paraId="1D1C8535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0005E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ADA56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6D3F5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E391D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7208F1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CDE5B0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14624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931BC" w14:paraId="11590B5F" w14:textId="77777777" w:rsidTr="00B33C00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A2F0995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Kodi 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98F9656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Përshkrimi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48728BA" w14:textId="77777777" w:rsidR="007931BC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03225FC" w14:textId="77777777" w:rsidR="007931BC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EE81A27" w14:textId="77777777" w:rsidR="007931BC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9400956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2024/2025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8B2E070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2025/2026</w:t>
            </w:r>
          </w:p>
        </w:tc>
      </w:tr>
      <w:tr w:rsidR="007931BC" w14:paraId="65E82F78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5F775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302F9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5B82A" w14:textId="77777777" w:rsidR="007931BC" w:rsidRDefault="007931B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6F574" w14:textId="77777777" w:rsidR="007931BC" w:rsidRDefault="007931B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346F2" w14:textId="77777777" w:rsidR="007931BC" w:rsidRDefault="007931B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589A8" w14:textId="77777777" w:rsidR="007931BC" w:rsidRDefault="007931B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EC068" w14:textId="77777777" w:rsidR="007931BC" w:rsidRDefault="007931B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7931BC" w14:paraId="0BCC13D4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1F8B2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E7FF0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 GJITHSEJ PRANIMET DIREKTE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5EC14C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226,600.02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2A79C4" w14:textId="77777777" w:rsidR="007931BC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319,792.34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E4964" w14:textId="77777777" w:rsidR="007931BC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313,709.88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25E77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141.13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ECC9B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98.10 </w:t>
            </w:r>
          </w:p>
        </w:tc>
      </w:tr>
      <w:tr w:rsidR="007931BC" w14:paraId="001FCCBF" w14:textId="77777777" w:rsidTr="00894EE5">
        <w:trPr>
          <w:trHeight w:val="393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21645D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140E0A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 Të hyrat nga  programi 16329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6B6FB3" w14:textId="77777777" w:rsidR="007931BC" w:rsidRPr="00894EE5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6,733.50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A8E63E" w14:textId="7E481918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6,959.50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95A58D" w14:textId="77777777" w:rsidR="007931BC" w:rsidRPr="00894EE5" w:rsidRDefault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12,707.34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CE192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103.36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68597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182.59 </w:t>
            </w:r>
          </w:p>
        </w:tc>
      </w:tr>
      <w:tr w:rsidR="007931BC" w14:paraId="5690CE93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E7B86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5B01A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1.1.2 Taksa certifikata tjera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D1B74E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6,733.50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71E75A" w14:textId="0D5606FF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6,959.50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5547E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7,836.00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735B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103.36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4CCC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112.59 </w:t>
            </w:r>
          </w:p>
        </w:tc>
      </w:tr>
      <w:tr w:rsidR="007931BC" w14:paraId="68FC846B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1C6E8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50413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85C2B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1.2.   Te hyrat nga shitja e pasurisë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4A5B4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5BA3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D4AE6F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4,871.34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4C0DA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72D95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7931BC" w14:paraId="3E9E6145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70EE2A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6D8D50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1.2.Të hyrat nga programi 17529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D2F78D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142,908.42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6FAC9F" w14:textId="0E76EA72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234,509.79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3E25C8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213,255.46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3C313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164.10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38D05E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90.94 </w:t>
            </w:r>
          </w:p>
        </w:tc>
      </w:tr>
      <w:tr w:rsidR="007931BC" w14:paraId="74A84288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661FE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40110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EA2384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1.2.1  Tatimi ne Prone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15B6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102,650.32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CD0E5" w14:textId="39443805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189,672.09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69D6E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167,139.36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3286A9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184.77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4EB6C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88.12 </w:t>
            </w:r>
          </w:p>
        </w:tc>
      </w:tr>
      <w:tr w:rsidR="007931BC" w14:paraId="1A7B115C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D535E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42692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1.2.2 Taksa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ushtrim te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veprimtarise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 biznesit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889EC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30,395.00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F4BB9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33,762.50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8CA7A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35,480.00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C951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111.08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08D56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105.09 </w:t>
            </w:r>
          </w:p>
        </w:tc>
      </w:tr>
      <w:tr w:rsidR="007931BC" w14:paraId="5B879AAB" w14:textId="77777777" w:rsidTr="00855BBA">
        <w:trPr>
          <w:trHeight w:val="303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55A64C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50408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9B46F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1.2.3 Qiraja nga objektet publike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EBE5D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9,863.10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DF319" w14:textId="6502D8CE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11,075.20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3FF8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10,636.10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F3BE9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112.29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A06E7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96.04 </w:t>
            </w:r>
          </w:p>
        </w:tc>
      </w:tr>
      <w:tr w:rsidR="007931BC" w14:paraId="43591C43" w14:textId="77777777" w:rsidTr="00894EE5">
        <w:trPr>
          <w:trHeight w:val="519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456849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BEB461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1.3.Të hyrat nga programi  18189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1AAA74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21,998.30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0A0D57" w14:textId="6637725B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25,309.05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AE9D58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25,974.08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D7118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115.05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88312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102.63 </w:t>
            </w:r>
          </w:p>
        </w:tc>
      </w:tr>
      <w:tr w:rsidR="007931BC" w14:paraId="00395561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9DFE32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DA56B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1.3.1 Taksa regjistrim I automjeteve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2FF13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18,260.00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64BD6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19,913.00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BF0534" w14:textId="77777777" w:rsidR="00855BBA" w:rsidRDefault="00855BBA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BD81DB1" w14:textId="042C04C1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20,675.00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7FE0C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109.05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9D7D1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103.83 </w:t>
            </w:r>
          </w:p>
        </w:tc>
      </w:tr>
      <w:tr w:rsidR="007931BC" w14:paraId="1DFFB5AD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D25A8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A7971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1.3.2.Taksa Rrugore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1E35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702.00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BE4EA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96.00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9AA17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69.00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F2053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13.68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80689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71.88 </w:t>
            </w:r>
          </w:p>
        </w:tc>
      </w:tr>
      <w:tr w:rsidR="007931BC" w14:paraId="67DC8BBD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E963B8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50104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37AB0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1.3.3 Gjobat nga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Inspektoriati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A67AB2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1,791.30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DC073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3,600.00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CE80D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6AF0055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C8CE6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200.97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65375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69.44 </w:t>
            </w:r>
          </w:p>
        </w:tc>
      </w:tr>
      <w:tr w:rsidR="007931BC" w14:paraId="46D41E4C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9C281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50204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79778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1.3.4  Licenca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regjistrim biznesi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AB0CE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100.00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DC35A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95.00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FC187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3F6C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95.00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F372B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-   </w:t>
            </w:r>
          </w:p>
        </w:tc>
      </w:tr>
      <w:tr w:rsidR="007931BC" w14:paraId="5B8380FF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B33DB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50290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214821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1.3.5 Licenca tjera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afarizem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8DF39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8614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7C266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976FA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6504E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7931BC" w14:paraId="25673EAD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8AD79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50405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3D7F2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1.3.6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Shfrytezim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prones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publike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02259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1,145.00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29C75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1,555.05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8EC19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1672BD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CC003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135.81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9EF69A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111.26 </w:t>
            </w:r>
          </w:p>
        </w:tc>
      </w:tr>
      <w:tr w:rsidR="007931BC" w14:paraId="2452EF37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C2654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50505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70FD4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1.3.7 Inspektimi Veterinar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6EB0A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3D33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50.00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AFD75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A63D9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5365B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-   </w:t>
            </w:r>
          </w:p>
        </w:tc>
      </w:tr>
      <w:tr w:rsidR="007931BC" w14:paraId="0BADD4D5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AFE6A0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2F5335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 Të hyrat nga programi 47029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97CBE1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755658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7E657B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3,591.00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07EEBC" w14:textId="77777777" w:rsidR="007931BC" w:rsidRPr="00894EE5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#VALUE!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5E6DF9" w14:textId="77777777" w:rsidR="007931BC" w:rsidRPr="00894EE5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7931BC" w14:paraId="4173A3C9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AAE05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50111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2C9F6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 hyrat nga Konfiskimet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ABB8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493017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C6BA7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C7ED0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9B6B8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7931BC" w14:paraId="5E205AC2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F21ED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534A6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Ndrrimi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destinacionit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te Tokës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19CF2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EC52F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F6AAD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3,591.00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C3715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9D7FF" w14:textId="77777777" w:rsidR="007931BC" w:rsidRDefault="007931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7931BC" w14:paraId="043582E7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469E78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A1AD7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1.5.Të hyrat nga programi 65145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247B41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13,865.00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993B96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13,345.00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F5A7E5" w14:textId="77777777" w:rsidR="00855BBA" w:rsidRPr="00894EE5" w:rsidRDefault="00855BBA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58FD491" w14:textId="148769E1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14,898.00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DA87CE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96.25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98CE77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111.64 </w:t>
            </w:r>
          </w:p>
        </w:tc>
      </w:tr>
      <w:tr w:rsidR="007931BC" w14:paraId="6AB69C9B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B78F7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C532D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1.5.1 Taksa regjistrim 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trashegimise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FCF12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5,820.00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7CAB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6,868.00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D9A5A" w14:textId="77777777" w:rsidR="00855BBA" w:rsidRDefault="00855BBA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147CA61" w14:textId="576FB989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BE287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118.01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E0F1D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114.30 </w:t>
            </w:r>
          </w:p>
        </w:tc>
      </w:tr>
      <w:tr w:rsidR="007931BC" w14:paraId="225CBF75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2D4AD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5E00A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1.5.3 Taksa tjera administrative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0CEC0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3,638.00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7883E7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2,742.00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B63C7" w14:textId="77777777" w:rsidR="00855BBA" w:rsidRDefault="00855BBA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A68FAD3" w14:textId="3F662F8F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4,762.00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B5C8D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75.37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A5647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173.67 </w:t>
            </w:r>
          </w:p>
        </w:tc>
      </w:tr>
      <w:tr w:rsidR="007931BC" w14:paraId="0510BEE6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9A0ED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50504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F917E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1.5.4 Taksa për matjen 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tokes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ne teren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D701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4,407.00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293C6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3,735.00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7BF635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7A142F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2,286.00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202C7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84.75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13D11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61.20 </w:t>
            </w:r>
          </w:p>
        </w:tc>
      </w:tr>
      <w:tr w:rsidR="007931BC" w14:paraId="3AB863DE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783706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E3C73C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1.6.Të hyrat nga programi  66450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5F0B90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12,744.00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4B40B8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6,968.00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0F1881" w14:textId="77777777" w:rsidR="00855BBA" w:rsidRPr="00894EE5" w:rsidRDefault="00855BBA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FFEAF87" w14:textId="5036B6C9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5,849.50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A0CDCB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54.68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03D968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83.95 </w:t>
            </w:r>
          </w:p>
        </w:tc>
      </w:tr>
      <w:tr w:rsidR="007931BC" w14:paraId="217325EF" w14:textId="77777777" w:rsidTr="00422C61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C0381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F4D1E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1.6.1 Taksa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leje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ndertimi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E6F42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10,928.00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F1E6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4,750.00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D3C30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4,375.50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AEC2E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43.47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38C89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92.12 </w:t>
            </w:r>
          </w:p>
        </w:tc>
      </w:tr>
      <w:tr w:rsidR="007931BC" w14:paraId="70107B6B" w14:textId="77777777" w:rsidTr="00422C61">
        <w:trPr>
          <w:trHeight w:val="31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30436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50503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562E9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1.6.2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Insp.Respektimi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Urbanistik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04F94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1,639.00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98674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891.00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7F7FF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270.00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9BAB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54.36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EB80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30.30 </w:t>
            </w:r>
          </w:p>
        </w:tc>
      </w:tr>
      <w:tr w:rsidR="007931BC" w14:paraId="14B2DB6A" w14:textId="77777777" w:rsidTr="00CA08B5">
        <w:trPr>
          <w:trHeight w:val="315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BA39E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50026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A0C608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Taksa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legalizim te objekteve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9EE63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177.00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9AF866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1,327.00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82FE1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C91A7DF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1,204.00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20DBF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749.72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63C45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90.73 </w:t>
            </w:r>
          </w:p>
        </w:tc>
      </w:tr>
      <w:tr w:rsidR="007931BC" w14:paraId="727252C6" w14:textId="77777777" w:rsidTr="00CA08B5">
        <w:trPr>
          <w:trHeight w:val="31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83BC3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3981E7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1.7.Të hyrat nga programi 74750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39617F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12,801.80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5E122A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16,256.50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C63B53" w14:textId="77777777" w:rsidR="00422C61" w:rsidRPr="00894EE5" w:rsidRDefault="00422C61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BEBA49B" w14:textId="4B1C67C8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18,505.50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16B5DB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126.99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4B93CF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113.83 </w:t>
            </w:r>
          </w:p>
        </w:tc>
      </w:tr>
      <w:tr w:rsidR="007931BC" w14:paraId="6BAAAA6B" w14:textId="77777777" w:rsidTr="00CA08B5">
        <w:trPr>
          <w:trHeight w:val="315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E6952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50409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B3E23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1.7.1 Participimet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BAC44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12,801.80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C879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16,256.50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A925B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8DD997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18,505.50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5D73A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126.99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EBA38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113.83 </w:t>
            </w:r>
          </w:p>
        </w:tc>
      </w:tr>
      <w:tr w:rsidR="007931BC" w14:paraId="54BB702F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58ADEE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153C09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1.8.Të hyrat nga programi 85029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CDE11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304.00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CFFFE1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48.00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981C13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36.00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79EDBA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15.79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A1D6D4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75.00 </w:t>
            </w:r>
          </w:p>
        </w:tc>
      </w:tr>
      <w:tr w:rsidR="007931BC" w14:paraId="1A8E4417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BADDE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50401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9DB9D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1.8.1 Shitja 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Sherbimeve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CAF830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304.00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047B0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48.00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B2DB1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36.00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44916D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15.79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BF04B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75.00 </w:t>
            </w:r>
          </w:p>
        </w:tc>
      </w:tr>
      <w:tr w:rsidR="007931BC" w14:paraId="43143DAB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6EDD6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6F0F85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1.9.Të hyrat nga programi 92770,95040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B346EC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15,245.00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B48AE7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16,396.50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8B3CF6" w14:textId="77777777" w:rsidR="00422C61" w:rsidRPr="00894EE5" w:rsidRDefault="00422C61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641781E" w14:textId="44C7A17E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18,893.00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A9D339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107.55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18DE48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115.23 </w:t>
            </w:r>
          </w:p>
        </w:tc>
      </w:tr>
      <w:tr w:rsidR="007931BC" w14:paraId="2BB40CE8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EB29E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50409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74E02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1.9.1 Participimet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8913F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8,835.00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8F4A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10,126.50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E918B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B126A65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6,440.00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889EC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114.62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FE57E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63.60 </w:t>
            </w:r>
          </w:p>
        </w:tc>
      </w:tr>
      <w:tr w:rsidR="007931BC" w14:paraId="514EA671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FFCF8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88405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1.9.2 Participimet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D8A0F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6,410.00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63DE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6,270.00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1F308" w14:textId="77777777" w:rsidR="00CA327B" w:rsidRDefault="00CA327B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2253639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12,453.00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E0B03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97.82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957EA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198.61 </w:t>
            </w:r>
          </w:p>
        </w:tc>
      </w:tr>
      <w:tr w:rsidR="007931BC" w14:paraId="1CCC9D8B" w14:textId="77777777" w:rsidTr="007931BC">
        <w:trPr>
          <w:trHeight w:val="4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40F65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F876F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B7CD3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079C6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C99F0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A7371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B7536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931BC" w14:paraId="60727D6A" w14:textId="77777777" w:rsidTr="007931BC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499F6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3629C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Gjobat në Trafik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AD86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22,755.00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CF089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1,100.00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4A10B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9304B4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2841D5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931BC" w14:paraId="00520C26" w14:textId="77777777" w:rsidTr="004B65B2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24113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72927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Agjencioni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Pyjor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2A04C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570.00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C695C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72E1E3" w14:textId="65B86D62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097DC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E96F6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931BC" w14:paraId="1258AFE2" w14:textId="77777777" w:rsidTr="004B65B2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8CACB" w14:textId="77777777" w:rsidR="007931BC" w:rsidRDefault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8C867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Gjobat nga Gjykata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D0CE8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950.00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4F2EE" w14:textId="77777777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56,276.00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785559" w14:textId="6F494894" w:rsidR="007931BC" w:rsidRDefault="007931BC" w:rsidP="007931B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F1CB6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D59BF" w14:textId="77777777" w:rsidR="007931BC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931BC" w14:paraId="1317DAC9" w14:textId="77777777" w:rsidTr="00894EE5">
        <w:trPr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602D1E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AFC4B1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Gjithesejt</w:t>
            </w:r>
            <w:proofErr w:type="spellEnd"/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19B09E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24,275.00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99499C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57,376.00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A99F97" w14:textId="77777777" w:rsidR="007931BC" w:rsidRPr="00894EE5" w:rsidRDefault="007931BC" w:rsidP="007931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5C4D5B" w14:textId="77777777" w:rsidR="007931BC" w:rsidRPr="00894EE5" w:rsidRDefault="007931B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4E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106C4E" w14:textId="77777777" w:rsidR="007931BC" w:rsidRDefault="007931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30FA75" w14:textId="77777777" w:rsidR="00E70D22" w:rsidRPr="00E70D22" w:rsidRDefault="00E70D22" w:rsidP="00E70D22">
      <w:pPr>
        <w:tabs>
          <w:tab w:val="left" w:pos="8625"/>
          <w:tab w:val="left" w:pos="9075"/>
        </w:tabs>
        <w:autoSpaceDE w:val="0"/>
        <w:autoSpaceDN w:val="0"/>
        <w:adjustRightInd w:val="0"/>
        <w:jc w:val="both"/>
        <w:rPr>
          <w:lang w:val="en-US" w:eastAsia="ar-SA"/>
        </w:rPr>
      </w:pPr>
    </w:p>
    <w:p w14:paraId="13051F24" w14:textId="77777777" w:rsidR="00E70D22" w:rsidRPr="00E70D22" w:rsidRDefault="00E70D22" w:rsidP="00E70D22">
      <w:pPr>
        <w:tabs>
          <w:tab w:val="left" w:pos="8625"/>
          <w:tab w:val="left" w:pos="9075"/>
        </w:tabs>
        <w:autoSpaceDE w:val="0"/>
        <w:autoSpaceDN w:val="0"/>
        <w:adjustRightInd w:val="0"/>
        <w:jc w:val="both"/>
        <w:rPr>
          <w:rFonts w:ascii="Arial" w:eastAsia="MS Mincho" w:hAnsi="Arial"/>
          <w:sz w:val="22"/>
          <w:szCs w:val="22"/>
          <w:lang w:val="en-US"/>
        </w:rPr>
      </w:pPr>
      <w:r w:rsidRPr="00E70D22">
        <w:rPr>
          <w:lang w:val="en-US" w:eastAsia="ar-SA"/>
        </w:rPr>
        <w:fldChar w:fldCharType="begin"/>
      </w:r>
      <w:r w:rsidRPr="00E70D22">
        <w:rPr>
          <w:lang w:val="en-US" w:eastAsia="ar-SA"/>
        </w:rPr>
        <w:instrText xml:space="preserve"> LINK Excel.Sheet.12 "C:\\Users\\Selami\\Desktop\\PJESA I TE HYRAT SIPAS DREJTORIVE.xlsx" Sheet1!R2C3:R49C9 \a \f 4 \h  \* MERGEFORMAT </w:instrText>
      </w:r>
      <w:r w:rsidRPr="00E70D22">
        <w:rPr>
          <w:lang w:val="en-US" w:eastAsia="ar-SA"/>
        </w:rPr>
        <w:fldChar w:fldCharType="separate"/>
      </w:r>
      <w:r w:rsidRPr="00E70D22">
        <w:rPr>
          <w:lang w:val="en-US" w:eastAsia="ar-SA"/>
        </w:rPr>
        <w:tab/>
      </w:r>
      <w:r w:rsidRPr="00E70D22">
        <w:rPr>
          <w:lang w:val="en-US" w:eastAsia="ar-SA"/>
        </w:rPr>
        <w:tab/>
      </w:r>
    </w:p>
    <w:p w14:paraId="46886A3D" w14:textId="317624C4" w:rsidR="00E70D22" w:rsidRPr="003C687A" w:rsidRDefault="00E70D22" w:rsidP="003C687A">
      <w:pPr>
        <w:shd w:val="clear" w:color="auto" w:fill="FFFFFF" w:themeFill="background1"/>
        <w:tabs>
          <w:tab w:val="left" w:pos="3720"/>
          <w:tab w:val="left" w:pos="7980"/>
        </w:tabs>
        <w:autoSpaceDE w:val="0"/>
        <w:autoSpaceDN w:val="0"/>
        <w:adjustRightInd w:val="0"/>
        <w:jc w:val="both"/>
        <w:rPr>
          <w:rFonts w:ascii="Arial" w:eastAsia="MS Mincho" w:hAnsi="Arial"/>
          <w:iCs/>
          <w:sz w:val="22"/>
          <w:szCs w:val="22"/>
          <w:lang w:val="en-US"/>
        </w:rPr>
      </w:pPr>
      <w:r w:rsidRPr="00E70D22">
        <w:rPr>
          <w:b/>
          <w:i/>
          <w:lang w:val="en-US" w:eastAsia="ar-SA"/>
        </w:rPr>
        <w:fldChar w:fldCharType="end"/>
      </w:r>
      <w:proofErr w:type="spellStart"/>
      <w:r w:rsidR="003C687A" w:rsidRPr="003C687A">
        <w:rPr>
          <w:b/>
          <w:iCs/>
          <w:lang w:val="en-US" w:eastAsia="ar-SA"/>
        </w:rPr>
        <w:t>Në</w:t>
      </w:r>
      <w:proofErr w:type="spellEnd"/>
      <w:r w:rsidR="003C687A" w:rsidRPr="003C687A">
        <w:rPr>
          <w:b/>
          <w:iCs/>
          <w:lang w:val="en-US" w:eastAsia="ar-SA"/>
        </w:rPr>
        <w:t xml:space="preserve"> </w:t>
      </w:r>
      <w:proofErr w:type="spellStart"/>
      <w:r w:rsidR="003C687A" w:rsidRPr="003C687A">
        <w:rPr>
          <w:b/>
          <w:iCs/>
          <w:lang w:val="en-US" w:eastAsia="ar-SA"/>
        </w:rPr>
        <w:t>tabelë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janë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proofErr w:type="gramStart"/>
      <w:r w:rsidR="003C687A">
        <w:rPr>
          <w:b/>
          <w:iCs/>
          <w:lang w:val="en-US" w:eastAsia="ar-SA"/>
        </w:rPr>
        <w:t>paraqitur</w:t>
      </w:r>
      <w:proofErr w:type="spellEnd"/>
      <w:r w:rsidR="003C687A">
        <w:rPr>
          <w:b/>
          <w:iCs/>
          <w:lang w:val="en-US" w:eastAsia="ar-SA"/>
        </w:rPr>
        <w:t xml:space="preserve">  të</w:t>
      </w:r>
      <w:proofErr w:type="gram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dhënat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krahasuese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p</w:t>
      </w:r>
      <w:r w:rsidR="00B80AA0">
        <w:rPr>
          <w:b/>
          <w:iCs/>
          <w:lang w:val="en-US" w:eastAsia="ar-SA"/>
        </w:rPr>
        <w:t>ë</w:t>
      </w:r>
      <w:r w:rsidR="003C687A">
        <w:rPr>
          <w:b/>
          <w:iCs/>
          <w:lang w:val="en-US" w:eastAsia="ar-SA"/>
        </w:rPr>
        <w:t>r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periudhën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Prill-Qershor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në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vitet</w:t>
      </w:r>
      <w:proofErr w:type="spellEnd"/>
      <w:r w:rsidRPr="003C687A">
        <w:rPr>
          <w:b/>
          <w:iCs/>
          <w:lang w:val="en-US" w:eastAsia="ar-SA"/>
        </w:rPr>
        <w:fldChar w:fldCharType="begin"/>
      </w:r>
      <w:r w:rsidRPr="003C687A">
        <w:rPr>
          <w:b/>
          <w:iCs/>
          <w:lang w:val="en-US" w:eastAsia="ar-SA"/>
        </w:rPr>
        <w:instrText xml:space="preserve"> LINK </w:instrText>
      </w:r>
      <w:r w:rsidR="00032F25">
        <w:rPr>
          <w:b/>
          <w:iCs/>
          <w:lang w:val="en-US" w:eastAsia="ar-SA"/>
        </w:rPr>
        <w:instrText xml:space="preserve">Excel.Sheet.12 "C:\\Users\\selami.v.zylfiu\\Desktop\\Te hyrat 2024-25-26.xlsx" Sheet1!R3C2:R38C8 </w:instrText>
      </w:r>
      <w:r w:rsidRPr="003C687A">
        <w:rPr>
          <w:b/>
          <w:iCs/>
          <w:lang w:val="en-US" w:eastAsia="ar-SA"/>
        </w:rPr>
        <w:instrText xml:space="preserve">\a \f 4 \h  \* MERGEFORMAT </w:instrText>
      </w:r>
      <w:r w:rsidRPr="003C687A">
        <w:rPr>
          <w:b/>
          <w:iCs/>
          <w:lang w:val="en-US" w:eastAsia="ar-SA"/>
        </w:rPr>
        <w:fldChar w:fldCharType="separate"/>
      </w:r>
      <w:r w:rsidRPr="003C687A">
        <w:rPr>
          <w:b/>
          <w:iCs/>
          <w:lang w:val="en-US" w:eastAsia="ar-SA"/>
        </w:rPr>
        <w:tab/>
      </w:r>
      <w:r w:rsidR="003C687A">
        <w:rPr>
          <w:b/>
          <w:iCs/>
          <w:lang w:val="en-US" w:eastAsia="ar-SA"/>
        </w:rPr>
        <w:t>2024,2025 dhe 2026</w:t>
      </w:r>
      <w:r w:rsidRPr="003C687A">
        <w:rPr>
          <w:b/>
          <w:iCs/>
          <w:lang w:val="en-US" w:eastAsia="ar-SA"/>
        </w:rPr>
        <w:tab/>
      </w:r>
    </w:p>
    <w:p w14:paraId="1F503EA0" w14:textId="5BABF79B" w:rsidR="003C687A" w:rsidRPr="003C687A" w:rsidRDefault="00E70D22" w:rsidP="00E70D22">
      <w:pPr>
        <w:autoSpaceDE w:val="0"/>
        <w:autoSpaceDN w:val="0"/>
        <w:adjustRightInd w:val="0"/>
        <w:jc w:val="both"/>
        <w:rPr>
          <w:b/>
          <w:iCs/>
          <w:lang w:val="en-US" w:eastAsia="ar-SA"/>
        </w:rPr>
      </w:pPr>
      <w:r w:rsidRPr="003C687A">
        <w:rPr>
          <w:b/>
          <w:iCs/>
          <w:lang w:val="en-US" w:eastAsia="ar-SA"/>
        </w:rPr>
        <w:fldChar w:fldCharType="end"/>
      </w:r>
      <w:proofErr w:type="spellStart"/>
      <w:r w:rsidR="003C687A">
        <w:rPr>
          <w:b/>
          <w:iCs/>
          <w:lang w:val="en-US" w:eastAsia="ar-SA"/>
        </w:rPr>
        <w:t>Nga</w:t>
      </w:r>
      <w:proofErr w:type="spellEnd"/>
      <w:r w:rsidR="003C687A">
        <w:rPr>
          <w:b/>
          <w:iCs/>
          <w:lang w:val="en-US" w:eastAsia="ar-SA"/>
        </w:rPr>
        <w:t xml:space="preserve"> të </w:t>
      </w:r>
      <w:proofErr w:type="spellStart"/>
      <w:r w:rsidR="003C687A">
        <w:rPr>
          <w:b/>
          <w:iCs/>
          <w:lang w:val="en-US" w:eastAsia="ar-SA"/>
        </w:rPr>
        <w:t>dhënat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shihet</w:t>
      </w:r>
      <w:proofErr w:type="spellEnd"/>
      <w:r w:rsidR="003C687A">
        <w:rPr>
          <w:b/>
          <w:iCs/>
          <w:lang w:val="en-US" w:eastAsia="ar-SA"/>
        </w:rPr>
        <w:t xml:space="preserve"> se </w:t>
      </w:r>
      <w:proofErr w:type="spellStart"/>
      <w:r w:rsidR="003C687A">
        <w:rPr>
          <w:b/>
          <w:iCs/>
          <w:lang w:val="en-US" w:eastAsia="ar-SA"/>
        </w:rPr>
        <w:t>arkëtimet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proofErr w:type="gramStart"/>
      <w:r w:rsidR="003C687A">
        <w:rPr>
          <w:b/>
          <w:iCs/>
          <w:lang w:val="en-US" w:eastAsia="ar-SA"/>
        </w:rPr>
        <w:t>kan</w:t>
      </w:r>
      <w:proofErr w:type="spellEnd"/>
      <w:proofErr w:type="gram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variruar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si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më</w:t>
      </w:r>
      <w:proofErr w:type="spellEnd"/>
      <w:r w:rsidR="003C687A">
        <w:rPr>
          <w:b/>
          <w:iCs/>
          <w:lang w:val="en-US" w:eastAsia="ar-SA"/>
        </w:rPr>
        <w:t xml:space="preserve"> </w:t>
      </w:r>
      <w:proofErr w:type="spellStart"/>
      <w:r w:rsidR="003C687A">
        <w:rPr>
          <w:b/>
          <w:iCs/>
          <w:lang w:val="en-US" w:eastAsia="ar-SA"/>
        </w:rPr>
        <w:t>poshtë</w:t>
      </w:r>
      <w:proofErr w:type="spellEnd"/>
      <w:r w:rsidR="003C687A">
        <w:rPr>
          <w:b/>
          <w:iCs/>
          <w:lang w:val="en-US" w:eastAsia="ar-SA"/>
        </w:rPr>
        <w:t xml:space="preserve">:                                                                                                            </w:t>
      </w:r>
    </w:p>
    <w:tbl>
      <w:tblPr>
        <w:tblW w:w="10889" w:type="dxa"/>
        <w:tblLook w:val="04A0" w:firstRow="1" w:lastRow="0" w:firstColumn="1" w:lastColumn="0" w:noHBand="0" w:noVBand="1"/>
      </w:tblPr>
      <w:tblGrid>
        <w:gridCol w:w="4129"/>
        <w:gridCol w:w="3380"/>
        <w:gridCol w:w="3380"/>
      </w:tblGrid>
      <w:tr w:rsidR="003C687A" w14:paraId="7495652A" w14:textId="77777777" w:rsidTr="003C687A">
        <w:trPr>
          <w:trHeight w:val="458"/>
        </w:trPr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042809" w14:textId="77777777" w:rsidR="003C687A" w:rsidRDefault="003C687A" w:rsidP="00DF6D3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5E192693" w14:textId="77777777" w:rsidR="003C687A" w:rsidRDefault="003C687A" w:rsidP="00DF6D3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47F4821" w14:textId="30643FD8" w:rsidR="003C687A" w:rsidRDefault="003C687A" w:rsidP="00DF6D3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Viti     2024    </w:t>
            </w:r>
            <w:r w:rsidR="00B80AA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226,600.02 €   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7B959" w14:textId="77777777" w:rsidR="003C687A" w:rsidRDefault="003C687A" w:rsidP="00DF6D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3A616BD" w14:textId="77777777" w:rsidR="003C687A" w:rsidRDefault="003C687A" w:rsidP="003C687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01FF0930" w14:textId="37500394" w:rsidR="003C687A" w:rsidRDefault="003C687A" w:rsidP="003C687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Viti    2025                       319,792.34€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B210E6" w14:textId="77777777" w:rsidR="003C687A" w:rsidRDefault="003C687A" w:rsidP="00DF6D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99E950F" w14:textId="77777777" w:rsidR="003C687A" w:rsidRDefault="003C687A" w:rsidP="003C687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01018D5" w14:textId="7889036C" w:rsidR="003C687A" w:rsidRDefault="003C687A" w:rsidP="003C687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Viti   2026                         313,709.88€</w:t>
            </w:r>
          </w:p>
        </w:tc>
      </w:tr>
    </w:tbl>
    <w:p w14:paraId="7A608EE8" w14:textId="4A0790F1" w:rsidR="00E70D22" w:rsidRPr="003C687A" w:rsidRDefault="00E70D22" w:rsidP="00E70D22">
      <w:pPr>
        <w:autoSpaceDE w:val="0"/>
        <w:autoSpaceDN w:val="0"/>
        <w:adjustRightInd w:val="0"/>
        <w:jc w:val="both"/>
        <w:rPr>
          <w:b/>
          <w:iCs/>
          <w:lang w:val="en-US" w:eastAsia="ar-SA"/>
        </w:rPr>
      </w:pPr>
    </w:p>
    <w:p w14:paraId="655757EF" w14:textId="090A678E" w:rsidR="00510763" w:rsidRDefault="00510763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14D6D57B" w14:textId="77777777" w:rsidR="00510763" w:rsidRPr="00510763" w:rsidRDefault="00510763" w:rsidP="00510763">
      <w:pPr>
        <w:rPr>
          <w:lang w:val="en-US" w:eastAsia="ar-SA"/>
        </w:rPr>
      </w:pPr>
    </w:p>
    <w:p w14:paraId="798194DD" w14:textId="77777777" w:rsidR="00510763" w:rsidRPr="00510763" w:rsidRDefault="00510763" w:rsidP="00510763">
      <w:pPr>
        <w:rPr>
          <w:lang w:val="en-US" w:eastAsia="ar-SA"/>
        </w:rPr>
      </w:pPr>
    </w:p>
    <w:p w14:paraId="4D4AAA21" w14:textId="77777777" w:rsidR="00510763" w:rsidRPr="00510763" w:rsidRDefault="00510763" w:rsidP="00510763">
      <w:pPr>
        <w:rPr>
          <w:lang w:val="en-US" w:eastAsia="ar-SA"/>
        </w:rPr>
      </w:pPr>
    </w:p>
    <w:p w14:paraId="3A7C48F7" w14:textId="77777777" w:rsidR="00510763" w:rsidRPr="00510763" w:rsidRDefault="00510763" w:rsidP="00510763">
      <w:pPr>
        <w:rPr>
          <w:lang w:val="en-US" w:eastAsia="ar-SA"/>
        </w:rPr>
      </w:pPr>
    </w:p>
    <w:p w14:paraId="445AEB49" w14:textId="77777777" w:rsidR="00510763" w:rsidRPr="00510763" w:rsidRDefault="00510763" w:rsidP="00510763">
      <w:pPr>
        <w:rPr>
          <w:lang w:val="en-US" w:eastAsia="ar-SA"/>
        </w:rPr>
      </w:pPr>
    </w:p>
    <w:p w14:paraId="19CD8968" w14:textId="77777777" w:rsidR="00510763" w:rsidRPr="00510763" w:rsidRDefault="00510763" w:rsidP="00510763">
      <w:pPr>
        <w:rPr>
          <w:lang w:val="en-US" w:eastAsia="ar-SA"/>
        </w:rPr>
      </w:pPr>
    </w:p>
    <w:p w14:paraId="62E61B8A" w14:textId="77777777" w:rsidR="00510763" w:rsidRPr="00510763" w:rsidRDefault="00510763" w:rsidP="00510763">
      <w:pPr>
        <w:rPr>
          <w:lang w:val="en-US" w:eastAsia="ar-SA"/>
        </w:rPr>
      </w:pPr>
    </w:p>
    <w:p w14:paraId="1E325E10" w14:textId="77777777" w:rsidR="00510763" w:rsidRPr="00510763" w:rsidRDefault="00510763" w:rsidP="00510763">
      <w:pPr>
        <w:rPr>
          <w:lang w:val="en-US" w:eastAsia="ar-SA"/>
        </w:rPr>
      </w:pPr>
    </w:p>
    <w:p w14:paraId="35C879B5" w14:textId="77777777" w:rsidR="00510763" w:rsidRPr="00510763" w:rsidRDefault="00510763" w:rsidP="00510763">
      <w:pPr>
        <w:rPr>
          <w:lang w:val="en-US" w:eastAsia="ar-SA"/>
        </w:rPr>
      </w:pPr>
    </w:p>
    <w:p w14:paraId="6B4C8406" w14:textId="77777777" w:rsidR="00510763" w:rsidRPr="00510763" w:rsidRDefault="00510763" w:rsidP="00510763">
      <w:pPr>
        <w:rPr>
          <w:lang w:val="en-US" w:eastAsia="ar-SA"/>
        </w:rPr>
      </w:pPr>
    </w:p>
    <w:p w14:paraId="379FF5AD" w14:textId="77777777" w:rsidR="00510763" w:rsidRPr="00510763" w:rsidRDefault="00510763" w:rsidP="00510763">
      <w:pPr>
        <w:rPr>
          <w:lang w:val="en-US" w:eastAsia="ar-SA"/>
        </w:rPr>
      </w:pPr>
    </w:p>
    <w:p w14:paraId="49B4B5A0" w14:textId="77777777" w:rsidR="00510763" w:rsidRPr="00510763" w:rsidRDefault="00510763" w:rsidP="00510763">
      <w:pPr>
        <w:rPr>
          <w:lang w:val="en-US" w:eastAsia="ar-SA"/>
        </w:rPr>
      </w:pPr>
    </w:p>
    <w:p w14:paraId="6F337A97" w14:textId="75DC934F" w:rsidR="00510763" w:rsidRDefault="00510763" w:rsidP="00510763">
      <w:pPr>
        <w:rPr>
          <w:lang w:val="en-US" w:eastAsia="ar-SA"/>
        </w:rPr>
      </w:pPr>
    </w:p>
    <w:p w14:paraId="2A0C2FE4" w14:textId="40DB2A51" w:rsidR="00E70D22" w:rsidRDefault="00510763" w:rsidP="00510763">
      <w:pPr>
        <w:tabs>
          <w:tab w:val="left" w:pos="3559"/>
        </w:tabs>
        <w:rPr>
          <w:lang w:val="en-US" w:eastAsia="ar-SA"/>
        </w:rPr>
      </w:pPr>
      <w:r>
        <w:rPr>
          <w:lang w:val="en-US" w:eastAsia="ar-SA"/>
        </w:rPr>
        <w:tab/>
      </w:r>
    </w:p>
    <w:p w14:paraId="32F339F2" w14:textId="7C3896B4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21FA7F76" w14:textId="020C4978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2C6B2FCD" w14:textId="1C787DA0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55781480" w14:textId="79CCEA5F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454837D2" w14:textId="43B07821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63FD5F1B" w14:textId="6C610A21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61CE95EA" w14:textId="14740A29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42B692B9" w14:textId="22F84CC3" w:rsidR="00510763" w:rsidRDefault="00510763" w:rsidP="00510763">
      <w:pPr>
        <w:tabs>
          <w:tab w:val="left" w:pos="3559"/>
        </w:tabs>
        <w:rPr>
          <w:lang w:val="en-US" w:eastAsia="ar-SA"/>
        </w:rPr>
      </w:pPr>
    </w:p>
    <w:p w14:paraId="220A7363" w14:textId="77777777" w:rsidR="00D66E28" w:rsidRPr="00885DDE" w:rsidRDefault="00D66E28" w:rsidP="00510763">
      <w:pPr>
        <w:rPr>
          <w:b/>
          <w:i/>
          <w:sz w:val="20"/>
          <w:szCs w:val="20"/>
          <w:lang w:val="en-US" w:eastAsia="ar-SA"/>
        </w:rPr>
      </w:pPr>
    </w:p>
    <w:p w14:paraId="3139DB26" w14:textId="4E0DBAAB" w:rsidR="00510763" w:rsidRPr="00885DDE" w:rsidRDefault="00816640" w:rsidP="00510763">
      <w:pPr>
        <w:rPr>
          <w:b/>
          <w:i/>
          <w:sz w:val="22"/>
          <w:szCs w:val="22"/>
          <w:lang w:val="en-US" w:eastAsia="ar-SA"/>
        </w:rPr>
      </w:pPr>
      <w:proofErr w:type="spellStart"/>
      <w:r>
        <w:rPr>
          <w:b/>
          <w:i/>
          <w:sz w:val="22"/>
          <w:szCs w:val="22"/>
          <w:lang w:val="en-US" w:eastAsia="ar-SA"/>
        </w:rPr>
        <w:t>Paraqitja</w:t>
      </w:r>
      <w:proofErr w:type="spellEnd"/>
      <w:r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>
        <w:rPr>
          <w:b/>
          <w:i/>
          <w:sz w:val="22"/>
          <w:szCs w:val="22"/>
          <w:lang w:val="en-US" w:eastAsia="ar-SA"/>
        </w:rPr>
        <w:t>tabelare</w:t>
      </w:r>
      <w:proofErr w:type="spellEnd"/>
      <w:r>
        <w:rPr>
          <w:b/>
          <w:i/>
          <w:sz w:val="22"/>
          <w:szCs w:val="22"/>
          <w:lang w:val="en-US" w:eastAsia="ar-SA"/>
        </w:rPr>
        <w:t xml:space="preserve"> e të</w:t>
      </w:r>
      <w:r w:rsidR="00510763" w:rsidRPr="00885DDE"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 w:rsidR="00510763" w:rsidRPr="00885DDE">
        <w:rPr>
          <w:b/>
          <w:i/>
          <w:sz w:val="22"/>
          <w:szCs w:val="22"/>
          <w:lang w:val="en-US" w:eastAsia="ar-SA"/>
        </w:rPr>
        <w:t>Hyrave</w:t>
      </w:r>
      <w:proofErr w:type="spellEnd"/>
      <w:r w:rsidR="00510763" w:rsidRPr="00885DDE"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 w:rsidR="00510763" w:rsidRPr="00885DDE">
        <w:rPr>
          <w:b/>
          <w:i/>
          <w:sz w:val="22"/>
          <w:szCs w:val="22"/>
          <w:lang w:val="en-US" w:eastAsia="ar-SA"/>
        </w:rPr>
        <w:t>Indirekte</w:t>
      </w:r>
      <w:proofErr w:type="spellEnd"/>
      <w:r w:rsidR="00510763" w:rsidRPr="00885DDE"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 w:rsidR="00510763" w:rsidRPr="00885DDE">
        <w:rPr>
          <w:b/>
          <w:i/>
          <w:sz w:val="22"/>
          <w:szCs w:val="22"/>
          <w:lang w:val="en-US" w:eastAsia="ar-SA"/>
        </w:rPr>
        <w:t>për</w:t>
      </w:r>
      <w:proofErr w:type="spellEnd"/>
      <w:r w:rsidR="00510763" w:rsidRPr="00885DDE">
        <w:rPr>
          <w:b/>
          <w:i/>
          <w:sz w:val="22"/>
          <w:szCs w:val="22"/>
          <w:lang w:val="en-US" w:eastAsia="ar-SA"/>
        </w:rPr>
        <w:t xml:space="preserve"> </w:t>
      </w:r>
      <w:proofErr w:type="spellStart"/>
      <w:r w:rsidR="00510763" w:rsidRPr="00885DDE">
        <w:rPr>
          <w:b/>
          <w:i/>
          <w:sz w:val="22"/>
          <w:szCs w:val="22"/>
          <w:lang w:val="en-US" w:eastAsia="ar-SA"/>
        </w:rPr>
        <w:t>periudhën</w:t>
      </w:r>
      <w:proofErr w:type="spellEnd"/>
      <w:r w:rsidR="00510763" w:rsidRPr="00885DDE">
        <w:rPr>
          <w:b/>
          <w:i/>
          <w:sz w:val="22"/>
          <w:szCs w:val="22"/>
          <w:lang w:val="en-US" w:eastAsia="ar-SA"/>
        </w:rPr>
        <w:t xml:space="preserve"> TM1 dhe TM2</w:t>
      </w:r>
    </w:p>
    <w:p w14:paraId="2AA5A8D6" w14:textId="45D93C80" w:rsidR="00510763" w:rsidRPr="00885DDE" w:rsidRDefault="00510763" w:rsidP="00510763">
      <w:pPr>
        <w:tabs>
          <w:tab w:val="left" w:pos="3559"/>
        </w:tabs>
        <w:rPr>
          <w:b/>
          <w:i/>
          <w:lang w:val="en-US" w:eastAsia="ar-SA"/>
        </w:rPr>
      </w:pPr>
    </w:p>
    <w:p w14:paraId="62D55D30" w14:textId="075DE608" w:rsidR="00E70D22" w:rsidRPr="00E70D22" w:rsidRDefault="00510763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r w:rsidRPr="00510763">
        <w:rPr>
          <w:noProof/>
          <w:lang w:val="en-US"/>
        </w:rPr>
        <w:drawing>
          <wp:inline distT="0" distB="0" distL="0" distR="0" wp14:anchorId="6BAF3661" wp14:editId="0251B3BC">
            <wp:extent cx="6800722" cy="4364966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217" cy="438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35DD" w14:textId="77777777" w:rsid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363D1CF4" w14:textId="77777777" w:rsidR="00B63D21" w:rsidRDefault="00B63D21" w:rsidP="00D04409">
      <w:pPr>
        <w:rPr>
          <w:lang w:val="en-US" w:eastAsia="ar-SA"/>
        </w:rPr>
      </w:pPr>
    </w:p>
    <w:p w14:paraId="6D9A1C92" w14:textId="5F56088B" w:rsidR="00D04409" w:rsidRPr="00D04409" w:rsidRDefault="00F744CB" w:rsidP="00D04409">
      <w:pPr>
        <w:rPr>
          <w:lang w:val="en-US" w:eastAsia="ar-SA"/>
        </w:rPr>
      </w:pPr>
      <w:proofErr w:type="spellStart"/>
      <w:r>
        <w:rPr>
          <w:lang w:val="en-US" w:eastAsia="ar-SA"/>
        </w:rPr>
        <w:t>Në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tabelë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janë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paraqitur</w:t>
      </w:r>
      <w:proofErr w:type="spellEnd"/>
      <w:r w:rsidR="00B63D21">
        <w:rPr>
          <w:lang w:val="en-US" w:eastAsia="ar-SA"/>
        </w:rPr>
        <w:t xml:space="preserve"> të </w:t>
      </w:r>
      <w:proofErr w:type="spellStart"/>
      <w:r w:rsidR="00B63D21">
        <w:rPr>
          <w:lang w:val="en-US" w:eastAsia="ar-SA"/>
        </w:rPr>
        <w:t>hyrat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Indirekte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Dë</w:t>
      </w:r>
      <w:r w:rsidR="00150826">
        <w:rPr>
          <w:lang w:val="en-US" w:eastAsia="ar-SA"/>
        </w:rPr>
        <w:t>n</w:t>
      </w:r>
      <w:r w:rsidR="00B63D21">
        <w:rPr>
          <w:lang w:val="en-US" w:eastAsia="ar-SA"/>
        </w:rPr>
        <w:t>imet</w:t>
      </w:r>
      <w:proofErr w:type="spellEnd"/>
      <w:r w:rsidR="00B63D21">
        <w:rPr>
          <w:lang w:val="en-US" w:eastAsia="ar-SA"/>
        </w:rPr>
        <w:t xml:space="preserve"> e </w:t>
      </w:r>
      <w:proofErr w:type="spellStart"/>
      <w:r w:rsidR="00B63D21">
        <w:rPr>
          <w:lang w:val="en-US" w:eastAsia="ar-SA"/>
        </w:rPr>
        <w:t>Policisë</w:t>
      </w:r>
      <w:proofErr w:type="spellEnd"/>
      <w:r w:rsidR="00B63D21">
        <w:rPr>
          <w:lang w:val="en-US" w:eastAsia="ar-SA"/>
        </w:rPr>
        <w:t xml:space="preserve">, </w:t>
      </w:r>
      <w:proofErr w:type="spellStart"/>
      <w:r w:rsidR="00B63D21">
        <w:rPr>
          <w:lang w:val="en-US" w:eastAsia="ar-SA"/>
        </w:rPr>
        <w:t>Gjobat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nga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Gjykata</w:t>
      </w:r>
      <w:proofErr w:type="spellEnd"/>
      <w:r w:rsidR="00B63D21">
        <w:rPr>
          <w:lang w:val="en-US" w:eastAsia="ar-SA"/>
        </w:rPr>
        <w:t xml:space="preserve"> dhe të </w:t>
      </w:r>
      <w:proofErr w:type="spellStart"/>
      <w:r w:rsidR="00B63D21">
        <w:rPr>
          <w:lang w:val="en-US" w:eastAsia="ar-SA"/>
        </w:rPr>
        <w:t>hyrat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nga</w:t>
      </w:r>
      <w:proofErr w:type="spellEnd"/>
      <w:r w:rsidR="00B63D21">
        <w:rPr>
          <w:lang w:val="en-US" w:eastAsia="ar-SA"/>
        </w:rPr>
        <w:t xml:space="preserve"> </w:t>
      </w:r>
      <w:proofErr w:type="gramStart"/>
      <w:r w:rsidR="00B63D21">
        <w:rPr>
          <w:lang w:val="en-US" w:eastAsia="ar-SA"/>
        </w:rPr>
        <w:t>AKP(</w:t>
      </w:r>
      <w:proofErr w:type="spellStart"/>
      <w:proofErr w:type="gramEnd"/>
      <w:r w:rsidR="00B63D21">
        <w:rPr>
          <w:lang w:val="en-US" w:eastAsia="ar-SA"/>
        </w:rPr>
        <w:t>Agjencioni</w:t>
      </w:r>
      <w:proofErr w:type="spellEnd"/>
      <w:r w:rsidR="00B63D21">
        <w:rPr>
          <w:lang w:val="en-US" w:eastAsia="ar-SA"/>
        </w:rPr>
        <w:t xml:space="preserve"> </w:t>
      </w:r>
      <w:proofErr w:type="spellStart"/>
      <w:r w:rsidR="00B63D21">
        <w:rPr>
          <w:lang w:val="en-US" w:eastAsia="ar-SA"/>
        </w:rPr>
        <w:t>Pyjor</w:t>
      </w:r>
      <w:proofErr w:type="spellEnd"/>
      <w:r w:rsidR="00B63D21">
        <w:rPr>
          <w:lang w:val="en-US" w:eastAsia="ar-SA"/>
        </w:rPr>
        <w:t xml:space="preserve"> i Kosovës</w:t>
      </w:r>
      <w:r w:rsidR="005B74E6">
        <w:rPr>
          <w:lang w:val="en-US" w:eastAsia="ar-SA"/>
        </w:rPr>
        <w:t>)</w:t>
      </w:r>
      <w:r w:rsidR="00B63D21">
        <w:rPr>
          <w:lang w:val="en-US" w:eastAsia="ar-SA"/>
        </w:rPr>
        <w:t>.</w:t>
      </w:r>
    </w:p>
    <w:p w14:paraId="59DA179E" w14:textId="48B225AF" w:rsidR="00D04409" w:rsidRPr="0017558A" w:rsidRDefault="00B63D21" w:rsidP="00D04409">
      <w:pPr>
        <w:rPr>
          <w:b/>
          <w:lang w:val="en-US" w:eastAsia="ar-SA"/>
        </w:rPr>
      </w:pPr>
      <w:proofErr w:type="spellStart"/>
      <w:r>
        <w:rPr>
          <w:lang w:val="en-US" w:eastAsia="ar-SA"/>
        </w:rPr>
        <w:t>Shuma</w:t>
      </w:r>
      <w:proofErr w:type="spellEnd"/>
      <w:r>
        <w:rPr>
          <w:lang w:val="en-US" w:eastAsia="ar-SA"/>
        </w:rPr>
        <w:t xml:space="preserve"> e </w:t>
      </w:r>
      <w:proofErr w:type="spellStart"/>
      <w:r>
        <w:rPr>
          <w:lang w:val="en-US" w:eastAsia="ar-SA"/>
        </w:rPr>
        <w:t>tërsishme</w:t>
      </w:r>
      <w:proofErr w:type="spellEnd"/>
      <w:r>
        <w:rPr>
          <w:lang w:val="en-US" w:eastAsia="ar-SA"/>
        </w:rPr>
        <w:t xml:space="preserve"> e të </w:t>
      </w:r>
      <w:proofErr w:type="spellStart"/>
      <w:r>
        <w:rPr>
          <w:lang w:val="en-US" w:eastAsia="ar-SA"/>
        </w:rPr>
        <w:t>Hyrave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Indirekte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për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periudhën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Prill-Qershor</w:t>
      </w:r>
      <w:proofErr w:type="spellEnd"/>
      <w:r>
        <w:rPr>
          <w:lang w:val="en-US" w:eastAsia="ar-SA"/>
        </w:rPr>
        <w:t xml:space="preserve"> (TM2)</w:t>
      </w:r>
      <w:r w:rsidR="0017558A"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është</w:t>
      </w:r>
      <w:proofErr w:type="spellEnd"/>
      <w:r>
        <w:rPr>
          <w:lang w:val="en-US" w:eastAsia="ar-SA"/>
        </w:rPr>
        <w:t xml:space="preserve"> 80,534.58</w:t>
      </w:r>
      <w:r w:rsidR="0017558A">
        <w:rPr>
          <w:lang w:val="en-US" w:eastAsia="ar-SA"/>
        </w:rPr>
        <w:t xml:space="preserve"> euro, </w:t>
      </w:r>
      <w:proofErr w:type="spellStart"/>
      <w:r w:rsidR="0017558A">
        <w:rPr>
          <w:lang w:val="en-US" w:eastAsia="ar-SA"/>
        </w:rPr>
        <w:t>ndë</w:t>
      </w:r>
      <w:r>
        <w:rPr>
          <w:lang w:val="en-US" w:eastAsia="ar-SA"/>
        </w:rPr>
        <w:t>rsa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në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periudhën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Janar</w:t>
      </w:r>
      <w:proofErr w:type="spellEnd"/>
      <w:r>
        <w:rPr>
          <w:lang w:val="en-US" w:eastAsia="ar-SA"/>
        </w:rPr>
        <w:t xml:space="preserve">-Mars(TM1) </w:t>
      </w:r>
      <w:proofErr w:type="spellStart"/>
      <w:r>
        <w:rPr>
          <w:lang w:val="en-US" w:eastAsia="ar-SA"/>
        </w:rPr>
        <w:t>ishin</w:t>
      </w:r>
      <w:proofErr w:type="spellEnd"/>
      <w:r>
        <w:rPr>
          <w:lang w:val="en-US" w:eastAsia="ar-SA"/>
        </w:rPr>
        <w:t xml:space="preserve"> </w:t>
      </w:r>
      <w:r w:rsidRPr="0017558A">
        <w:rPr>
          <w:b/>
          <w:lang w:val="en-US" w:eastAsia="ar-SA"/>
        </w:rPr>
        <w:t>58,367.74€</w:t>
      </w:r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që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paraqet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një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rritje</w:t>
      </w:r>
      <w:proofErr w:type="spellEnd"/>
      <w:r>
        <w:rPr>
          <w:lang w:val="en-US" w:eastAsia="ar-SA"/>
        </w:rPr>
        <w:t xml:space="preserve"> </w:t>
      </w:r>
      <w:proofErr w:type="spellStart"/>
      <w:r>
        <w:rPr>
          <w:lang w:val="en-US" w:eastAsia="ar-SA"/>
        </w:rPr>
        <w:t>prej</w:t>
      </w:r>
      <w:proofErr w:type="spellEnd"/>
      <w:r>
        <w:rPr>
          <w:lang w:val="en-US" w:eastAsia="ar-SA"/>
        </w:rPr>
        <w:t xml:space="preserve">  </w:t>
      </w:r>
      <w:r w:rsidRPr="0017558A">
        <w:rPr>
          <w:b/>
          <w:lang w:val="en-US" w:eastAsia="ar-SA"/>
        </w:rPr>
        <w:t>37.98%</w:t>
      </w:r>
    </w:p>
    <w:p w14:paraId="22E59066" w14:textId="77777777" w:rsidR="00B63D21" w:rsidRPr="00D04409" w:rsidRDefault="00B63D21" w:rsidP="00D04409">
      <w:pPr>
        <w:rPr>
          <w:lang w:val="en-US" w:eastAsia="ar-SA"/>
        </w:rPr>
      </w:pPr>
    </w:p>
    <w:p w14:paraId="02672BF0" w14:textId="77777777" w:rsidR="00D04409" w:rsidRPr="00510763" w:rsidRDefault="00D04409" w:rsidP="00D04409">
      <w:pPr>
        <w:rPr>
          <w:rFonts w:ascii="Arial" w:hAnsi="Arial" w:cs="Arial"/>
          <w:sz w:val="20"/>
          <w:szCs w:val="20"/>
          <w:lang w:val="en-US" w:eastAsia="ar-SA"/>
        </w:rPr>
      </w:pPr>
    </w:p>
    <w:p w14:paraId="58C9E52E" w14:textId="77777777" w:rsidR="00D04409" w:rsidRPr="00D04409" w:rsidRDefault="00D04409" w:rsidP="00D04409">
      <w:pPr>
        <w:rPr>
          <w:lang w:val="en-US" w:eastAsia="ar-SA"/>
        </w:rPr>
      </w:pPr>
    </w:p>
    <w:p w14:paraId="007C35DD" w14:textId="6AAD6DD9" w:rsidR="00D04409" w:rsidRDefault="00D04409" w:rsidP="00D04409">
      <w:pPr>
        <w:tabs>
          <w:tab w:val="left" w:pos="6880"/>
        </w:tabs>
        <w:rPr>
          <w:b/>
          <w:i/>
          <w:lang w:val="en-US" w:eastAsia="ar-SA"/>
        </w:rPr>
      </w:pPr>
      <w:r>
        <w:rPr>
          <w:b/>
          <w:i/>
          <w:lang w:val="en-US" w:eastAsia="ar-SA"/>
        </w:rPr>
        <w:tab/>
      </w:r>
    </w:p>
    <w:p w14:paraId="54094F96" w14:textId="77777777" w:rsidR="00D04409" w:rsidRDefault="00D04409" w:rsidP="00D04409">
      <w:pPr>
        <w:rPr>
          <w:b/>
          <w:i/>
          <w:lang w:val="en-US" w:eastAsia="ar-SA"/>
        </w:rPr>
      </w:pPr>
    </w:p>
    <w:p w14:paraId="5778504B" w14:textId="77777777" w:rsidR="00D04409" w:rsidRDefault="00D04409" w:rsidP="00D04409">
      <w:pPr>
        <w:rPr>
          <w:lang w:val="en-US" w:eastAsia="ar-SA"/>
        </w:rPr>
      </w:pPr>
    </w:p>
    <w:p w14:paraId="384B16F2" w14:textId="77777777" w:rsidR="00D04409" w:rsidRPr="00D04409" w:rsidRDefault="00D04409" w:rsidP="00D04409">
      <w:pPr>
        <w:rPr>
          <w:lang w:val="en-US" w:eastAsia="ar-SA"/>
        </w:rPr>
      </w:pPr>
    </w:p>
    <w:p w14:paraId="54111ACF" w14:textId="77777777" w:rsidR="00D04409" w:rsidRPr="00D04409" w:rsidRDefault="00D04409" w:rsidP="00D04409">
      <w:pPr>
        <w:rPr>
          <w:lang w:val="en-US" w:eastAsia="ar-SA"/>
        </w:rPr>
      </w:pPr>
    </w:p>
    <w:p w14:paraId="050B1A8F" w14:textId="77777777" w:rsidR="00D04409" w:rsidRPr="00D04409" w:rsidRDefault="00D04409" w:rsidP="00D04409">
      <w:pPr>
        <w:rPr>
          <w:lang w:val="en-US" w:eastAsia="ar-SA"/>
        </w:rPr>
      </w:pPr>
    </w:p>
    <w:p w14:paraId="1497B6AE" w14:textId="77777777" w:rsidR="00D04409" w:rsidRPr="00D04409" w:rsidRDefault="00D04409" w:rsidP="00D04409">
      <w:pPr>
        <w:rPr>
          <w:lang w:val="en-US" w:eastAsia="ar-SA"/>
        </w:rPr>
      </w:pPr>
    </w:p>
    <w:p w14:paraId="14D58000" w14:textId="6616C676" w:rsidR="00D04409" w:rsidRDefault="00D04409" w:rsidP="00D04409">
      <w:pPr>
        <w:tabs>
          <w:tab w:val="left" w:pos="5900"/>
        </w:tabs>
        <w:rPr>
          <w:lang w:val="en-US" w:eastAsia="ar-SA"/>
        </w:rPr>
      </w:pPr>
      <w:r>
        <w:rPr>
          <w:lang w:val="en-US" w:eastAsia="ar-SA"/>
        </w:rPr>
        <w:tab/>
      </w:r>
    </w:p>
    <w:p w14:paraId="334783D8" w14:textId="77777777" w:rsidR="00D04409" w:rsidRDefault="00D04409" w:rsidP="00D04409">
      <w:pPr>
        <w:tabs>
          <w:tab w:val="left" w:pos="5900"/>
        </w:tabs>
        <w:rPr>
          <w:lang w:val="en-US" w:eastAsia="ar-SA"/>
        </w:rPr>
      </w:pPr>
    </w:p>
    <w:p w14:paraId="2E64F3D3" w14:textId="6FD3A236" w:rsidR="00D04409" w:rsidRPr="00D04409" w:rsidRDefault="00D04409" w:rsidP="00D04409">
      <w:pPr>
        <w:tabs>
          <w:tab w:val="left" w:pos="5900"/>
        </w:tabs>
        <w:rPr>
          <w:lang w:val="en-US" w:eastAsia="ar-SA"/>
        </w:rPr>
        <w:sectPr w:rsidR="00D04409" w:rsidRPr="00D04409" w:rsidSect="00D52EBB">
          <w:footerReference w:type="default" r:id="rId10"/>
          <w:pgSz w:w="11906" w:h="16838" w:code="9"/>
          <w:pgMar w:top="811" w:right="566" w:bottom="1440" w:left="629" w:header="720" w:footer="720" w:gutter="0"/>
          <w:cols w:space="720"/>
          <w:docGrid w:linePitch="360"/>
        </w:sectPr>
      </w:pPr>
      <w:r>
        <w:rPr>
          <w:lang w:val="en-US" w:eastAsia="ar-SA"/>
        </w:rPr>
        <w:tab/>
      </w:r>
    </w:p>
    <w:p w14:paraId="16B4604B" w14:textId="798F4FA1" w:rsidR="00D04409" w:rsidRDefault="00E62AFC" w:rsidP="00853721">
      <w:pPr>
        <w:autoSpaceDE w:val="0"/>
        <w:autoSpaceDN w:val="0"/>
        <w:adjustRightInd w:val="0"/>
        <w:ind w:left="-720"/>
        <w:rPr>
          <w:b/>
          <w:i/>
          <w:lang w:val="en-US" w:eastAsia="ar-SA"/>
        </w:rPr>
      </w:pPr>
      <w:r w:rsidRPr="00E62AFC">
        <w:rPr>
          <w:noProof/>
          <w:lang w:val="en-US"/>
        </w:rPr>
        <w:lastRenderedPageBreak/>
        <w:drawing>
          <wp:inline distT="0" distB="0" distL="0" distR="0" wp14:anchorId="645D34E3" wp14:editId="71978EA9">
            <wp:extent cx="10064750" cy="6981825"/>
            <wp:effectExtent l="0" t="0" r="0" b="9525"/>
            <wp:docPr id="1061302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ABF26" w14:textId="3B35B5EE" w:rsidR="00101F2B" w:rsidRPr="00E70D22" w:rsidRDefault="00101F2B" w:rsidP="00853721">
      <w:pPr>
        <w:autoSpaceDE w:val="0"/>
        <w:autoSpaceDN w:val="0"/>
        <w:adjustRightInd w:val="0"/>
        <w:ind w:left="-720"/>
        <w:rPr>
          <w:b/>
          <w:i/>
          <w:lang w:val="en-US" w:eastAsia="ar-SA"/>
        </w:rPr>
        <w:sectPr w:rsidR="00101F2B" w:rsidRPr="00E70D22" w:rsidSect="00772EE6">
          <w:pgSz w:w="16838" w:h="11906" w:orient="landscape" w:code="9"/>
          <w:pgMar w:top="629" w:right="811" w:bottom="282" w:left="1440" w:header="720" w:footer="720" w:gutter="0"/>
          <w:cols w:space="720"/>
          <w:docGrid w:linePitch="360"/>
        </w:sectPr>
      </w:pPr>
    </w:p>
    <w:p w14:paraId="3FD3DCF6" w14:textId="7B7E414D" w:rsidR="00E70D22" w:rsidRPr="002D62A7" w:rsidRDefault="00101F2B" w:rsidP="00E70D2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 w:eastAsia="ar-SA"/>
        </w:rPr>
      </w:pPr>
      <w:proofErr w:type="spellStart"/>
      <w:r w:rsidRPr="000906C3">
        <w:rPr>
          <w:bCs/>
          <w:lang w:val="en-US" w:eastAsia="ar-SA"/>
        </w:rPr>
        <w:lastRenderedPageBreak/>
        <w:t>Siç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mund</w:t>
      </w:r>
      <w:proofErr w:type="spellEnd"/>
      <w:r w:rsidRPr="000906C3">
        <w:rPr>
          <w:bCs/>
          <w:lang w:val="en-US" w:eastAsia="ar-SA"/>
        </w:rPr>
        <w:t xml:space="preserve"> të </w:t>
      </w:r>
      <w:proofErr w:type="spellStart"/>
      <w:r w:rsidRPr="000906C3">
        <w:rPr>
          <w:bCs/>
          <w:lang w:val="en-US" w:eastAsia="ar-SA"/>
        </w:rPr>
        <w:t>shihet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nga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tabela</w:t>
      </w:r>
      <w:proofErr w:type="spellEnd"/>
      <w:r w:rsidRPr="000906C3">
        <w:rPr>
          <w:bCs/>
          <w:lang w:val="en-US" w:eastAsia="ar-SA"/>
        </w:rPr>
        <w:t xml:space="preserve"> e </w:t>
      </w:r>
      <w:proofErr w:type="spellStart"/>
      <w:r w:rsidRPr="000906C3">
        <w:rPr>
          <w:bCs/>
          <w:lang w:val="en-US" w:eastAsia="ar-SA"/>
        </w:rPr>
        <w:t>më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sipërme</w:t>
      </w:r>
      <w:proofErr w:type="spellEnd"/>
      <w:r w:rsidRPr="000906C3">
        <w:rPr>
          <w:bCs/>
          <w:lang w:val="en-US" w:eastAsia="ar-SA"/>
        </w:rPr>
        <w:t xml:space="preserve"> të </w:t>
      </w:r>
      <w:proofErr w:type="spellStart"/>
      <w:r w:rsidRPr="000906C3">
        <w:rPr>
          <w:bCs/>
          <w:lang w:val="en-US" w:eastAsia="ar-SA"/>
        </w:rPr>
        <w:t>H</w:t>
      </w:r>
      <w:r w:rsidR="00972A09" w:rsidRPr="000906C3">
        <w:rPr>
          <w:bCs/>
          <w:lang w:val="en-US" w:eastAsia="ar-SA"/>
        </w:rPr>
        <w:t>y</w:t>
      </w:r>
      <w:r w:rsidRPr="000906C3">
        <w:rPr>
          <w:bCs/>
          <w:lang w:val="en-US" w:eastAsia="ar-SA"/>
        </w:rPr>
        <w:t>rat</w:t>
      </w:r>
      <w:proofErr w:type="spellEnd"/>
      <w:r w:rsidRPr="000906C3">
        <w:rPr>
          <w:bCs/>
          <w:lang w:val="en-US" w:eastAsia="ar-SA"/>
        </w:rPr>
        <w:t xml:space="preserve"> e </w:t>
      </w:r>
      <w:proofErr w:type="spellStart"/>
      <w:r w:rsidRPr="000906C3">
        <w:rPr>
          <w:bCs/>
          <w:lang w:val="en-US" w:eastAsia="ar-SA"/>
        </w:rPr>
        <w:t>realizuara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për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proofErr w:type="gramStart"/>
      <w:r w:rsidRPr="000906C3">
        <w:rPr>
          <w:bCs/>
          <w:lang w:val="en-US" w:eastAsia="ar-SA"/>
        </w:rPr>
        <w:t>periudhën</w:t>
      </w:r>
      <w:proofErr w:type="spellEnd"/>
      <w:r w:rsidRPr="000906C3">
        <w:rPr>
          <w:bCs/>
          <w:lang w:val="en-US" w:eastAsia="ar-SA"/>
        </w:rPr>
        <w:t xml:space="preserve">  </w:t>
      </w:r>
      <w:proofErr w:type="spellStart"/>
      <w:r w:rsidRPr="000906C3">
        <w:rPr>
          <w:bCs/>
          <w:lang w:val="en-US" w:eastAsia="ar-SA"/>
        </w:rPr>
        <w:t>Prill</w:t>
      </w:r>
      <w:proofErr w:type="gramEnd"/>
      <w:r w:rsidRPr="000906C3">
        <w:rPr>
          <w:bCs/>
          <w:lang w:val="en-US" w:eastAsia="ar-SA"/>
        </w:rPr>
        <w:t>-Qershor</w:t>
      </w:r>
      <w:proofErr w:type="spellEnd"/>
      <w:r w:rsidRPr="000906C3">
        <w:rPr>
          <w:bCs/>
          <w:lang w:val="en-US" w:eastAsia="ar-SA"/>
        </w:rPr>
        <w:t xml:space="preserve"> 2026</w:t>
      </w:r>
      <w:r w:rsidR="00972A09" w:rsidRPr="000906C3">
        <w:rPr>
          <w:bCs/>
          <w:lang w:val="en-US" w:eastAsia="ar-SA"/>
        </w:rPr>
        <w:t>,</w:t>
      </w:r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janë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në</w:t>
      </w:r>
      <w:proofErr w:type="spellEnd"/>
      <w:r w:rsidRPr="000906C3">
        <w:rPr>
          <w:bCs/>
          <w:lang w:val="en-US" w:eastAsia="ar-SA"/>
        </w:rPr>
        <w:t xml:space="preserve"> </w:t>
      </w:r>
      <w:proofErr w:type="spellStart"/>
      <w:r w:rsidRPr="000906C3">
        <w:rPr>
          <w:bCs/>
          <w:lang w:val="en-US" w:eastAsia="ar-SA"/>
        </w:rPr>
        <w:t>shumë</w:t>
      </w:r>
      <w:proofErr w:type="spellEnd"/>
      <w:r w:rsidRPr="000906C3">
        <w:rPr>
          <w:bCs/>
          <w:lang w:val="en-US" w:eastAsia="ar-SA"/>
        </w:rPr>
        <w:t xml:space="preserve"> </w:t>
      </w:r>
      <w:r w:rsidR="005415D9" w:rsidRPr="000906C3">
        <w:rPr>
          <w:bCs/>
          <w:lang w:val="en-US" w:eastAsia="ar-SA"/>
        </w:rPr>
        <w:t xml:space="preserve">313,709.88€, </w:t>
      </w:r>
      <w:proofErr w:type="spellStart"/>
      <w:r w:rsidR="005415D9" w:rsidRPr="000906C3">
        <w:rPr>
          <w:bCs/>
          <w:lang w:val="en-US" w:eastAsia="ar-SA"/>
        </w:rPr>
        <w:t>ndërsa</w:t>
      </w:r>
      <w:proofErr w:type="spellEnd"/>
      <w:r w:rsidR="005415D9" w:rsidRPr="000906C3">
        <w:rPr>
          <w:bCs/>
          <w:lang w:val="en-US" w:eastAsia="ar-SA"/>
        </w:rPr>
        <w:t xml:space="preserve"> </w:t>
      </w:r>
      <w:proofErr w:type="spellStart"/>
      <w:r w:rsidR="005415D9" w:rsidRPr="000906C3">
        <w:rPr>
          <w:bCs/>
          <w:lang w:val="en-US" w:eastAsia="ar-SA"/>
        </w:rPr>
        <w:t>shuma</w:t>
      </w:r>
      <w:proofErr w:type="spellEnd"/>
      <w:r w:rsidR="005415D9" w:rsidRPr="000906C3">
        <w:rPr>
          <w:bCs/>
          <w:lang w:val="en-US" w:eastAsia="ar-SA"/>
        </w:rPr>
        <w:t xml:space="preserve"> e </w:t>
      </w:r>
      <w:proofErr w:type="spellStart"/>
      <w:r w:rsidR="005415D9" w:rsidRPr="000906C3">
        <w:rPr>
          <w:bCs/>
          <w:lang w:val="en-US" w:eastAsia="ar-SA"/>
        </w:rPr>
        <w:t>participimit</w:t>
      </w:r>
      <w:proofErr w:type="spellEnd"/>
      <w:r w:rsidR="005415D9" w:rsidRPr="000906C3">
        <w:rPr>
          <w:bCs/>
          <w:lang w:val="en-US" w:eastAsia="ar-SA"/>
        </w:rPr>
        <w:t xml:space="preserve"> me </w:t>
      </w:r>
      <w:proofErr w:type="spellStart"/>
      <w:r w:rsidR="005415D9" w:rsidRPr="000906C3">
        <w:rPr>
          <w:bCs/>
          <w:lang w:val="en-US" w:eastAsia="ar-SA"/>
        </w:rPr>
        <w:t>qytetar</w:t>
      </w:r>
      <w:proofErr w:type="spellEnd"/>
      <w:r w:rsidR="005415D9" w:rsidRPr="000906C3">
        <w:rPr>
          <w:bCs/>
          <w:lang w:val="en-US" w:eastAsia="ar-SA"/>
        </w:rPr>
        <w:t xml:space="preserve"> </w:t>
      </w:r>
      <w:proofErr w:type="spellStart"/>
      <w:r w:rsidR="005415D9" w:rsidRPr="000906C3">
        <w:rPr>
          <w:bCs/>
          <w:lang w:val="en-US" w:eastAsia="ar-SA"/>
        </w:rPr>
        <w:t>për</w:t>
      </w:r>
      <w:proofErr w:type="spellEnd"/>
      <w:r w:rsidR="005415D9" w:rsidRPr="000906C3">
        <w:rPr>
          <w:bCs/>
          <w:lang w:val="en-US" w:eastAsia="ar-SA"/>
        </w:rPr>
        <w:t xml:space="preserve"> </w:t>
      </w:r>
      <w:proofErr w:type="spellStart"/>
      <w:r w:rsidR="005415D9" w:rsidRPr="000906C3">
        <w:rPr>
          <w:bCs/>
          <w:lang w:val="en-US" w:eastAsia="ar-SA"/>
        </w:rPr>
        <w:t>projektin</w:t>
      </w:r>
      <w:proofErr w:type="spellEnd"/>
      <w:r w:rsidR="005415D9" w:rsidRPr="000906C3">
        <w:rPr>
          <w:bCs/>
          <w:lang w:val="en-US" w:eastAsia="ar-SA"/>
        </w:rPr>
        <w:t xml:space="preserve"> ‘’</w:t>
      </w:r>
      <w:proofErr w:type="spellStart"/>
      <w:r w:rsidR="005415D9" w:rsidRPr="000906C3">
        <w:rPr>
          <w:bCs/>
          <w:lang w:val="en-US" w:eastAsia="ar-SA"/>
        </w:rPr>
        <w:t>Rregullimi</w:t>
      </w:r>
      <w:proofErr w:type="spellEnd"/>
      <w:r w:rsidR="005415D9" w:rsidRPr="000906C3">
        <w:rPr>
          <w:bCs/>
          <w:lang w:val="en-US" w:eastAsia="ar-SA"/>
        </w:rPr>
        <w:t xml:space="preserve"> i </w:t>
      </w:r>
      <w:proofErr w:type="spellStart"/>
      <w:r w:rsidR="005415D9" w:rsidRPr="000906C3">
        <w:rPr>
          <w:bCs/>
          <w:lang w:val="en-US" w:eastAsia="ar-SA"/>
        </w:rPr>
        <w:t>Varrezave</w:t>
      </w:r>
      <w:proofErr w:type="spellEnd"/>
      <w:r w:rsidR="005415D9" w:rsidRPr="000906C3">
        <w:rPr>
          <w:bCs/>
          <w:lang w:val="en-US" w:eastAsia="ar-SA"/>
        </w:rPr>
        <w:t xml:space="preserve"> ne </w:t>
      </w:r>
      <w:proofErr w:type="spellStart"/>
      <w:r w:rsidR="005415D9" w:rsidRPr="000906C3">
        <w:rPr>
          <w:bCs/>
          <w:lang w:val="en-US" w:eastAsia="ar-SA"/>
        </w:rPr>
        <w:t>Karaqevë</w:t>
      </w:r>
      <w:proofErr w:type="spellEnd"/>
      <w:r w:rsidR="005415D9" w:rsidRPr="000906C3">
        <w:rPr>
          <w:bCs/>
          <w:lang w:val="en-US" w:eastAsia="ar-SA"/>
        </w:rPr>
        <w:t xml:space="preserve">’’ </w:t>
      </w:r>
      <w:proofErr w:type="spellStart"/>
      <w:r w:rsidR="005415D9" w:rsidRPr="000906C3">
        <w:rPr>
          <w:bCs/>
          <w:lang w:val="en-US" w:eastAsia="ar-SA"/>
        </w:rPr>
        <w:t>është</w:t>
      </w:r>
      <w:proofErr w:type="spellEnd"/>
      <w:r w:rsidR="005415D9" w:rsidRPr="000906C3">
        <w:rPr>
          <w:bCs/>
          <w:lang w:val="en-US" w:eastAsia="ar-SA"/>
        </w:rPr>
        <w:t xml:space="preserve"> 27,000.00 euro</w:t>
      </w:r>
      <w:r w:rsidR="005415D9" w:rsidRPr="002D62A7">
        <w:rPr>
          <w:rFonts w:ascii="Arial" w:hAnsi="Arial" w:cs="Arial"/>
          <w:bCs/>
          <w:sz w:val="22"/>
          <w:szCs w:val="22"/>
          <w:lang w:val="en-US" w:eastAsia="ar-SA"/>
        </w:rPr>
        <w:t>.</w:t>
      </w:r>
    </w:p>
    <w:p w14:paraId="4B29668D" w14:textId="77777777" w:rsidR="001B613B" w:rsidRDefault="001B613B" w:rsidP="00E70D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lang w:val="en-US" w:eastAsia="ar-SA"/>
        </w:rPr>
      </w:pPr>
    </w:p>
    <w:p w14:paraId="3044934E" w14:textId="77777777" w:rsidR="001B613B" w:rsidRPr="00101F2B" w:rsidRDefault="001B613B" w:rsidP="001B613B">
      <w:pPr>
        <w:autoSpaceDE w:val="0"/>
        <w:autoSpaceDN w:val="0"/>
        <w:adjustRightInd w:val="0"/>
        <w:ind w:left="-576"/>
        <w:jc w:val="both"/>
        <w:rPr>
          <w:rFonts w:asciiTheme="minorHAnsi" w:hAnsiTheme="minorHAnsi" w:cstheme="minorHAnsi"/>
          <w:bCs/>
          <w:i/>
          <w:lang w:val="en-US" w:eastAsia="ar-SA"/>
        </w:rPr>
      </w:pPr>
    </w:p>
    <w:p w14:paraId="3DD0A022" w14:textId="4C3B4126" w:rsidR="00E70D22" w:rsidRDefault="001B613B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proofErr w:type="spellStart"/>
      <w:r>
        <w:rPr>
          <w:b/>
          <w:i/>
          <w:lang w:val="en-US" w:eastAsia="ar-SA"/>
        </w:rPr>
        <w:t>Tabela</w:t>
      </w:r>
      <w:proofErr w:type="spellEnd"/>
      <w:r>
        <w:rPr>
          <w:b/>
          <w:i/>
          <w:lang w:val="en-US" w:eastAsia="ar-SA"/>
        </w:rPr>
        <w:t xml:space="preserve">, </w:t>
      </w:r>
      <w:proofErr w:type="spellStart"/>
      <w:r>
        <w:rPr>
          <w:b/>
          <w:i/>
          <w:lang w:val="en-US" w:eastAsia="ar-SA"/>
        </w:rPr>
        <w:t>Klasifikimi</w:t>
      </w:r>
      <w:proofErr w:type="spellEnd"/>
      <w:r>
        <w:rPr>
          <w:b/>
          <w:i/>
          <w:lang w:val="en-US" w:eastAsia="ar-SA"/>
        </w:rPr>
        <w:t xml:space="preserve"> </w:t>
      </w:r>
      <w:proofErr w:type="spellStart"/>
      <w:r>
        <w:rPr>
          <w:b/>
          <w:i/>
          <w:lang w:val="en-US" w:eastAsia="ar-SA"/>
        </w:rPr>
        <w:t>ekonomik</w:t>
      </w:r>
      <w:proofErr w:type="spellEnd"/>
      <w:r>
        <w:rPr>
          <w:b/>
          <w:i/>
          <w:lang w:val="en-US" w:eastAsia="ar-SA"/>
        </w:rPr>
        <w:t xml:space="preserve"> i </w:t>
      </w:r>
      <w:proofErr w:type="spellStart"/>
      <w:r>
        <w:rPr>
          <w:b/>
          <w:i/>
          <w:lang w:val="en-US" w:eastAsia="ar-SA"/>
        </w:rPr>
        <w:t>shpenzimeve</w:t>
      </w:r>
      <w:proofErr w:type="spellEnd"/>
      <w:r>
        <w:rPr>
          <w:b/>
          <w:i/>
          <w:lang w:val="en-US" w:eastAsia="ar-SA"/>
        </w:rPr>
        <w:t xml:space="preserve"> </w:t>
      </w:r>
      <w:proofErr w:type="spellStart"/>
      <w:r>
        <w:rPr>
          <w:b/>
          <w:i/>
          <w:lang w:val="en-US" w:eastAsia="ar-SA"/>
        </w:rPr>
        <w:t>Prill-Qershor</w:t>
      </w:r>
      <w:proofErr w:type="spellEnd"/>
      <w:r>
        <w:rPr>
          <w:b/>
          <w:i/>
          <w:lang w:val="en-US" w:eastAsia="ar-SA"/>
        </w:rPr>
        <w:t xml:space="preserve"> 2026</w:t>
      </w:r>
    </w:p>
    <w:tbl>
      <w:tblPr>
        <w:tblW w:w="10592" w:type="dxa"/>
        <w:tblInd w:w="-635" w:type="dxa"/>
        <w:tblLook w:val="04A0" w:firstRow="1" w:lastRow="0" w:firstColumn="1" w:lastColumn="0" w:noHBand="0" w:noVBand="1"/>
      </w:tblPr>
      <w:tblGrid>
        <w:gridCol w:w="1260"/>
        <w:gridCol w:w="4140"/>
        <w:gridCol w:w="1980"/>
        <w:gridCol w:w="1710"/>
        <w:gridCol w:w="1371"/>
        <w:gridCol w:w="236"/>
      </w:tblGrid>
      <w:tr w:rsidR="001B613B" w14:paraId="75CF987B" w14:textId="77777777" w:rsidTr="00A61935">
        <w:trPr>
          <w:gridAfter w:val="1"/>
          <w:wAfter w:w="236" w:type="dxa"/>
          <w:trHeight w:val="38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ACBF6" w14:textId="77777777" w:rsidR="001B613B" w:rsidRPr="00E97140" w:rsidRDefault="001B613B" w:rsidP="001B613B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E97140">
              <w:rPr>
                <w:b/>
                <w:bCs/>
                <w:color w:val="000000"/>
                <w:sz w:val="22"/>
                <w:szCs w:val="22"/>
              </w:rPr>
              <w:t>KODI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EF687E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7140">
              <w:rPr>
                <w:b/>
                <w:bCs/>
                <w:color w:val="000000"/>
                <w:sz w:val="22"/>
                <w:szCs w:val="22"/>
              </w:rPr>
              <w:t>PËRSHKRIMI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889898" w14:textId="77777777" w:rsidR="001B613B" w:rsidRPr="00E97140" w:rsidRDefault="001B61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7140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52CB91" w14:textId="77777777" w:rsidR="001B613B" w:rsidRPr="00E97140" w:rsidRDefault="001B61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7140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587D66" w14:textId="77777777" w:rsidR="001B613B" w:rsidRPr="00E97140" w:rsidRDefault="001B61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b/>
                <w:bCs/>
                <w:color w:val="000000"/>
                <w:sz w:val="22"/>
                <w:szCs w:val="22"/>
              </w:rPr>
              <w:t>Idekxi</w:t>
            </w:r>
            <w:proofErr w:type="spellEnd"/>
            <w:r w:rsidRPr="00E97140">
              <w:rPr>
                <w:b/>
                <w:bCs/>
                <w:color w:val="000000"/>
                <w:sz w:val="22"/>
                <w:szCs w:val="22"/>
              </w:rPr>
              <w:t xml:space="preserve"> 2025/2026</w:t>
            </w:r>
          </w:p>
        </w:tc>
      </w:tr>
      <w:tr w:rsidR="001B613B" w14:paraId="0D5FF5D7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98C3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11111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4D240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Pagat neto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permes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list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pagave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2CAE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1,758,093.65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EB7B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1,870,207.60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0EBB3D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106.38 </w:t>
            </w:r>
          </w:p>
        </w:tc>
      </w:tr>
      <w:tr w:rsidR="001B613B" w14:paraId="39B21B7F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6E75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11151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5AAD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Pagesa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Sindikat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85A8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5,600.07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5545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137,818.60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7B0838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2,461.02 </w:t>
            </w:r>
          </w:p>
        </w:tc>
      </w:tr>
      <w:tr w:rsidR="001B613B" w14:paraId="045EF5D5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5A7F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11152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A480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Oda profesionale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9704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737.86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573A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119,775.18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B92A8B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16,232.78 </w:t>
            </w:r>
          </w:p>
        </w:tc>
      </w:tr>
      <w:tr w:rsidR="001B613B" w14:paraId="30EA41BB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9AA3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11211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3146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Pervoja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Punes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1D3B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98,756.29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4AEF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6,274.40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17E64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6.35 </w:t>
            </w:r>
          </w:p>
        </w:tc>
      </w:tr>
      <w:tr w:rsidR="001B613B" w14:paraId="2837FD7E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87A3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11121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5CDF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Tatimi I ndalur ne te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CA20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113,783.06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1B49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927.34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7B93BC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0.82 </w:t>
            </w:r>
          </w:p>
        </w:tc>
      </w:tr>
      <w:tr w:rsidR="001B613B" w14:paraId="03C9E142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4925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11131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E8C4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Kontrib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pensionet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punetoreve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7C7D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107,733.72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9A93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156,491.66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22C97D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145.26 </w:t>
            </w:r>
          </w:p>
        </w:tc>
      </w:tr>
      <w:tr w:rsidR="001B613B" w14:paraId="338EE179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365C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11311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3D0E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Kontribu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pensionet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punedhenes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3292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107,969.82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BBB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119,775.18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0C653E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110.93 </w:t>
            </w:r>
          </w:p>
        </w:tc>
      </w:tr>
      <w:tr w:rsidR="001B613B" w14:paraId="1691C22F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CBD2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11411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F44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Shtesa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veqant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te zgjedhurit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83EB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6,800.01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A635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6,674.15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2620CC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98.15 </w:t>
            </w:r>
          </w:p>
        </w:tc>
      </w:tr>
      <w:tr w:rsidR="001B613B" w14:paraId="40CC9D20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330E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11416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8181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Shtesa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vellim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punes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0DBB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3,359.25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A89B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1,326.82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493450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39.50 </w:t>
            </w:r>
          </w:p>
        </w:tc>
      </w:tr>
      <w:tr w:rsidR="001B613B" w14:paraId="55F70658" w14:textId="77777777" w:rsidTr="000E22DC">
        <w:trPr>
          <w:gridAfter w:val="1"/>
          <w:wAfter w:w="236" w:type="dxa"/>
          <w:trHeight w:val="5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49E3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11431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18F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Kujdestaria,puna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gjate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nates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,puna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jashte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orarit 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punes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8A10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58,396.40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9FE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96,044.32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E120FD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164.47 </w:t>
            </w:r>
          </w:p>
        </w:tc>
      </w:tr>
      <w:tr w:rsidR="001B613B" w14:paraId="36D7FCE8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B4A3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11611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BF20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Shtesa Transitore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1F28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3,036.49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12806" w14:textId="08A09164" w:rsidR="001B613B" w:rsidRPr="00E97140" w:rsidRDefault="00C852F1">
            <w:pPr>
              <w:jc w:val="right"/>
              <w:rPr>
                <w:color w:val="000000"/>
                <w:sz w:val="22"/>
                <w:szCs w:val="22"/>
              </w:rPr>
            </w:pPr>
            <w:r w:rsidRPr="00C852F1">
              <w:rPr>
                <w:color w:val="000000"/>
                <w:sz w:val="22"/>
                <w:szCs w:val="22"/>
              </w:rPr>
              <w:t>1,263.46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649589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-   </w:t>
            </w:r>
          </w:p>
        </w:tc>
      </w:tr>
      <w:tr w:rsidR="001B613B" w14:paraId="0734E8D3" w14:textId="77777777" w:rsidTr="000E22DC">
        <w:trPr>
          <w:gridAfter w:val="1"/>
          <w:wAfter w:w="236" w:type="dxa"/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E33A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11900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FC88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Pagesa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vendime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gjygjesore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C0A5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0FF5" w14:textId="12F6618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B0202D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    -   </w:t>
            </w:r>
          </w:p>
        </w:tc>
      </w:tr>
      <w:tr w:rsidR="001B613B" w14:paraId="347E5E20" w14:textId="77777777" w:rsidTr="001B613B">
        <w:trPr>
          <w:gridAfter w:val="1"/>
          <w:wAfter w:w="236" w:type="dxa"/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3D4A8E4" w14:textId="77777777" w:rsidR="001B613B" w:rsidRPr="00B80AA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05FFC2E" w14:textId="35B34E58" w:rsidR="001B613B" w:rsidRPr="00304793" w:rsidRDefault="003047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Paga dhe </w:t>
            </w:r>
            <w:proofErr w:type="spellStart"/>
            <w:r>
              <w:rPr>
                <w:b/>
                <w:bCs/>
                <w:color w:val="000000"/>
              </w:rPr>
              <w:t>Medija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D5A6A3E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2,264,266.62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0AABE30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2,516,578.71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4F2654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 xml:space="preserve">          111.14 </w:t>
            </w:r>
          </w:p>
        </w:tc>
      </w:tr>
      <w:tr w:rsidR="001B613B" w14:paraId="36A09EA3" w14:textId="77777777" w:rsidTr="00BF538A">
        <w:trPr>
          <w:trHeight w:val="64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C3E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12F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616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6851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BD7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A0D4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B613B" w14:paraId="04EF0BD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2AC5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13132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A74F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Akomodimi-Udhëtim zyrtar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jashte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vendit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564F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F5E0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3,949.00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C36130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71848BAB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FE187D4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268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13134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C05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Shpenz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trans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udhet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. zyrtare brenda vendit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FA56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8DAB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5EBCC89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2212A21A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D473484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4955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13140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16BA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Shpenzimet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udhetimit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jashte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vendit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C42C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243.15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CD6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156744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CB6D646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ED97BC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67F5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13141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598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Meditjet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udhetimit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zyrtar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jashte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vendit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7E5A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846.00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27F2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1,196.00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103DCB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141.37 </w:t>
            </w:r>
          </w:p>
        </w:tc>
        <w:tc>
          <w:tcPr>
            <w:tcW w:w="236" w:type="dxa"/>
            <w:vAlign w:val="center"/>
            <w:hideMark/>
          </w:tcPr>
          <w:p w14:paraId="7C366BFB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E41474D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EB4C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13143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DE5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Shpen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. e tjera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udhet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. zyrtare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jashte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vendit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6E9C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445C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1,322.24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5C590C7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074FDF97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E3DA53E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9053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13142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5B0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Akomodimi-Udhëtim zyrtar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jashte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vendit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24CD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BC54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74C0C75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4B86D246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0C32EBA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8FEE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13260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094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AE4D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7,392.40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A115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A779BB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-   </w:t>
            </w:r>
          </w:p>
        </w:tc>
        <w:tc>
          <w:tcPr>
            <w:tcW w:w="236" w:type="dxa"/>
            <w:vAlign w:val="center"/>
            <w:hideMark/>
          </w:tcPr>
          <w:p w14:paraId="699D409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BDA7706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481E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13320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E0D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Telefonia Mobile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7B66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  91.73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CB29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217.26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ABCB87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236.85 </w:t>
            </w:r>
          </w:p>
        </w:tc>
        <w:tc>
          <w:tcPr>
            <w:tcW w:w="236" w:type="dxa"/>
            <w:vAlign w:val="center"/>
            <w:hideMark/>
          </w:tcPr>
          <w:p w14:paraId="54FD134E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60F091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4D2E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13330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CE5AD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shpenzimet postare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4094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5,810.60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56E3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2,502.30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A722A5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43.06 </w:t>
            </w:r>
          </w:p>
        </w:tc>
        <w:tc>
          <w:tcPr>
            <w:tcW w:w="236" w:type="dxa"/>
            <w:vAlign w:val="center"/>
            <w:hideMark/>
          </w:tcPr>
          <w:p w14:paraId="78D031AF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BD295A8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CEE1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75C7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arsimit trajnimit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35F8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59D0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1,240.00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6252812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6A7F2C47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1A3C6EF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41D2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F5A2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Shërbimet e përfaqësimit të avokaturës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3579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10,624.00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46DF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8,585.75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40B46F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80.81 </w:t>
            </w:r>
          </w:p>
        </w:tc>
        <w:tc>
          <w:tcPr>
            <w:tcW w:w="236" w:type="dxa"/>
            <w:vAlign w:val="center"/>
            <w:hideMark/>
          </w:tcPr>
          <w:p w14:paraId="0FAF42D6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EFC0848" w14:textId="77777777" w:rsidTr="000E22DC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3ABB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13430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EA294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te ndryshme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shendetesore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FFC9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12,621.90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99A80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2,438.00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398E71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19.32 </w:t>
            </w:r>
          </w:p>
        </w:tc>
        <w:tc>
          <w:tcPr>
            <w:tcW w:w="236" w:type="dxa"/>
            <w:vAlign w:val="center"/>
            <w:hideMark/>
          </w:tcPr>
          <w:p w14:paraId="1BE5EE84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6C8F2FA" w14:textId="77777777" w:rsidTr="000E22DC">
        <w:trPr>
          <w:trHeight w:val="6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9331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7AE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709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430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A80F64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EB18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B613B" w14:paraId="74E3C2D6" w14:textId="77777777" w:rsidTr="000E22DC">
        <w:trPr>
          <w:trHeight w:val="3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E32F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246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veqanta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-Konsulent dhe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Kontraktor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1C5D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41,622.80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F240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48,597.06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F858AA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116.76 </w:t>
            </w:r>
          </w:p>
        </w:tc>
        <w:tc>
          <w:tcPr>
            <w:tcW w:w="236" w:type="dxa"/>
            <w:vAlign w:val="center"/>
            <w:hideMark/>
          </w:tcPr>
          <w:p w14:paraId="61257419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C28209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6913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CCB9B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shtypjes marketingut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BEC1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5,239.16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D5F6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2,790.79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232214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58345EDD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23AC5BA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7760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13460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7F2D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kontraktuese tjera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BE51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133,988.09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08C0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119,444.60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D08DF3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89.15 </w:t>
            </w:r>
          </w:p>
        </w:tc>
        <w:tc>
          <w:tcPr>
            <w:tcW w:w="236" w:type="dxa"/>
            <w:vAlign w:val="center"/>
            <w:hideMark/>
          </w:tcPr>
          <w:p w14:paraId="3868A97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213F190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0359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13470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453C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teknike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80B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2,171.50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C9F4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6,991.00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5376CD6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6A574C38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F805445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6E66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13480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19CA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Shpenzimet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anetarsim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3F5C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8D33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1,500.00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58B015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00BEB708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6CEE55B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DB4E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13501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2057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Mobiljet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81B2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1,180.00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126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8D3A4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6301CAD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F35ED98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B2B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13504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119F4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Pajisjet tjera 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teknologjise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informative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D5D7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15,000.00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75E11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72,383.35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4E0A91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482.56 </w:t>
            </w:r>
          </w:p>
        </w:tc>
        <w:tc>
          <w:tcPr>
            <w:tcW w:w="236" w:type="dxa"/>
            <w:vAlign w:val="center"/>
            <w:hideMark/>
          </w:tcPr>
          <w:p w14:paraId="59C394F2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5A3F787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8A65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13509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2A52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Pajisje tjera&lt;1000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5EC6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14,772.00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B3092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8,726.00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5312E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2F08F4C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308EF8F" w14:textId="77777777" w:rsidTr="005302EB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B991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13610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DA150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Furnizime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zyre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2415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8,041.34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0B6AB" w14:textId="77777777" w:rsidR="001B613B" w:rsidRPr="00E97140" w:rsidRDefault="001B613B">
            <w:pPr>
              <w:jc w:val="center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4,578.61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82C638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56.94 </w:t>
            </w:r>
          </w:p>
        </w:tc>
        <w:tc>
          <w:tcPr>
            <w:tcW w:w="236" w:type="dxa"/>
            <w:vAlign w:val="center"/>
            <w:hideMark/>
          </w:tcPr>
          <w:p w14:paraId="39F26491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75CBDB39" w14:textId="77777777" w:rsidTr="005302EB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B157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13620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3723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Furnizme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me ushqim dhe pije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2593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10,854.89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6534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11,787.19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AA6782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5F5C5F96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297B832" w14:textId="77777777" w:rsidTr="005302EB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622D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lastRenderedPageBreak/>
              <w:t>13630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2E21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Furnizimet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Mjekesore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7E28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17,649.00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AE111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30,207.52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958F23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171.16 </w:t>
            </w:r>
          </w:p>
        </w:tc>
        <w:tc>
          <w:tcPr>
            <w:tcW w:w="236" w:type="dxa"/>
            <w:vAlign w:val="center"/>
            <w:hideMark/>
          </w:tcPr>
          <w:p w14:paraId="7451D650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CB59ACD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16D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13640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2937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Furnizim pastrimi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1166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837.27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527C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10,199.82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0E436F6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7E1D7F9D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C579168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928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13650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2EA2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Furnzimi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veshembathje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16E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14,442.00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1D7B1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15C5C1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-   </w:t>
            </w:r>
          </w:p>
        </w:tc>
        <w:tc>
          <w:tcPr>
            <w:tcW w:w="236" w:type="dxa"/>
            <w:vAlign w:val="center"/>
            <w:hideMark/>
          </w:tcPr>
          <w:p w14:paraId="0F46DB4B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D7B286F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20F5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13720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4085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Nafte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ngrohje qendrore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0321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2,164.82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D8ED1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3,250.86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32CBD3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5662F5C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7D119860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080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13760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10A34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1562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21,650.00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36AF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FAB5A2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-   </w:t>
            </w:r>
          </w:p>
        </w:tc>
        <w:tc>
          <w:tcPr>
            <w:tcW w:w="236" w:type="dxa"/>
            <w:vAlign w:val="center"/>
            <w:hideMark/>
          </w:tcPr>
          <w:p w14:paraId="2BAF3F06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A7F43BB" w14:textId="77777777" w:rsidTr="000E22DC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F9AD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13780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8054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Derivate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automjete ,gjenerator dhe makineri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BD5E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13,286.54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9F26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12,353.31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146FE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1F166DCE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CE663C1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6279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13810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05D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Avance(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paradhenie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para te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imeta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E696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EC15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500.00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4EC7C3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0F669171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867BDB8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DDCC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13820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575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Avance(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paradhenie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udhetime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zyrtare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FD7F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6,640.00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DB28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291.03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19749B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23F42622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4611F21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6193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13950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3362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Rexhist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 I Automjet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0DC0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1,130.00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5769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1,270.00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EC389B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112.39 </w:t>
            </w:r>
          </w:p>
        </w:tc>
        <w:tc>
          <w:tcPr>
            <w:tcW w:w="236" w:type="dxa"/>
            <w:vAlign w:val="center"/>
            <w:hideMark/>
          </w:tcPr>
          <w:p w14:paraId="1E8661C2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2D4B283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3EBB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13951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5895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Sigurimi I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Automjetve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2B69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3,431.25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436A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2,887.67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6125B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4AF0CC26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87ECACA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103D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13954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DF89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Kontrollimi Teknik I Automjeteve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5D73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397.00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8BE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141.00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06A3A3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35.52 </w:t>
            </w:r>
          </w:p>
        </w:tc>
        <w:tc>
          <w:tcPr>
            <w:tcW w:w="236" w:type="dxa"/>
            <w:vAlign w:val="center"/>
            <w:hideMark/>
          </w:tcPr>
          <w:p w14:paraId="16474DC2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AEFDD5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693E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3F92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Riparimi I Automjeteve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B166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6,006.40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74C34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7,188.46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BE3381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56EC867A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7C0A1C1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B6FC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D0ED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ndertesave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E782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770.00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4AFF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1,529.30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3B0306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198.61 </w:t>
            </w:r>
          </w:p>
        </w:tc>
        <w:tc>
          <w:tcPr>
            <w:tcW w:w="236" w:type="dxa"/>
            <w:vAlign w:val="center"/>
            <w:hideMark/>
          </w:tcPr>
          <w:p w14:paraId="493D17A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78116DD" w14:textId="77777777" w:rsidTr="000E22DC">
        <w:trPr>
          <w:trHeight w:val="3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A454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14022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0784D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ndertesave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afarise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,administrative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4150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2,553.87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E0A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6,097.12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39F385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1E413AFF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5B0D447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6E80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14023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0939D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ndertesave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arsimore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BA88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23,929.83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E241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45,161.00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83BF57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188.72 </w:t>
            </w:r>
          </w:p>
        </w:tc>
        <w:tc>
          <w:tcPr>
            <w:tcW w:w="236" w:type="dxa"/>
            <w:vAlign w:val="center"/>
            <w:hideMark/>
          </w:tcPr>
          <w:p w14:paraId="2F442E4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FB1032D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C8A4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14024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86A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ndertesave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shendetesore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A807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05B16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5,466.84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9F31CD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7EA6CA6F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DA228AF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3C31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14032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133B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Auto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rrugeve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lokale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9907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97,879.80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87D8D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211,227.87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DC54CE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215.80 </w:t>
            </w:r>
          </w:p>
        </w:tc>
        <w:tc>
          <w:tcPr>
            <w:tcW w:w="236" w:type="dxa"/>
            <w:vAlign w:val="center"/>
            <w:hideMark/>
          </w:tcPr>
          <w:p w14:paraId="55245372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3927A0D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FAD7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EC40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mobilj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dhe pajisjeve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284C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6,945.00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BA114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1,045.03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9EF4240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0ACD5DC1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EFDD4DF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0FC6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14060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F86F6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Rutinore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93DC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68,102.40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477F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163,945.23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36A920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240.73 </w:t>
            </w:r>
          </w:p>
        </w:tc>
        <w:tc>
          <w:tcPr>
            <w:tcW w:w="236" w:type="dxa"/>
            <w:vAlign w:val="center"/>
            <w:hideMark/>
          </w:tcPr>
          <w:p w14:paraId="2A6FD2F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73E657D2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C369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14230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7B45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Shpenzimet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informim publik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EF9A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CAE7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112.10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9BD346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7A8FA628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7E53E265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406E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14310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9B040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Kompensimi I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perfaqesimit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brenda vendit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B430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6,749.79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7D4E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14,170.82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2BEE4D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209.94 </w:t>
            </w:r>
          </w:p>
        </w:tc>
        <w:tc>
          <w:tcPr>
            <w:tcW w:w="236" w:type="dxa"/>
            <w:vAlign w:val="center"/>
            <w:hideMark/>
          </w:tcPr>
          <w:p w14:paraId="405E579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829AA1B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13E0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14410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50D1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Shpenzimet e Vendimeve te gjykatave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361D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87,997.98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DBAC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113,068.95 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62D17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330B6B8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5EC01BF9" w14:textId="77777777" w:rsidTr="001B613B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6FBC41" w14:textId="77777777" w:rsidR="001B613B" w:rsidRPr="00B80AA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695D969" w14:textId="77777777" w:rsidR="001B613B" w:rsidRPr="007C3838" w:rsidRDefault="001B613B">
            <w:pPr>
              <w:rPr>
                <w:b/>
                <w:bCs/>
                <w:color w:val="000000"/>
              </w:rPr>
            </w:pPr>
            <w:r w:rsidRPr="007C3838">
              <w:rPr>
                <w:b/>
                <w:bCs/>
                <w:color w:val="000000"/>
              </w:rPr>
              <w:t xml:space="preserve">Mallra dhe </w:t>
            </w:r>
            <w:proofErr w:type="spellStart"/>
            <w:r w:rsidRPr="007C3838">
              <w:rPr>
                <w:b/>
                <w:bCs/>
                <w:color w:val="000000"/>
              </w:rPr>
              <w:t>sherbime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DC27C24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653,062.51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921599B" w14:textId="77777777" w:rsidR="001B613B" w:rsidRPr="00B80AA0" w:rsidRDefault="001B61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 xml:space="preserve">         928,363.08 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F7751C4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 xml:space="preserve">          142.16 </w:t>
            </w:r>
          </w:p>
        </w:tc>
        <w:tc>
          <w:tcPr>
            <w:tcW w:w="236" w:type="dxa"/>
            <w:vAlign w:val="center"/>
            <w:hideMark/>
          </w:tcPr>
          <w:p w14:paraId="1F88D0D4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7981CBA3" w14:textId="77777777" w:rsidTr="00BF538A">
        <w:trPr>
          <w:trHeight w:val="1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F9D3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C960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4AC7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AB82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4D67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4494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B613B" w14:paraId="3A13F3AA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E1F4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13210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3CD2D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Rryma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3090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58,512.40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DDE3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95,996.01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412657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164.06 </w:t>
            </w:r>
          </w:p>
        </w:tc>
        <w:tc>
          <w:tcPr>
            <w:tcW w:w="236" w:type="dxa"/>
            <w:vAlign w:val="center"/>
            <w:hideMark/>
          </w:tcPr>
          <w:p w14:paraId="50CBEB6F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E38FFB4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7A1A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13220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0E51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Sherbimet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ujesjellesit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dhe kanalizimit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1C5B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4,091.62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B3BA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2,019.65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1DC294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49.36 </w:t>
            </w:r>
          </w:p>
        </w:tc>
        <w:tc>
          <w:tcPr>
            <w:tcW w:w="236" w:type="dxa"/>
            <w:vAlign w:val="center"/>
            <w:hideMark/>
          </w:tcPr>
          <w:p w14:paraId="062901DC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4E78282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691B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13230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177CB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Mbeturinat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D7DD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4,428.50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070F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1,830.00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DE9F2B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41.32 </w:t>
            </w:r>
          </w:p>
        </w:tc>
        <w:tc>
          <w:tcPr>
            <w:tcW w:w="236" w:type="dxa"/>
            <w:vAlign w:val="center"/>
            <w:hideMark/>
          </w:tcPr>
          <w:p w14:paraId="33105707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AC62A4B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67C5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13250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CB12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Telefonia Fikse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6058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891.25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FFC3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1,412.93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B4CA05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158.53 </w:t>
            </w:r>
          </w:p>
        </w:tc>
        <w:tc>
          <w:tcPr>
            <w:tcW w:w="236" w:type="dxa"/>
            <w:vAlign w:val="center"/>
            <w:hideMark/>
          </w:tcPr>
          <w:p w14:paraId="55AF8D22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049BC5A" w14:textId="77777777" w:rsidTr="001B613B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514A07" w14:textId="77777777" w:rsidR="001B613B" w:rsidRPr="00B80AA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C91ACA8" w14:textId="354AACBE" w:rsidR="001B613B" w:rsidRPr="007C3838" w:rsidRDefault="001B613B">
            <w:pPr>
              <w:rPr>
                <w:b/>
                <w:bCs/>
                <w:color w:val="000000"/>
              </w:rPr>
            </w:pPr>
            <w:r w:rsidRPr="007C3838">
              <w:rPr>
                <w:b/>
                <w:bCs/>
                <w:color w:val="000000"/>
              </w:rPr>
              <w:t>Shpenzimet e komunal</w:t>
            </w:r>
            <w:r w:rsidR="005302EB" w:rsidRPr="007C3838">
              <w:rPr>
                <w:b/>
                <w:bCs/>
                <w:color w:val="000000"/>
              </w:rPr>
              <w:t>e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B99991F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67,923.77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E943046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101,258.59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0CCA7F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 xml:space="preserve">          149.08 </w:t>
            </w:r>
          </w:p>
        </w:tc>
        <w:tc>
          <w:tcPr>
            <w:tcW w:w="236" w:type="dxa"/>
            <w:vAlign w:val="center"/>
            <w:hideMark/>
          </w:tcPr>
          <w:p w14:paraId="33C10E2E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91D747C" w14:textId="77777777" w:rsidTr="00BF538A">
        <w:trPr>
          <w:trHeight w:val="193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80AA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EDE5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5902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945E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B0B0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4846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B613B" w14:paraId="2A50A424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A5E5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21110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2DAC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Subv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etnit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publike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082C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4D3E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112,485.00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381D15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66496FBD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4A2F4F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5C3E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21200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6CE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Subvenc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etnitet jopublik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0EC6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91,198.74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A096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57,605.00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8669FA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63.16424986</w:t>
            </w:r>
          </w:p>
        </w:tc>
        <w:tc>
          <w:tcPr>
            <w:tcW w:w="236" w:type="dxa"/>
            <w:vAlign w:val="center"/>
            <w:hideMark/>
          </w:tcPr>
          <w:p w14:paraId="1408E76D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DDC2B0C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CCD0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22202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22D7B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Transfer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perfitues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individual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tjere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79A6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71,129.00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B4FA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88,389.35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02B017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124.2662627</w:t>
            </w:r>
          </w:p>
        </w:tc>
        <w:tc>
          <w:tcPr>
            <w:tcW w:w="236" w:type="dxa"/>
            <w:vAlign w:val="center"/>
            <w:hideMark/>
          </w:tcPr>
          <w:p w14:paraId="6CE44FF4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CACD093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C11F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22298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5FA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Pagesat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per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sherbime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te varrimit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79BB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D22E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20,600.00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CB0E1F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38D8B537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54A772A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A903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22300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A53C9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Vendimet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Gjyqsore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D116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29,243.71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1458E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D6627B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0E43C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24DF836" w14:textId="77777777" w:rsidTr="001B613B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4CA729A" w14:textId="77777777" w:rsidR="001B613B" w:rsidRPr="00B80AA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59B70D0" w14:textId="77777777" w:rsidR="001B613B" w:rsidRPr="007C3838" w:rsidRDefault="001B613B">
            <w:pPr>
              <w:rPr>
                <w:b/>
                <w:bCs/>
                <w:color w:val="000000"/>
              </w:rPr>
            </w:pPr>
            <w:r w:rsidRPr="007C3838">
              <w:rPr>
                <w:b/>
                <w:bCs/>
                <w:color w:val="000000"/>
              </w:rPr>
              <w:t xml:space="preserve">Subvencionet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743A093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191,571.45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873E60B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279,079.35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14D0825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 xml:space="preserve">          145.68 </w:t>
            </w:r>
          </w:p>
        </w:tc>
        <w:tc>
          <w:tcPr>
            <w:tcW w:w="236" w:type="dxa"/>
            <w:vAlign w:val="center"/>
            <w:hideMark/>
          </w:tcPr>
          <w:p w14:paraId="233E263F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A66720A" w14:textId="77777777" w:rsidTr="00BF538A">
        <w:trPr>
          <w:trHeight w:val="16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E15F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C45E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0F3C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3668" w14:textId="77777777" w:rsidR="001B613B" w:rsidRPr="00E9714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03C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CF60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B613B" w14:paraId="3236C10A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1AD2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31120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C312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Ndertesat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adminis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>. Afariste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71876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37,381.00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2388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36,358.82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1FFDF8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97.27 </w:t>
            </w:r>
          </w:p>
        </w:tc>
        <w:tc>
          <w:tcPr>
            <w:tcW w:w="236" w:type="dxa"/>
            <w:vAlign w:val="center"/>
            <w:hideMark/>
          </w:tcPr>
          <w:p w14:paraId="502EE5E7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3392DD2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8593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31121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4C410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Ndertesat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 Arsimore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2958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8,960.00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EE4E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80F9C94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334.82 </w:t>
            </w:r>
          </w:p>
        </w:tc>
        <w:tc>
          <w:tcPr>
            <w:tcW w:w="236" w:type="dxa"/>
            <w:vAlign w:val="center"/>
            <w:hideMark/>
          </w:tcPr>
          <w:p w14:paraId="59F6918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28312F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FCC5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31122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E495E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Ndertesat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shendetesore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1845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F251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87DFC1A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143D661D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EBD27C6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82E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31124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A4E8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Objekte Sportive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2A298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4AB7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15,355.73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352ACA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35B653E4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93F6783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B978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31125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092D2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Monumentet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D6365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B031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5,248.00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3035F2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636733E9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75343E4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2B559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31120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41058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Fushat Sportive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3C0D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A76F0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811A5CF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5812E11F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2CA90EE5" w14:textId="77777777" w:rsidTr="005302EB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075AC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31230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EF3EC" w14:textId="77777777" w:rsidR="001B613B" w:rsidRPr="00E97140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97140">
              <w:rPr>
                <w:color w:val="000000"/>
                <w:sz w:val="22"/>
                <w:szCs w:val="22"/>
              </w:rPr>
              <w:t>Ndertimi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E97140">
              <w:rPr>
                <w:color w:val="000000"/>
                <w:sz w:val="22"/>
                <w:szCs w:val="22"/>
              </w:rPr>
              <w:t>rrugeve</w:t>
            </w:r>
            <w:proofErr w:type="spellEnd"/>
            <w:r w:rsidRPr="00E97140">
              <w:rPr>
                <w:color w:val="000000"/>
                <w:sz w:val="22"/>
                <w:szCs w:val="22"/>
              </w:rPr>
              <w:t xml:space="preserve"> lokale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04D3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993,428.42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E62AB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259,358.23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4EC0E92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26.11 </w:t>
            </w:r>
          </w:p>
        </w:tc>
        <w:tc>
          <w:tcPr>
            <w:tcW w:w="236" w:type="dxa"/>
            <w:vAlign w:val="center"/>
            <w:hideMark/>
          </w:tcPr>
          <w:p w14:paraId="6EF79F59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09361B8" w14:textId="77777777" w:rsidTr="005302EB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40E1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31240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EE1D6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Trotuaret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AB05F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49,999.70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D205A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6AEEF7D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      -   </w:t>
            </w:r>
          </w:p>
        </w:tc>
        <w:tc>
          <w:tcPr>
            <w:tcW w:w="236" w:type="dxa"/>
            <w:vAlign w:val="center"/>
            <w:hideMark/>
          </w:tcPr>
          <w:p w14:paraId="60268399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F7FB020" w14:textId="77777777" w:rsidTr="005302EB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A137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>31250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D9EDC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Rrjetet e Kanalizimit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3CB5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60,887.00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9BCF9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49,996.40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86398C3" w14:textId="77777777" w:rsidR="001B613B" w:rsidRPr="00E97140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E97140">
              <w:rPr>
                <w:color w:val="000000"/>
                <w:sz w:val="22"/>
                <w:szCs w:val="22"/>
              </w:rPr>
              <w:t xml:space="preserve">            82.11 </w:t>
            </w:r>
          </w:p>
        </w:tc>
        <w:tc>
          <w:tcPr>
            <w:tcW w:w="236" w:type="dxa"/>
            <w:vAlign w:val="center"/>
            <w:hideMark/>
          </w:tcPr>
          <w:p w14:paraId="7FE857DD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1CAA0895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47266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31260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5846D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 xml:space="preserve">Rrjetet e </w:t>
            </w:r>
            <w:proofErr w:type="spellStart"/>
            <w:r w:rsidRPr="005302EB">
              <w:rPr>
                <w:color w:val="000000"/>
                <w:sz w:val="22"/>
                <w:szCs w:val="22"/>
              </w:rPr>
              <w:t>ujesjellesit</w:t>
            </w:r>
            <w:proofErr w:type="spellEnd"/>
            <w:r w:rsidRPr="005302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62D7A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B8008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27,594.59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61B7D2A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679D67F5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0502530E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80928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31270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412E2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02EB">
              <w:rPr>
                <w:color w:val="000000"/>
                <w:sz w:val="22"/>
                <w:szCs w:val="22"/>
              </w:rPr>
              <w:t>Mirembajtja</w:t>
            </w:r>
            <w:proofErr w:type="spellEnd"/>
            <w:r w:rsidRPr="005302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02EB">
              <w:rPr>
                <w:color w:val="000000"/>
                <w:sz w:val="22"/>
                <w:szCs w:val="22"/>
              </w:rPr>
              <w:t>Investive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5294B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DD6C5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4652A11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480BBA99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F152073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900E6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455F7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Sistemet e ujitjes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2B979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24180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3A7D717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38F3767B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3F003C89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DED4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33905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 xml:space="preserve">Parqet dhe </w:t>
            </w:r>
            <w:proofErr w:type="spellStart"/>
            <w:r w:rsidRPr="005302EB">
              <w:rPr>
                <w:color w:val="000000"/>
                <w:sz w:val="22"/>
                <w:szCs w:val="22"/>
              </w:rPr>
              <w:t>hapsirat</w:t>
            </w:r>
            <w:proofErr w:type="spellEnd"/>
            <w:r w:rsidRPr="005302EB">
              <w:rPr>
                <w:color w:val="000000"/>
                <w:sz w:val="22"/>
                <w:szCs w:val="22"/>
              </w:rPr>
              <w:t xml:space="preserve"> publike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F2BAB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45,000.00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F119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21,788.38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C402BD8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48.42 </w:t>
            </w:r>
          </w:p>
        </w:tc>
        <w:tc>
          <w:tcPr>
            <w:tcW w:w="236" w:type="dxa"/>
            <w:vAlign w:val="center"/>
            <w:hideMark/>
          </w:tcPr>
          <w:p w14:paraId="14DEB631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EED1277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F193B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7AE85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 xml:space="preserve">Vetura Zyrtare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F0619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9C87F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2BD7AB2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0A18A7E1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CF49CA7" w14:textId="77777777" w:rsidTr="000E22D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A541F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9EA87" w14:textId="77777777" w:rsidR="001B613B" w:rsidRPr="005302EB" w:rsidRDefault="001B613B">
            <w:pPr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 xml:space="preserve">Pagesat sipas vendimeve </w:t>
            </w:r>
            <w:proofErr w:type="spellStart"/>
            <w:r w:rsidRPr="005302EB">
              <w:rPr>
                <w:color w:val="000000"/>
                <w:sz w:val="22"/>
                <w:szCs w:val="22"/>
              </w:rPr>
              <w:t>gjygjesore</w:t>
            </w:r>
            <w:proofErr w:type="spellEnd"/>
            <w:r w:rsidRPr="005302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6F888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206,128.77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98226" w14:textId="77777777" w:rsidR="001B613B" w:rsidRPr="005302EB" w:rsidRDefault="001B613B">
            <w:pPr>
              <w:jc w:val="right"/>
              <w:rPr>
                <w:color w:val="000000"/>
                <w:sz w:val="22"/>
                <w:szCs w:val="22"/>
              </w:rPr>
            </w:pPr>
            <w:r w:rsidRPr="005302EB">
              <w:rPr>
                <w:color w:val="000000"/>
                <w:sz w:val="22"/>
                <w:szCs w:val="22"/>
              </w:rPr>
              <w:t>38,300.37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792D8AE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18.58 </w:t>
            </w:r>
          </w:p>
        </w:tc>
        <w:tc>
          <w:tcPr>
            <w:tcW w:w="236" w:type="dxa"/>
            <w:vAlign w:val="center"/>
            <w:hideMark/>
          </w:tcPr>
          <w:p w14:paraId="778F3BC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4DB6293E" w14:textId="77777777" w:rsidTr="001B613B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2A9366" w14:textId="77777777" w:rsidR="001B613B" w:rsidRPr="00B80AA0" w:rsidRDefault="001B61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F659CFF" w14:textId="77777777" w:rsidR="001B613B" w:rsidRPr="007C3838" w:rsidRDefault="001B613B">
            <w:pPr>
              <w:rPr>
                <w:b/>
                <w:bCs/>
                <w:color w:val="000000"/>
              </w:rPr>
            </w:pPr>
            <w:r w:rsidRPr="007C3838">
              <w:rPr>
                <w:b/>
                <w:bCs/>
                <w:color w:val="000000"/>
              </w:rPr>
              <w:t xml:space="preserve">Investimet kapitale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44E6E2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1,401,784.89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5A5CDF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>489,000.52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3A998B9" w14:textId="77777777" w:rsidR="001B613B" w:rsidRPr="00B80AA0" w:rsidRDefault="001B613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80AA0">
              <w:rPr>
                <w:b/>
                <w:bCs/>
                <w:color w:val="000000"/>
                <w:sz w:val="22"/>
                <w:szCs w:val="22"/>
              </w:rPr>
              <w:t xml:space="preserve">            34.88 </w:t>
            </w:r>
          </w:p>
        </w:tc>
        <w:tc>
          <w:tcPr>
            <w:tcW w:w="236" w:type="dxa"/>
            <w:vAlign w:val="center"/>
            <w:hideMark/>
          </w:tcPr>
          <w:p w14:paraId="2C54D683" w14:textId="77777777" w:rsidR="001B613B" w:rsidRDefault="001B613B">
            <w:pPr>
              <w:rPr>
                <w:sz w:val="20"/>
                <w:szCs w:val="20"/>
              </w:rPr>
            </w:pPr>
          </w:p>
        </w:tc>
      </w:tr>
      <w:tr w:rsidR="001B613B" w14:paraId="63A8664D" w14:textId="77777777" w:rsidTr="00BF538A">
        <w:trPr>
          <w:trHeight w:val="137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1E91" w14:textId="77777777" w:rsidR="001B613B" w:rsidRDefault="001B6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81DB" w14:textId="77777777" w:rsidR="001B613B" w:rsidRDefault="001B61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9EF3" w14:textId="77777777" w:rsidR="001B613B" w:rsidRDefault="001B61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BBCE" w14:textId="77777777" w:rsidR="001B613B" w:rsidRDefault="001B61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7421" w14:textId="77777777" w:rsidR="001B613B" w:rsidRDefault="001B6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C27F" w14:textId="77777777" w:rsidR="001B613B" w:rsidRDefault="001B61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B613B" w:rsidRPr="00B80AA0" w14:paraId="6D554963" w14:textId="77777777" w:rsidTr="001B613B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E6992C8" w14:textId="77777777" w:rsidR="001B613B" w:rsidRPr="00B80AA0" w:rsidRDefault="001B613B">
            <w:pPr>
              <w:rPr>
                <w:color w:val="000000"/>
              </w:rPr>
            </w:pPr>
            <w:r w:rsidRPr="00B80AA0">
              <w:rPr>
                <w:color w:val="000000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330D155" w14:textId="77777777" w:rsidR="001B613B" w:rsidRPr="00B80AA0" w:rsidRDefault="001B613B">
            <w:pPr>
              <w:rPr>
                <w:b/>
                <w:bCs/>
                <w:color w:val="000000"/>
              </w:rPr>
            </w:pPr>
            <w:r w:rsidRPr="00B80AA0">
              <w:rPr>
                <w:b/>
                <w:bCs/>
                <w:color w:val="000000"/>
              </w:rPr>
              <w:t>TOTALI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2DB7914" w14:textId="77777777" w:rsidR="001B613B" w:rsidRPr="00B80AA0" w:rsidRDefault="001B613B">
            <w:pPr>
              <w:jc w:val="right"/>
              <w:rPr>
                <w:b/>
                <w:bCs/>
                <w:color w:val="000000"/>
              </w:rPr>
            </w:pPr>
            <w:r w:rsidRPr="00B80AA0">
              <w:rPr>
                <w:b/>
                <w:bCs/>
                <w:color w:val="000000"/>
              </w:rPr>
              <w:t>4,578,609.24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C0CDE0" w14:textId="77777777" w:rsidR="001B613B" w:rsidRPr="00B80AA0" w:rsidRDefault="001B613B">
            <w:pPr>
              <w:jc w:val="right"/>
              <w:rPr>
                <w:b/>
                <w:bCs/>
                <w:color w:val="000000"/>
              </w:rPr>
            </w:pPr>
            <w:r w:rsidRPr="00B80AA0">
              <w:rPr>
                <w:b/>
                <w:bCs/>
                <w:color w:val="000000"/>
              </w:rPr>
              <w:t>4,314,280.25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7A713DF" w14:textId="23498CFE" w:rsidR="001B613B" w:rsidRPr="00B80AA0" w:rsidRDefault="001B613B">
            <w:pPr>
              <w:jc w:val="right"/>
              <w:rPr>
                <w:color w:val="000000"/>
              </w:rPr>
            </w:pPr>
            <w:r w:rsidRPr="00B80AA0">
              <w:rPr>
                <w:color w:val="000000"/>
              </w:rPr>
              <w:t xml:space="preserve">          94.23 </w:t>
            </w:r>
          </w:p>
        </w:tc>
        <w:tc>
          <w:tcPr>
            <w:tcW w:w="236" w:type="dxa"/>
            <w:vAlign w:val="center"/>
            <w:hideMark/>
          </w:tcPr>
          <w:p w14:paraId="7FB21179" w14:textId="77777777" w:rsidR="001B613B" w:rsidRPr="00B80AA0" w:rsidRDefault="001B613B"/>
        </w:tc>
      </w:tr>
      <w:tr w:rsidR="001B613B" w:rsidRPr="00B80AA0" w14:paraId="7C59CA24" w14:textId="77777777" w:rsidTr="001B613B">
        <w:trPr>
          <w:trHeight w:val="29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53AC" w14:textId="77777777" w:rsidR="001B613B" w:rsidRPr="00B80AA0" w:rsidRDefault="001B613B">
            <w:pPr>
              <w:rPr>
                <w:color w:val="000000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DF4D" w14:textId="77777777" w:rsidR="001B613B" w:rsidRPr="00B80AA0" w:rsidRDefault="001B613B">
            <w:pPr>
              <w:rPr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6384" w14:textId="77777777" w:rsidR="001B613B" w:rsidRPr="00B80AA0" w:rsidRDefault="001B613B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90EC" w14:textId="77777777" w:rsidR="001B613B" w:rsidRPr="00B80AA0" w:rsidRDefault="001B613B">
            <w:pPr>
              <w:rPr>
                <w:b/>
                <w:bCs/>
                <w:color w:val="00000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A300" w14:textId="77777777" w:rsidR="001B613B" w:rsidRPr="00B80AA0" w:rsidRDefault="001B613B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F4D2" w14:textId="77777777" w:rsidR="001B613B" w:rsidRPr="00B80AA0" w:rsidRDefault="001B613B">
            <w:pPr>
              <w:jc w:val="right"/>
              <w:rPr>
                <w:color w:val="000000"/>
              </w:rPr>
            </w:pPr>
          </w:p>
        </w:tc>
      </w:tr>
    </w:tbl>
    <w:p w14:paraId="29BD7919" w14:textId="77777777" w:rsidR="005415D9" w:rsidRPr="00B80AA0" w:rsidRDefault="005415D9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7D46D50C" w14:textId="77777777" w:rsidR="00E70D22" w:rsidRPr="00B80AA0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05424699" w14:textId="77777777" w:rsidR="00631079" w:rsidRDefault="00631079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0BAE35B7" w14:textId="77777777" w:rsidR="00631079" w:rsidRDefault="00631079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42753B19" w14:textId="77777777" w:rsidR="00631079" w:rsidRPr="00E70D22" w:rsidRDefault="00631079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216817AF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proofErr w:type="spellStart"/>
      <w:r w:rsidRPr="00E70D22">
        <w:rPr>
          <w:b/>
          <w:i/>
          <w:lang w:val="en-US" w:eastAsia="ar-SA"/>
        </w:rPr>
        <w:t>Tabela</w:t>
      </w:r>
      <w:proofErr w:type="spellEnd"/>
      <w:r w:rsidRPr="00E70D22">
        <w:rPr>
          <w:b/>
          <w:i/>
          <w:lang w:val="en-US" w:eastAsia="ar-SA"/>
        </w:rPr>
        <w:t xml:space="preserve"> e </w:t>
      </w:r>
      <w:proofErr w:type="spellStart"/>
      <w:r w:rsidRPr="00E70D22">
        <w:rPr>
          <w:b/>
          <w:i/>
          <w:lang w:val="en-US" w:eastAsia="ar-SA"/>
        </w:rPr>
        <w:t>shpenzimeve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Janar</w:t>
      </w:r>
      <w:proofErr w:type="spellEnd"/>
      <w:r w:rsidRPr="00E70D22">
        <w:rPr>
          <w:b/>
          <w:i/>
          <w:lang w:val="en-US" w:eastAsia="ar-SA"/>
        </w:rPr>
        <w:t xml:space="preserve">-Mars 2026 </w:t>
      </w:r>
      <w:proofErr w:type="spellStart"/>
      <w:r w:rsidRPr="00E70D22">
        <w:rPr>
          <w:b/>
          <w:i/>
          <w:lang w:val="en-US" w:eastAsia="ar-SA"/>
        </w:rPr>
        <w:t>sipas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kategorive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ekonomike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shuma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në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gramStart"/>
      <w:r w:rsidRPr="00E70D22">
        <w:rPr>
          <w:b/>
          <w:i/>
          <w:lang w:val="en-US" w:eastAsia="ar-SA"/>
        </w:rPr>
        <w:t>euro(</w:t>
      </w:r>
      <w:proofErr w:type="gramEnd"/>
      <w:r w:rsidRPr="00E70D22">
        <w:rPr>
          <w:b/>
          <w:i/>
          <w:lang w:val="en-US" w:eastAsia="ar-SA"/>
        </w:rPr>
        <w:t>€)</w:t>
      </w:r>
    </w:p>
    <w:tbl>
      <w:tblPr>
        <w:tblW w:w="10249" w:type="dxa"/>
        <w:tblInd w:w="-431" w:type="dxa"/>
        <w:tblLook w:val="04A0" w:firstRow="1" w:lastRow="0" w:firstColumn="1" w:lastColumn="0" w:noHBand="0" w:noVBand="1"/>
      </w:tblPr>
      <w:tblGrid>
        <w:gridCol w:w="8864"/>
        <w:gridCol w:w="1385"/>
      </w:tblGrid>
      <w:tr w:rsidR="00E70D22" w:rsidRPr="00E70D22" w14:paraId="59B98E18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6164D3" w14:textId="033416C0" w:rsidR="00E70D22" w:rsidRPr="00E70D22" w:rsidRDefault="00E70D22" w:rsidP="00E70D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Raporti</w:t>
            </w:r>
            <w:proofErr w:type="spellEnd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 </w:t>
            </w:r>
            <w:proofErr w:type="spellStart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shpenzimeve</w:t>
            </w:r>
            <w:proofErr w:type="spellEnd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310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Prill-Qershor</w:t>
            </w:r>
            <w:proofErr w:type="spellEnd"/>
            <w:r w:rsidR="006310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2</w:t>
            </w:r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026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65BABD" w14:textId="77777777" w:rsidR="00E70D22" w:rsidRPr="00E70D22" w:rsidRDefault="00E70D22" w:rsidP="00E70D2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70D2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E70D22" w:rsidRPr="00E70D22" w14:paraId="66B77848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D19B8" w14:textId="77777777" w:rsidR="00E70D22" w:rsidRPr="00E70D22" w:rsidRDefault="00E70D22" w:rsidP="00E70D22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SUBCL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46207864" w14:textId="77777777" w:rsidR="00E70D22" w:rsidRPr="00E70D22" w:rsidRDefault="00E70D22" w:rsidP="00E70D2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70D2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631079" w:rsidRPr="00E70D22" w14:paraId="348345D1" w14:textId="77777777" w:rsidTr="00433964">
        <w:trPr>
          <w:trHeight w:val="411"/>
        </w:trPr>
        <w:tc>
          <w:tcPr>
            <w:tcW w:w="8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E47D6" w14:textId="77777777" w:rsidR="00631079" w:rsidRPr="00E70D22" w:rsidRDefault="00631079" w:rsidP="00631079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11  -  PAGA DHE SHTESA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1866A2E1" w14:textId="1CC2B92A" w:rsidR="00631079" w:rsidRPr="00E70D22" w:rsidRDefault="00631079" w:rsidP="006310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2,516,578.71</w:t>
            </w:r>
          </w:p>
        </w:tc>
      </w:tr>
      <w:tr w:rsidR="00631079" w:rsidRPr="00E70D22" w14:paraId="25880F4C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1F9F" w14:textId="77777777" w:rsidR="00631079" w:rsidRPr="00E70D22" w:rsidRDefault="00631079" w:rsidP="00631079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13  -  MALLRA DHE SHËRBIME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243BCF2F" w14:textId="754654C6" w:rsidR="00631079" w:rsidRPr="00E70D22" w:rsidRDefault="00631079" w:rsidP="006310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928,363.08</w:t>
            </w:r>
          </w:p>
        </w:tc>
      </w:tr>
      <w:tr w:rsidR="00631079" w:rsidRPr="00E70D22" w14:paraId="171A7C01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FAC8D" w14:textId="77777777" w:rsidR="00631079" w:rsidRPr="00E70D22" w:rsidRDefault="00631079" w:rsidP="00631079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14  -  SHPENZIME KOMUNALE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274B842D" w14:textId="262F2BF0" w:rsidR="00631079" w:rsidRPr="00E70D22" w:rsidRDefault="00631079" w:rsidP="006310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101,258.59</w:t>
            </w:r>
          </w:p>
        </w:tc>
      </w:tr>
      <w:tr w:rsidR="00631079" w:rsidRPr="00E70D22" w14:paraId="0A63CCD2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FB0B" w14:textId="77777777" w:rsidR="00631079" w:rsidRPr="00E70D22" w:rsidRDefault="00631079" w:rsidP="00631079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20  -  SUBVENCIONE DHE TRANSFERE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0F92B62E" w14:textId="7AB56156" w:rsidR="00631079" w:rsidRPr="00E70D22" w:rsidRDefault="00631079" w:rsidP="006310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279,079.35</w:t>
            </w:r>
          </w:p>
        </w:tc>
      </w:tr>
      <w:tr w:rsidR="00631079" w:rsidRPr="00E70D22" w14:paraId="3E0BE7C6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3A0E" w14:textId="77777777" w:rsidR="00631079" w:rsidRPr="00E70D22" w:rsidRDefault="00631079" w:rsidP="00631079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30  -  PASURITË JOFINANCIARE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1080F38B" w14:textId="1B642791" w:rsidR="00631079" w:rsidRPr="00E70D22" w:rsidRDefault="00631079" w:rsidP="006310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489,000.52</w:t>
            </w:r>
          </w:p>
        </w:tc>
      </w:tr>
      <w:tr w:rsidR="00631079" w:rsidRPr="00E70D22" w14:paraId="4D018194" w14:textId="77777777" w:rsidTr="00433964">
        <w:trPr>
          <w:trHeight w:val="411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C76D52" w14:textId="77777777" w:rsidR="00631079" w:rsidRPr="00E70D22" w:rsidRDefault="00631079" w:rsidP="006310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Bilanci</w:t>
            </w:r>
            <w:proofErr w:type="spellEnd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 </w:t>
            </w:r>
            <w:proofErr w:type="spellStart"/>
            <w:r w:rsidRPr="00E70D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përgjithshëm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2B9CD30" w14:textId="6C4E9AF3" w:rsidR="00631079" w:rsidRPr="00E70D22" w:rsidRDefault="00631079" w:rsidP="0063107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4,314,280.25</w:t>
            </w:r>
          </w:p>
        </w:tc>
      </w:tr>
    </w:tbl>
    <w:p w14:paraId="4DD4EE1F" w14:textId="77777777" w:rsidR="00E70D22" w:rsidRDefault="00E70D22" w:rsidP="00E70D22">
      <w:pPr>
        <w:autoSpaceDE w:val="0"/>
        <w:autoSpaceDN w:val="0"/>
        <w:adjustRightInd w:val="0"/>
        <w:jc w:val="both"/>
        <w:rPr>
          <w:b/>
          <w:i/>
          <w:color w:val="FF0000"/>
          <w:lang w:val="en-US" w:eastAsia="ar-SA"/>
        </w:rPr>
      </w:pPr>
    </w:p>
    <w:p w14:paraId="0D24870A" w14:textId="77777777" w:rsidR="0086668A" w:rsidRDefault="0086668A" w:rsidP="00E70D22">
      <w:pPr>
        <w:autoSpaceDE w:val="0"/>
        <w:autoSpaceDN w:val="0"/>
        <w:adjustRightInd w:val="0"/>
        <w:jc w:val="both"/>
        <w:rPr>
          <w:b/>
          <w:i/>
          <w:color w:val="FF0000"/>
          <w:lang w:val="en-US" w:eastAsia="ar-SA"/>
        </w:rPr>
      </w:pPr>
    </w:p>
    <w:p w14:paraId="654B6DEF" w14:textId="66068A7C" w:rsidR="0086668A" w:rsidRPr="00885DDE" w:rsidRDefault="004E58A4" w:rsidP="00E70D22">
      <w:pPr>
        <w:autoSpaceDE w:val="0"/>
        <w:autoSpaceDN w:val="0"/>
        <w:adjustRightInd w:val="0"/>
        <w:jc w:val="both"/>
        <w:rPr>
          <w:b/>
          <w:bCs/>
          <w:i/>
          <w:iCs/>
          <w:lang w:val="en-US" w:eastAsia="ar-SA"/>
        </w:rPr>
      </w:pPr>
      <w:proofErr w:type="spellStart"/>
      <w:r w:rsidRPr="00885DDE">
        <w:rPr>
          <w:b/>
          <w:bCs/>
          <w:i/>
          <w:iCs/>
          <w:lang w:val="en-US" w:eastAsia="ar-SA"/>
        </w:rPr>
        <w:t>Siç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mund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të </w:t>
      </w:r>
      <w:proofErr w:type="spellStart"/>
      <w:r w:rsidRPr="00885DDE">
        <w:rPr>
          <w:b/>
          <w:bCs/>
          <w:i/>
          <w:iCs/>
          <w:lang w:val="en-US" w:eastAsia="ar-SA"/>
        </w:rPr>
        <w:t>shihet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nga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tabela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, </w:t>
      </w:r>
      <w:proofErr w:type="spellStart"/>
      <w:r w:rsidRPr="00885DDE">
        <w:rPr>
          <w:b/>
          <w:bCs/>
          <w:i/>
          <w:iCs/>
          <w:lang w:val="en-US" w:eastAsia="ar-SA"/>
        </w:rPr>
        <w:t>nga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shpenzimet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e </w:t>
      </w:r>
      <w:proofErr w:type="spellStart"/>
      <w:r w:rsidRPr="00885DDE">
        <w:rPr>
          <w:b/>
          <w:bCs/>
          <w:i/>
          <w:iCs/>
          <w:lang w:val="en-US" w:eastAsia="ar-SA"/>
        </w:rPr>
        <w:t>tërsishme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për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periudhen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e TM2 4</w:t>
      </w:r>
      <w:proofErr w:type="gramStart"/>
      <w:r w:rsidRPr="00885DDE">
        <w:rPr>
          <w:b/>
          <w:bCs/>
          <w:i/>
          <w:iCs/>
          <w:lang w:val="en-US" w:eastAsia="ar-SA"/>
        </w:rPr>
        <w:t>,314,280,25</w:t>
      </w:r>
      <w:proofErr w:type="gramEnd"/>
      <w:r w:rsidRPr="00885DDE">
        <w:rPr>
          <w:b/>
          <w:bCs/>
          <w:i/>
          <w:iCs/>
          <w:lang w:val="en-US" w:eastAsia="ar-SA"/>
        </w:rPr>
        <w:t xml:space="preserve"> euro, </w:t>
      </w:r>
      <w:proofErr w:type="spellStart"/>
      <w:r w:rsidRPr="00885DDE">
        <w:rPr>
          <w:b/>
          <w:bCs/>
          <w:i/>
          <w:iCs/>
          <w:lang w:val="en-US" w:eastAsia="ar-SA"/>
        </w:rPr>
        <w:t>pjesëmarrja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sipas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kategorive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e </w:t>
      </w:r>
      <w:proofErr w:type="spellStart"/>
      <w:r w:rsidRPr="00885DDE">
        <w:rPr>
          <w:b/>
          <w:bCs/>
          <w:i/>
          <w:iCs/>
          <w:lang w:val="en-US" w:eastAsia="ar-SA"/>
        </w:rPr>
        <w:t>shpenzimeve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duket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sa</w:t>
      </w:r>
      <w:proofErr w:type="spellEnd"/>
      <w:r w:rsidRPr="00885DDE">
        <w:rPr>
          <w:b/>
          <w:bCs/>
          <w:i/>
          <w:iCs/>
          <w:lang w:val="en-US" w:eastAsia="ar-SA"/>
        </w:rPr>
        <w:t xml:space="preserve"> </w:t>
      </w:r>
      <w:proofErr w:type="spellStart"/>
      <w:r w:rsidRPr="00885DDE">
        <w:rPr>
          <w:b/>
          <w:bCs/>
          <w:i/>
          <w:iCs/>
          <w:lang w:val="en-US" w:eastAsia="ar-SA"/>
        </w:rPr>
        <w:t>vijon</w:t>
      </w:r>
      <w:proofErr w:type="spellEnd"/>
      <w:r w:rsidRPr="00885DDE">
        <w:rPr>
          <w:b/>
          <w:bCs/>
          <w:i/>
          <w:iCs/>
          <w:lang w:val="en-US" w:eastAsia="ar-SA"/>
        </w:rPr>
        <w:t>:</w:t>
      </w:r>
    </w:p>
    <w:p w14:paraId="368152D2" w14:textId="77777777" w:rsidR="005728E9" w:rsidRPr="00885DDE" w:rsidRDefault="005728E9" w:rsidP="0043396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color w:val="FF0000"/>
          <w:sz w:val="20"/>
          <w:szCs w:val="20"/>
          <w:lang w:val="en-US" w:eastAsia="ar-SA"/>
        </w:rPr>
      </w:pPr>
    </w:p>
    <w:tbl>
      <w:tblPr>
        <w:tblW w:w="102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626"/>
        <w:gridCol w:w="2623"/>
      </w:tblGrid>
      <w:tr w:rsidR="004E58A4" w:rsidRPr="00E70D22" w14:paraId="44B095F4" w14:textId="77777777" w:rsidTr="00433964">
        <w:trPr>
          <w:trHeight w:val="411"/>
        </w:trPr>
        <w:tc>
          <w:tcPr>
            <w:tcW w:w="7626" w:type="dxa"/>
            <w:shd w:val="clear" w:color="auto" w:fill="FFFFFF" w:themeFill="background1"/>
            <w:vAlign w:val="center"/>
            <w:hideMark/>
          </w:tcPr>
          <w:p w14:paraId="03208F0C" w14:textId="77777777" w:rsidR="004E58A4" w:rsidRPr="00E70D22" w:rsidRDefault="004E58A4" w:rsidP="00433964">
            <w:pPr>
              <w:shd w:val="clear" w:color="auto" w:fill="E7E6E6" w:themeFill="background2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11  -  PAGA DHE SHTESA</w:t>
            </w:r>
          </w:p>
        </w:tc>
        <w:tc>
          <w:tcPr>
            <w:tcW w:w="2623" w:type="dxa"/>
            <w:shd w:val="clear" w:color="auto" w:fill="FFFFFF" w:themeFill="background1"/>
            <w:noWrap/>
            <w:vAlign w:val="bottom"/>
          </w:tcPr>
          <w:p w14:paraId="131C6DE5" w14:textId="43F480E2" w:rsidR="004E58A4" w:rsidRPr="00E70D22" w:rsidRDefault="004E58A4" w:rsidP="00433964">
            <w:pPr>
              <w:shd w:val="clear" w:color="auto" w:fill="E7E6E6" w:themeFill="background2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2,516,578.71(58%)</w:t>
            </w:r>
          </w:p>
        </w:tc>
      </w:tr>
      <w:tr w:rsidR="004E58A4" w:rsidRPr="00E70D22" w14:paraId="0B7B9F7E" w14:textId="77777777" w:rsidTr="00433964">
        <w:trPr>
          <w:trHeight w:val="411"/>
        </w:trPr>
        <w:tc>
          <w:tcPr>
            <w:tcW w:w="7626" w:type="dxa"/>
            <w:shd w:val="clear" w:color="auto" w:fill="FFFFFF" w:themeFill="background1"/>
            <w:vAlign w:val="center"/>
            <w:hideMark/>
          </w:tcPr>
          <w:p w14:paraId="45757F1E" w14:textId="77777777" w:rsidR="004E58A4" w:rsidRPr="00E70D22" w:rsidRDefault="004E58A4" w:rsidP="00433964">
            <w:pPr>
              <w:shd w:val="clear" w:color="auto" w:fill="E7E6E6" w:themeFill="background2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13  -  MALLRA DHE SHËRBIME</w:t>
            </w:r>
          </w:p>
        </w:tc>
        <w:tc>
          <w:tcPr>
            <w:tcW w:w="2623" w:type="dxa"/>
            <w:shd w:val="clear" w:color="auto" w:fill="FFFFFF" w:themeFill="background1"/>
            <w:noWrap/>
            <w:vAlign w:val="bottom"/>
          </w:tcPr>
          <w:p w14:paraId="479A74B2" w14:textId="297BEC12" w:rsidR="004E58A4" w:rsidRPr="00E70D22" w:rsidRDefault="004E58A4" w:rsidP="00433964">
            <w:pPr>
              <w:shd w:val="clear" w:color="auto" w:fill="E7E6E6" w:themeFill="background2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928,363.08   (</w:t>
            </w:r>
            <w:r w:rsidR="0030636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2%)</w:t>
            </w:r>
          </w:p>
        </w:tc>
      </w:tr>
      <w:tr w:rsidR="004E58A4" w:rsidRPr="00E70D22" w14:paraId="5C4D4A50" w14:textId="77777777" w:rsidTr="00433964">
        <w:trPr>
          <w:trHeight w:val="411"/>
        </w:trPr>
        <w:tc>
          <w:tcPr>
            <w:tcW w:w="7626" w:type="dxa"/>
            <w:shd w:val="clear" w:color="auto" w:fill="FFFFFF" w:themeFill="background1"/>
            <w:vAlign w:val="center"/>
            <w:hideMark/>
          </w:tcPr>
          <w:p w14:paraId="20A25B8C" w14:textId="77777777" w:rsidR="004E58A4" w:rsidRPr="00E70D22" w:rsidRDefault="004E58A4" w:rsidP="00433964">
            <w:pPr>
              <w:shd w:val="clear" w:color="auto" w:fill="E7E6E6" w:themeFill="background2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14  -  SHPENZIME KOMUNALE</w:t>
            </w:r>
          </w:p>
        </w:tc>
        <w:tc>
          <w:tcPr>
            <w:tcW w:w="2623" w:type="dxa"/>
            <w:shd w:val="clear" w:color="auto" w:fill="FFFFFF" w:themeFill="background1"/>
            <w:noWrap/>
            <w:vAlign w:val="bottom"/>
          </w:tcPr>
          <w:p w14:paraId="0F9EDB3C" w14:textId="14030427" w:rsidR="004E58A4" w:rsidRPr="00E70D22" w:rsidRDefault="004E58A4" w:rsidP="00433964">
            <w:pPr>
              <w:shd w:val="clear" w:color="auto" w:fill="E7E6E6" w:themeFill="background2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101,258.59  </w:t>
            </w:r>
            <w:r w:rsidR="003063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(2%)</w:t>
            </w:r>
          </w:p>
        </w:tc>
      </w:tr>
      <w:tr w:rsidR="004E58A4" w:rsidRPr="00E70D22" w14:paraId="798A2823" w14:textId="77777777" w:rsidTr="00433964">
        <w:trPr>
          <w:trHeight w:val="411"/>
        </w:trPr>
        <w:tc>
          <w:tcPr>
            <w:tcW w:w="7626" w:type="dxa"/>
            <w:shd w:val="clear" w:color="auto" w:fill="FFFFFF" w:themeFill="background1"/>
            <w:vAlign w:val="center"/>
            <w:hideMark/>
          </w:tcPr>
          <w:p w14:paraId="1C28BDC6" w14:textId="77777777" w:rsidR="004E58A4" w:rsidRPr="00E70D22" w:rsidRDefault="004E58A4" w:rsidP="00433964">
            <w:pPr>
              <w:shd w:val="clear" w:color="auto" w:fill="E7E6E6" w:themeFill="background2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20  -  SUBVENCIONE DHE TRANSFERE</w:t>
            </w:r>
          </w:p>
        </w:tc>
        <w:tc>
          <w:tcPr>
            <w:tcW w:w="2623" w:type="dxa"/>
            <w:shd w:val="clear" w:color="auto" w:fill="FFFFFF" w:themeFill="background1"/>
            <w:noWrap/>
            <w:vAlign w:val="bottom"/>
          </w:tcPr>
          <w:p w14:paraId="62051F2F" w14:textId="1EB0A4C9" w:rsidR="004E58A4" w:rsidRPr="00E70D22" w:rsidRDefault="004E58A4" w:rsidP="00433964">
            <w:pPr>
              <w:shd w:val="clear" w:color="auto" w:fill="E7E6E6" w:themeFill="background2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279,079.35</w:t>
            </w:r>
            <w:r w:rsidR="003063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(7%)</w:t>
            </w:r>
          </w:p>
        </w:tc>
      </w:tr>
      <w:tr w:rsidR="004E58A4" w:rsidRPr="00E70D22" w14:paraId="0CD4A3A7" w14:textId="77777777" w:rsidTr="00433964">
        <w:trPr>
          <w:trHeight w:val="411"/>
        </w:trPr>
        <w:tc>
          <w:tcPr>
            <w:tcW w:w="7626" w:type="dxa"/>
            <w:shd w:val="clear" w:color="auto" w:fill="FFFFFF" w:themeFill="background1"/>
            <w:vAlign w:val="center"/>
            <w:hideMark/>
          </w:tcPr>
          <w:p w14:paraId="4432AD4B" w14:textId="77777777" w:rsidR="004E58A4" w:rsidRPr="00E70D22" w:rsidRDefault="004E58A4" w:rsidP="00433964">
            <w:pPr>
              <w:shd w:val="clear" w:color="auto" w:fill="E7E6E6" w:themeFill="background2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70D2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30  -  PASURITË JOFINANCIARE</w:t>
            </w:r>
          </w:p>
        </w:tc>
        <w:tc>
          <w:tcPr>
            <w:tcW w:w="2623" w:type="dxa"/>
            <w:shd w:val="clear" w:color="auto" w:fill="FFFFFF" w:themeFill="background1"/>
            <w:noWrap/>
            <w:vAlign w:val="bottom"/>
          </w:tcPr>
          <w:p w14:paraId="672EE358" w14:textId="6D8490B1" w:rsidR="004E58A4" w:rsidRPr="00E70D22" w:rsidRDefault="004E58A4" w:rsidP="00433964">
            <w:pPr>
              <w:shd w:val="clear" w:color="auto" w:fill="E7E6E6" w:themeFill="background2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489,000.52   (11%)</w:t>
            </w:r>
          </w:p>
        </w:tc>
      </w:tr>
    </w:tbl>
    <w:p w14:paraId="1FC9759D" w14:textId="77777777" w:rsidR="00306366" w:rsidRDefault="00306366" w:rsidP="00433964">
      <w:pPr>
        <w:shd w:val="clear" w:color="auto" w:fill="FFFFFF" w:themeFill="background1"/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  <w:r w:rsidRPr="00306366">
        <w:rPr>
          <w:rFonts w:asciiTheme="minorHAnsi" w:hAnsiTheme="minorHAnsi" w:cstheme="minorHAnsi"/>
          <w:bCs/>
          <w:iCs/>
          <w:lang w:val="en-US" w:eastAsia="ar-SA"/>
        </w:rPr>
        <w:t xml:space="preserve">                  </w:t>
      </w:r>
    </w:p>
    <w:p w14:paraId="0C0516C8" w14:textId="1E7CC346" w:rsidR="0086668A" w:rsidRPr="00650517" w:rsidRDefault="00433964" w:rsidP="00650517">
      <w:pPr>
        <w:shd w:val="clear" w:color="auto" w:fill="FFFFFF" w:themeFill="background1"/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  <w:r w:rsidRPr="00650517">
        <w:rPr>
          <w:rFonts w:asciiTheme="minorHAnsi" w:hAnsiTheme="minorHAnsi" w:cstheme="minorHAnsi"/>
          <w:bCs/>
          <w:iCs/>
          <w:lang w:val="en-US" w:eastAsia="ar-SA"/>
        </w:rPr>
        <w:t xml:space="preserve">           </w:t>
      </w:r>
      <w:proofErr w:type="spellStart"/>
      <w:r w:rsidR="00306366" w:rsidRPr="00650517">
        <w:rPr>
          <w:rFonts w:asciiTheme="minorHAnsi" w:hAnsiTheme="minorHAnsi" w:cstheme="minorHAnsi"/>
          <w:bCs/>
          <w:iCs/>
          <w:lang w:val="en-US" w:eastAsia="ar-SA"/>
        </w:rPr>
        <w:t>Gjithsejtë</w:t>
      </w:r>
      <w:proofErr w:type="spellEnd"/>
      <w:r w:rsidR="00306366" w:rsidRPr="00650517">
        <w:rPr>
          <w:rFonts w:asciiTheme="minorHAnsi" w:hAnsiTheme="minorHAnsi" w:cstheme="minorHAnsi"/>
          <w:bCs/>
          <w:iCs/>
          <w:lang w:val="en-US" w:eastAsia="ar-SA"/>
        </w:rPr>
        <w:t xml:space="preserve">                                                                                                            </w:t>
      </w:r>
      <w:r w:rsidR="00650517" w:rsidRPr="00650517">
        <w:rPr>
          <w:rFonts w:asciiTheme="minorHAnsi" w:hAnsiTheme="minorHAnsi" w:cstheme="minorHAnsi"/>
          <w:bCs/>
          <w:iCs/>
          <w:lang w:val="en-US" w:eastAsia="ar-SA"/>
        </w:rPr>
        <w:t xml:space="preserve">        </w:t>
      </w:r>
      <w:r w:rsidR="00650517"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r w:rsidR="00650517" w:rsidRPr="00650517"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r w:rsidR="00306366" w:rsidRPr="00650517">
        <w:rPr>
          <w:rFonts w:asciiTheme="minorHAnsi" w:hAnsiTheme="minorHAnsi" w:cstheme="minorHAnsi"/>
          <w:bCs/>
          <w:iCs/>
          <w:lang w:val="en-US" w:eastAsia="ar-SA"/>
        </w:rPr>
        <w:t>4,314,280.25 (100%)</w:t>
      </w:r>
    </w:p>
    <w:p w14:paraId="43EF9CC4" w14:textId="77777777" w:rsidR="00855C51" w:rsidRPr="00650517" w:rsidRDefault="00855C51" w:rsidP="00650517">
      <w:pPr>
        <w:shd w:val="clear" w:color="auto" w:fill="FFFFFF" w:themeFill="background1"/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</w:p>
    <w:p w14:paraId="5CE402CA" w14:textId="77777777" w:rsidR="00855C51" w:rsidRDefault="00855C51" w:rsidP="0086668A">
      <w:pPr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</w:p>
    <w:p w14:paraId="26CD03DC" w14:textId="77777777" w:rsidR="00855C51" w:rsidRDefault="00855C51" w:rsidP="0086668A">
      <w:pPr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</w:p>
    <w:p w14:paraId="52464916" w14:textId="77777777" w:rsidR="00855C51" w:rsidRDefault="00855C51" w:rsidP="0086668A">
      <w:pPr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</w:p>
    <w:p w14:paraId="4B73E9D7" w14:textId="77777777" w:rsidR="00855C51" w:rsidRDefault="00855C51" w:rsidP="0086668A">
      <w:pPr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</w:p>
    <w:p w14:paraId="55451AC1" w14:textId="77777777" w:rsidR="00855C51" w:rsidRDefault="00855C51" w:rsidP="0086668A">
      <w:pPr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</w:p>
    <w:p w14:paraId="0C260543" w14:textId="7B26E7F9" w:rsidR="00855C51" w:rsidRPr="00306366" w:rsidRDefault="00855C51" w:rsidP="0086668A">
      <w:pPr>
        <w:autoSpaceDE w:val="0"/>
        <w:autoSpaceDN w:val="0"/>
        <w:adjustRightInd w:val="0"/>
        <w:ind w:left="-720"/>
        <w:jc w:val="both"/>
        <w:rPr>
          <w:rFonts w:asciiTheme="minorHAnsi" w:hAnsiTheme="minorHAnsi" w:cstheme="minorHAnsi"/>
          <w:bCs/>
          <w:iCs/>
          <w:lang w:val="en-US" w:eastAsia="ar-SA"/>
        </w:rPr>
      </w:pPr>
      <w:r>
        <w:rPr>
          <w:rFonts w:asciiTheme="minorHAnsi" w:hAnsiTheme="minorHAnsi" w:cstheme="minorHAnsi"/>
          <w:bCs/>
          <w:iCs/>
          <w:lang w:val="en-US" w:eastAsia="ar-SA"/>
        </w:rPr>
        <w:lastRenderedPageBreak/>
        <w:t xml:space="preserve">             </w:t>
      </w:r>
      <w:proofErr w:type="spellStart"/>
      <w:r>
        <w:rPr>
          <w:rFonts w:asciiTheme="minorHAnsi" w:hAnsiTheme="minorHAnsi" w:cstheme="minorHAnsi"/>
          <w:bCs/>
          <w:iCs/>
          <w:lang w:val="en-US" w:eastAsia="ar-SA"/>
        </w:rPr>
        <w:t>Grafiku</w:t>
      </w:r>
      <w:proofErr w:type="spellEnd"/>
      <w:r>
        <w:rPr>
          <w:rFonts w:asciiTheme="minorHAnsi" w:hAnsiTheme="minorHAnsi" w:cstheme="minorHAnsi"/>
          <w:bCs/>
          <w:iCs/>
          <w:lang w:val="en-US" w:eastAsia="ar-SA"/>
        </w:rPr>
        <w:t xml:space="preserve"> i </w:t>
      </w:r>
      <w:proofErr w:type="spellStart"/>
      <w:r>
        <w:rPr>
          <w:rFonts w:asciiTheme="minorHAnsi" w:hAnsiTheme="minorHAnsi" w:cstheme="minorHAnsi"/>
          <w:bCs/>
          <w:iCs/>
          <w:lang w:val="en-US" w:eastAsia="ar-SA"/>
        </w:rPr>
        <w:t>shpenzimeve</w:t>
      </w:r>
      <w:proofErr w:type="spellEnd"/>
      <w:r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lang w:val="en-US" w:eastAsia="ar-SA"/>
        </w:rPr>
        <w:t>për</w:t>
      </w:r>
      <w:proofErr w:type="spellEnd"/>
      <w:r>
        <w:rPr>
          <w:rFonts w:asciiTheme="minorHAnsi" w:hAnsiTheme="minorHAnsi" w:cstheme="minorHAnsi"/>
          <w:bCs/>
          <w:iCs/>
          <w:lang w:val="en-US" w:eastAsia="ar-SA"/>
        </w:rPr>
        <w:t xml:space="preserve"> TM2</w:t>
      </w:r>
      <w:r w:rsidR="000D6BE2"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proofErr w:type="spellStart"/>
      <w:r w:rsidR="000D6BE2">
        <w:rPr>
          <w:rFonts w:asciiTheme="minorHAnsi" w:hAnsiTheme="minorHAnsi" w:cstheme="minorHAnsi"/>
          <w:bCs/>
          <w:iCs/>
          <w:lang w:val="en-US" w:eastAsia="ar-SA"/>
        </w:rPr>
        <w:t>në</w:t>
      </w:r>
      <w:proofErr w:type="spellEnd"/>
      <w:r w:rsidR="000D6BE2">
        <w:rPr>
          <w:rFonts w:asciiTheme="minorHAnsi" w:hAnsiTheme="minorHAnsi" w:cstheme="minorHAnsi"/>
          <w:bCs/>
          <w:iCs/>
          <w:lang w:val="en-US" w:eastAsia="ar-SA"/>
        </w:rPr>
        <w:t xml:space="preserve"> (%)</w:t>
      </w:r>
      <w:r w:rsidR="00C557B5"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proofErr w:type="spellStart"/>
      <w:r w:rsidR="00C557B5">
        <w:rPr>
          <w:rFonts w:asciiTheme="minorHAnsi" w:hAnsiTheme="minorHAnsi" w:cstheme="minorHAnsi"/>
          <w:bCs/>
          <w:iCs/>
          <w:lang w:val="en-US" w:eastAsia="ar-SA"/>
        </w:rPr>
        <w:t>sipas</w:t>
      </w:r>
      <w:proofErr w:type="spellEnd"/>
      <w:r w:rsidR="00C557B5"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proofErr w:type="spellStart"/>
      <w:r w:rsidR="00C557B5">
        <w:rPr>
          <w:rFonts w:asciiTheme="minorHAnsi" w:hAnsiTheme="minorHAnsi" w:cstheme="minorHAnsi"/>
          <w:bCs/>
          <w:iCs/>
          <w:lang w:val="en-US" w:eastAsia="ar-SA"/>
        </w:rPr>
        <w:t>Kategorive</w:t>
      </w:r>
      <w:proofErr w:type="spellEnd"/>
      <w:r w:rsidR="00C557B5">
        <w:rPr>
          <w:rFonts w:asciiTheme="minorHAnsi" w:hAnsiTheme="minorHAnsi" w:cstheme="minorHAnsi"/>
          <w:bCs/>
          <w:iCs/>
          <w:lang w:val="en-US" w:eastAsia="ar-SA"/>
        </w:rPr>
        <w:t xml:space="preserve"> </w:t>
      </w:r>
      <w:proofErr w:type="spellStart"/>
      <w:r w:rsidR="00C557B5">
        <w:rPr>
          <w:rFonts w:asciiTheme="minorHAnsi" w:hAnsiTheme="minorHAnsi" w:cstheme="minorHAnsi"/>
          <w:bCs/>
          <w:iCs/>
          <w:lang w:val="en-US" w:eastAsia="ar-SA"/>
        </w:rPr>
        <w:t>Ekonomike</w:t>
      </w:r>
      <w:proofErr w:type="spellEnd"/>
    </w:p>
    <w:p w14:paraId="7CBFEF8D" w14:textId="63F86DC7" w:rsidR="00E70D22" w:rsidRPr="00E70D22" w:rsidRDefault="0086668A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r>
        <w:rPr>
          <w:b/>
          <w:i/>
          <w:noProof/>
          <w:lang w:val="en-US"/>
        </w:rPr>
        <w:drawing>
          <wp:inline distT="0" distB="0" distL="0" distR="0" wp14:anchorId="650A3784" wp14:editId="20759FE4">
            <wp:extent cx="6243191" cy="2698750"/>
            <wp:effectExtent l="0" t="0" r="5715" b="6350"/>
            <wp:docPr id="508835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333" cy="2702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601AF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008B9462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05C8261B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6A6A9D9E" w14:textId="6A7512B5" w:rsidR="00E70D22" w:rsidRPr="00E70D22" w:rsidRDefault="009F5BD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proofErr w:type="spellStart"/>
      <w:r>
        <w:rPr>
          <w:b/>
          <w:i/>
          <w:lang w:val="en-US" w:eastAsia="ar-SA"/>
        </w:rPr>
        <w:t>Paraqitja</w:t>
      </w:r>
      <w:proofErr w:type="spellEnd"/>
      <w:r>
        <w:rPr>
          <w:b/>
          <w:i/>
          <w:lang w:val="en-US" w:eastAsia="ar-SA"/>
        </w:rPr>
        <w:t xml:space="preserve"> </w:t>
      </w:r>
      <w:proofErr w:type="spellStart"/>
      <w:r>
        <w:rPr>
          <w:b/>
          <w:i/>
          <w:lang w:val="en-US" w:eastAsia="ar-SA"/>
        </w:rPr>
        <w:t>grafike</w:t>
      </w:r>
      <w:proofErr w:type="spellEnd"/>
      <w:r>
        <w:rPr>
          <w:b/>
          <w:i/>
          <w:lang w:val="en-US" w:eastAsia="ar-SA"/>
        </w:rPr>
        <w:t xml:space="preserve"> e </w:t>
      </w:r>
      <w:proofErr w:type="spellStart"/>
      <w:r>
        <w:rPr>
          <w:b/>
          <w:i/>
          <w:lang w:val="en-US" w:eastAsia="ar-SA"/>
        </w:rPr>
        <w:t>shpenzimeve</w:t>
      </w:r>
      <w:proofErr w:type="spellEnd"/>
      <w:r>
        <w:rPr>
          <w:b/>
          <w:i/>
          <w:lang w:val="en-US" w:eastAsia="ar-SA"/>
        </w:rPr>
        <w:t xml:space="preserve"> TM2, 2026</w:t>
      </w:r>
    </w:p>
    <w:p w14:paraId="172DAA7F" w14:textId="7C6E48E5" w:rsidR="00E70D22" w:rsidRPr="00E70D22" w:rsidRDefault="009F5BD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r>
        <w:rPr>
          <w:b/>
          <w:i/>
          <w:noProof/>
          <w:lang w:val="en-US"/>
        </w:rPr>
        <w:drawing>
          <wp:inline distT="0" distB="0" distL="0" distR="0" wp14:anchorId="0FC7605A" wp14:editId="27B8C00A">
            <wp:extent cx="6197600" cy="2755900"/>
            <wp:effectExtent l="0" t="0" r="0" b="6350"/>
            <wp:docPr id="1216410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29A89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6F1F4FC9" w14:textId="77777777" w:rsid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1F44BFF1" w14:textId="6C3F22CD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  <w:proofErr w:type="spellStart"/>
      <w:r w:rsidRPr="00E70D22">
        <w:rPr>
          <w:b/>
          <w:i/>
          <w:lang w:val="en-US" w:eastAsia="ar-SA"/>
        </w:rPr>
        <w:t>Paraqitja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grafike</w:t>
      </w:r>
      <w:proofErr w:type="spellEnd"/>
      <w:r w:rsidRPr="00E70D22">
        <w:rPr>
          <w:b/>
          <w:i/>
          <w:lang w:val="en-US" w:eastAsia="ar-SA"/>
        </w:rPr>
        <w:t xml:space="preserve"> e </w:t>
      </w:r>
      <w:proofErr w:type="spellStart"/>
      <w:r w:rsidRPr="00E70D22">
        <w:rPr>
          <w:b/>
          <w:i/>
          <w:lang w:val="en-US" w:eastAsia="ar-SA"/>
        </w:rPr>
        <w:t>shpenzimeve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="009F5BD2">
        <w:rPr>
          <w:b/>
          <w:i/>
          <w:lang w:val="en-US" w:eastAsia="ar-SA"/>
        </w:rPr>
        <w:t>Prill-Qershor</w:t>
      </w:r>
      <w:proofErr w:type="spellEnd"/>
      <w:r w:rsidRPr="00E70D22">
        <w:rPr>
          <w:b/>
          <w:i/>
          <w:lang w:val="en-US" w:eastAsia="ar-SA"/>
        </w:rPr>
        <w:t xml:space="preserve"> 2026 </w:t>
      </w:r>
      <w:proofErr w:type="spellStart"/>
      <w:r w:rsidRPr="00E70D22">
        <w:rPr>
          <w:b/>
          <w:i/>
          <w:lang w:val="en-US" w:eastAsia="ar-SA"/>
        </w:rPr>
        <w:t>sipas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kategorive</w:t>
      </w:r>
      <w:proofErr w:type="spellEnd"/>
      <w:r w:rsidRPr="00E70D22">
        <w:rPr>
          <w:b/>
          <w:i/>
          <w:lang w:val="en-US" w:eastAsia="ar-SA"/>
        </w:rPr>
        <w:t xml:space="preserve"> </w:t>
      </w:r>
      <w:proofErr w:type="spellStart"/>
      <w:r w:rsidRPr="00E70D22">
        <w:rPr>
          <w:b/>
          <w:i/>
          <w:lang w:val="en-US" w:eastAsia="ar-SA"/>
        </w:rPr>
        <w:t>ekonomike</w:t>
      </w:r>
      <w:proofErr w:type="spellEnd"/>
      <w:r w:rsidR="009F5BD2">
        <w:rPr>
          <w:b/>
          <w:i/>
          <w:lang w:val="en-US" w:eastAsia="ar-SA"/>
        </w:rPr>
        <w:t>.</w:t>
      </w:r>
    </w:p>
    <w:p w14:paraId="2B844603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0C7EA32E" w14:textId="49F09901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7146D720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45B7E867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color w:val="FF0000"/>
          <w:lang w:val="en-US" w:eastAsia="ar-SA"/>
        </w:rPr>
      </w:pPr>
    </w:p>
    <w:p w14:paraId="3908B887" w14:textId="77777777" w:rsidR="00E70D22" w:rsidRP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1E9BD44F" w14:textId="77777777" w:rsidR="00E70D22" w:rsidRDefault="00E70D2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471A9C75" w14:textId="77777777" w:rsidR="009F5BD2" w:rsidRDefault="009F5BD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53A0A493" w14:textId="77777777" w:rsidR="009F5BD2" w:rsidRDefault="009F5BD2" w:rsidP="00E70D22">
      <w:pPr>
        <w:autoSpaceDE w:val="0"/>
        <w:autoSpaceDN w:val="0"/>
        <w:adjustRightInd w:val="0"/>
        <w:jc w:val="both"/>
        <w:rPr>
          <w:b/>
          <w:i/>
          <w:lang w:val="en-US" w:eastAsia="ar-SA"/>
        </w:rPr>
      </w:pPr>
    </w:p>
    <w:p w14:paraId="5C80511C" w14:textId="77777777" w:rsidR="009F5BD2" w:rsidRDefault="009F5BD2" w:rsidP="00D66E28">
      <w:pPr>
        <w:autoSpaceDE w:val="0"/>
        <w:autoSpaceDN w:val="0"/>
        <w:adjustRightInd w:val="0"/>
        <w:ind w:left="-1418"/>
        <w:jc w:val="both"/>
        <w:rPr>
          <w:b/>
          <w:i/>
          <w:lang w:val="en-US" w:eastAsia="ar-SA"/>
        </w:rPr>
      </w:pPr>
    </w:p>
    <w:p w14:paraId="2351470C" w14:textId="77777777" w:rsidR="00A91F53" w:rsidRDefault="00AD7EBF" w:rsidP="00D66E28">
      <w:pPr>
        <w:autoSpaceDE w:val="0"/>
        <w:autoSpaceDN w:val="0"/>
        <w:adjustRightInd w:val="0"/>
        <w:spacing w:before="100" w:beforeAutospacing="1"/>
        <w:ind w:left="-1587" w:right="-1440"/>
        <w:jc w:val="both"/>
        <w:rPr>
          <w:b/>
          <w:i/>
          <w:lang w:val="en-US" w:eastAsia="ar-SA"/>
        </w:rPr>
      </w:pPr>
      <w:r>
        <w:rPr>
          <w:b/>
          <w:i/>
          <w:lang w:val="en-US" w:eastAsia="ar-SA"/>
        </w:rPr>
        <w:t xml:space="preserve">    </w:t>
      </w:r>
      <w:r w:rsidR="00D66E28">
        <w:rPr>
          <w:b/>
          <w:i/>
          <w:lang w:val="en-US" w:eastAsia="ar-SA"/>
        </w:rPr>
        <w:t xml:space="preserve">                      </w:t>
      </w:r>
    </w:p>
    <w:p w14:paraId="2C2E565B" w14:textId="4C945D95" w:rsidR="00E70D22" w:rsidRPr="00E70D22" w:rsidRDefault="00A91F53" w:rsidP="00D66E28">
      <w:pPr>
        <w:autoSpaceDE w:val="0"/>
        <w:autoSpaceDN w:val="0"/>
        <w:adjustRightInd w:val="0"/>
        <w:spacing w:before="100" w:beforeAutospacing="1"/>
        <w:ind w:left="-1587" w:right="-1440"/>
        <w:jc w:val="both"/>
        <w:rPr>
          <w:rFonts w:ascii="Arial" w:hAnsi="Arial" w:cs="Arial"/>
          <w:b/>
          <w:sz w:val="28"/>
          <w:szCs w:val="28"/>
          <w:lang w:val="en-US" w:eastAsia="ar-SA"/>
        </w:rPr>
      </w:pPr>
      <w:r>
        <w:rPr>
          <w:b/>
          <w:i/>
          <w:lang w:val="en-US" w:eastAsia="ar-SA"/>
        </w:rPr>
        <w:lastRenderedPageBreak/>
        <w:t xml:space="preserve">                             </w:t>
      </w:r>
      <w:r w:rsidR="00D66E28">
        <w:rPr>
          <w:b/>
          <w:i/>
          <w:lang w:val="en-US" w:eastAsia="ar-SA"/>
        </w:rPr>
        <w:t xml:space="preserve">  </w:t>
      </w:r>
      <w:proofErr w:type="spellStart"/>
      <w:r w:rsidR="00AD7EBF">
        <w:rPr>
          <w:b/>
          <w:i/>
          <w:lang w:val="en-US" w:eastAsia="ar-SA"/>
        </w:rPr>
        <w:t>Tabela</w:t>
      </w:r>
      <w:proofErr w:type="spellEnd"/>
      <w:r w:rsidR="00AD7EBF">
        <w:rPr>
          <w:b/>
          <w:i/>
          <w:lang w:val="en-US" w:eastAsia="ar-SA"/>
        </w:rPr>
        <w:t xml:space="preserve"> e </w:t>
      </w:r>
      <w:proofErr w:type="spellStart"/>
      <w:r w:rsidR="00AD7EBF">
        <w:rPr>
          <w:b/>
          <w:i/>
          <w:lang w:val="en-US" w:eastAsia="ar-SA"/>
        </w:rPr>
        <w:t>shpenzimeve</w:t>
      </w:r>
      <w:proofErr w:type="spellEnd"/>
      <w:r w:rsidR="00AD7EBF">
        <w:rPr>
          <w:b/>
          <w:i/>
          <w:lang w:val="en-US" w:eastAsia="ar-SA"/>
        </w:rPr>
        <w:t xml:space="preserve"> të </w:t>
      </w:r>
      <w:proofErr w:type="spellStart"/>
      <w:r w:rsidR="00AD7EBF">
        <w:rPr>
          <w:b/>
          <w:i/>
          <w:lang w:val="en-US" w:eastAsia="ar-SA"/>
        </w:rPr>
        <w:t>projekteve</w:t>
      </w:r>
      <w:proofErr w:type="spellEnd"/>
      <w:r w:rsidR="00AD7EBF">
        <w:rPr>
          <w:b/>
          <w:i/>
          <w:lang w:val="en-US" w:eastAsia="ar-SA"/>
        </w:rPr>
        <w:t xml:space="preserve"> </w:t>
      </w:r>
      <w:proofErr w:type="spellStart"/>
      <w:r w:rsidR="00AD7EBF">
        <w:rPr>
          <w:b/>
          <w:i/>
          <w:lang w:val="en-US" w:eastAsia="ar-SA"/>
        </w:rPr>
        <w:t>Kapitale</w:t>
      </w:r>
      <w:proofErr w:type="spellEnd"/>
      <w:r w:rsidR="00AD7EBF">
        <w:rPr>
          <w:b/>
          <w:i/>
          <w:lang w:val="en-US" w:eastAsia="ar-SA"/>
        </w:rPr>
        <w:t xml:space="preserve"> </w:t>
      </w:r>
      <w:proofErr w:type="spellStart"/>
      <w:r w:rsidR="00AD7EBF">
        <w:rPr>
          <w:b/>
          <w:i/>
          <w:lang w:val="en-US" w:eastAsia="ar-SA"/>
        </w:rPr>
        <w:t>periudha</w:t>
      </w:r>
      <w:proofErr w:type="spellEnd"/>
      <w:r w:rsidR="00AD7EBF">
        <w:rPr>
          <w:b/>
          <w:i/>
          <w:lang w:val="en-US" w:eastAsia="ar-SA"/>
        </w:rPr>
        <w:t xml:space="preserve"> </w:t>
      </w:r>
      <w:proofErr w:type="spellStart"/>
      <w:r w:rsidR="00AD7EBF">
        <w:rPr>
          <w:b/>
          <w:i/>
          <w:lang w:val="en-US" w:eastAsia="ar-SA"/>
        </w:rPr>
        <w:t>Janar-Qershor</w:t>
      </w:r>
      <w:proofErr w:type="spellEnd"/>
      <w:r w:rsidR="00AD7EBF">
        <w:rPr>
          <w:b/>
          <w:i/>
          <w:lang w:val="en-US" w:eastAsia="ar-SA"/>
        </w:rPr>
        <w:t xml:space="preserve"> 2026</w:t>
      </w:r>
    </w:p>
    <w:p w14:paraId="6C62F44B" w14:textId="12E64FB7" w:rsidR="007B2E0F" w:rsidRDefault="007B2E0F" w:rsidP="00D66E28">
      <w:pPr>
        <w:rPr>
          <w:sz w:val="20"/>
          <w:szCs w:val="20"/>
          <w:lang w:val="en-US"/>
        </w:rPr>
      </w:pPr>
      <w:r>
        <w:fldChar w:fldCharType="begin"/>
      </w:r>
      <w:r>
        <w:instrText xml:space="preserve"> LINK Excel.Sheet.12 "C:\\Users\\selami.v.zylfiu\\Desktop\\TM2-2026\\Shpenzimet kapitale sipas fondeve buromore.XLSX" "BudgetControlSummaryReport!R2C2:R103C8" \a \f 4 \h  \* MERGEFORMAT </w:instrText>
      </w:r>
      <w:r>
        <w:fldChar w:fldCharType="separate"/>
      </w:r>
    </w:p>
    <w:tbl>
      <w:tblPr>
        <w:tblW w:w="10114" w:type="dxa"/>
        <w:tblInd w:w="-147" w:type="dxa"/>
        <w:tblLook w:val="04A0" w:firstRow="1" w:lastRow="0" w:firstColumn="1" w:lastColumn="0" w:noHBand="0" w:noVBand="1"/>
      </w:tblPr>
      <w:tblGrid>
        <w:gridCol w:w="2631"/>
        <w:gridCol w:w="1535"/>
        <w:gridCol w:w="1169"/>
        <w:gridCol w:w="1033"/>
        <w:gridCol w:w="1033"/>
        <w:gridCol w:w="1575"/>
        <w:gridCol w:w="1138"/>
      </w:tblGrid>
      <w:tr w:rsidR="007B2E0F" w:rsidRPr="007B2E0F" w14:paraId="52F28D25" w14:textId="77777777" w:rsidTr="003655E2">
        <w:trPr>
          <w:trHeight w:val="294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2F45876" w14:textId="57BC42FE" w:rsidR="007B2E0F" w:rsidRPr="007B2E0F" w:rsidRDefault="007B2E0F" w:rsidP="00D66E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2E0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Projektet</w:t>
            </w:r>
            <w:proofErr w:type="spellEnd"/>
            <w:r w:rsidRPr="007B2E0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2E0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Kapitale</w:t>
            </w:r>
            <w:proofErr w:type="spellEnd"/>
            <w:r w:rsidRPr="007B2E0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2E0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Janar-Qershor</w:t>
            </w:r>
            <w:proofErr w:type="spellEnd"/>
            <w:r w:rsidRPr="007B2E0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2026</w:t>
            </w:r>
          </w:p>
        </w:tc>
      </w:tr>
      <w:tr w:rsidR="007B2E0F" w:rsidRPr="007B2E0F" w14:paraId="10F4E5D7" w14:textId="77777777" w:rsidTr="003655E2">
        <w:trPr>
          <w:trHeight w:val="397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E1D9BF5" w14:textId="2A55DBA6" w:rsidR="007B2E0F" w:rsidRPr="003655E2" w:rsidRDefault="00D66E28" w:rsidP="00D66E28">
            <w:pPr>
              <w:ind w:firstLine="742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                                               </w:t>
            </w:r>
            <w:proofErr w:type="spellStart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>Shpenzimet</w:t>
            </w:r>
            <w:proofErr w:type="spellEnd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 xml:space="preserve"> </w:t>
            </w:r>
            <w:proofErr w:type="spellStart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>Kapitale</w:t>
            </w:r>
            <w:proofErr w:type="spellEnd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 xml:space="preserve"> </w:t>
            </w:r>
            <w:proofErr w:type="spellStart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>nga</w:t>
            </w:r>
            <w:proofErr w:type="spellEnd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 xml:space="preserve"> </w:t>
            </w:r>
            <w:proofErr w:type="spellStart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>fondi</w:t>
            </w:r>
            <w:proofErr w:type="spellEnd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 xml:space="preserve"> </w:t>
            </w:r>
            <w:proofErr w:type="spellStart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>burimor</w:t>
            </w:r>
            <w:proofErr w:type="spellEnd"/>
            <w:r w:rsidR="007B2E0F" w:rsidRPr="003655E2">
              <w:rPr>
                <w:rFonts w:ascii="Calibri" w:hAnsi="Calibri" w:cs="Calibri"/>
                <w:b/>
                <w:color w:val="000000"/>
                <w:lang w:val="en-US"/>
              </w:rPr>
              <w:t xml:space="preserve"> 10</w:t>
            </w:r>
          </w:p>
        </w:tc>
      </w:tr>
      <w:tr w:rsidR="00D66E28" w:rsidRPr="007B2E0F" w14:paraId="4C09A698" w14:textId="77777777" w:rsidTr="003655E2">
        <w:trPr>
          <w:trHeight w:val="747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228CC" w14:textId="77777777" w:rsidR="007B2E0F" w:rsidRPr="007B2E0F" w:rsidRDefault="007B2E0F" w:rsidP="00D66E28">
            <w:pPr>
              <w:ind w:firstLine="14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Përshkrimi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3DCB9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Buxheti</w:t>
            </w:r>
            <w:proofErr w:type="spellEnd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Aktual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76B0B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Alokuar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24390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E </w:t>
            </w: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paalokuar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6B87E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Aktuali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070B3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Zotimet</w:t>
            </w:r>
            <w:proofErr w:type="spellEnd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obligimet</w:t>
            </w:r>
            <w:proofErr w:type="spellEnd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papaguara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03BF9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Bilanci</w:t>
            </w:r>
            <w:proofErr w:type="spellEnd"/>
          </w:p>
        </w:tc>
      </w:tr>
      <w:tr w:rsidR="00D66E28" w:rsidRPr="007B2E0F" w14:paraId="2615E001" w14:textId="77777777" w:rsidTr="003655E2">
        <w:trPr>
          <w:trHeight w:val="394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9035D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CAT / RESP / SUBCL / PROJ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2E112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16B04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385D7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 - B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28005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C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5FD69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76476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 - ( C + D )</w:t>
            </w:r>
          </w:p>
        </w:tc>
      </w:tr>
      <w:tr w:rsidR="00D66E28" w:rsidRPr="007B2E0F" w14:paraId="29E7C95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03F57BD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10 BUXHETI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915AB2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1,342,432.00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F54BC0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1,342,432.00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BF55B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747B47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453,752.52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E2ACB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537,758.31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708DBD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338,311.06</w:t>
            </w:r>
          </w:p>
        </w:tc>
      </w:tr>
      <w:tr w:rsidR="00D66E28" w:rsidRPr="007B2E0F" w14:paraId="68A2F1C0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4B60C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8CC3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1,342,432.00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F3C5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1,342,432.00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B823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F6F6E4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453,752.52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705D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537,758.31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9D703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338,311.06</w:t>
            </w:r>
          </w:p>
        </w:tc>
      </w:tr>
      <w:tr w:rsidR="00D66E28" w:rsidRPr="007B2E0F" w14:paraId="180FA8A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1495C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83CD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1,342,432.00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3E07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1,342,432.00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6607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A00648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453,752.52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DE6C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537,758.31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22A9E8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338,311.06</w:t>
            </w:r>
          </w:p>
        </w:tc>
      </w:tr>
      <w:tr w:rsidR="00D66E28" w:rsidRPr="007B2E0F" w14:paraId="0469EFDB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52CA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00040 EKZEKUTIMI I VENDIMEVE GJYQËSORE (NENI 40 LMFPP)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F391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41,705.77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F190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41,705.77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0E9C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59654C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38,300.37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E76E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E6499B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3,405.40</w:t>
            </w:r>
          </w:p>
        </w:tc>
      </w:tr>
      <w:tr w:rsidR="00D66E28" w:rsidRPr="007B2E0F" w14:paraId="0F011A8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3470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20701 ASFALTIMI I RRUGEVE NE KORETIN(HODA,GJATE,RAFET ISUFI, ZYMER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8A04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A6B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7BD9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FE23E2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3,092.75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80DC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46,907.25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9B5656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7322182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2B622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21085 FURNIZIMI ME VETURA PER ADMINISTRATË - JASHTE LISTES SE AQP-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2061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35,000.00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FEAE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35,000.00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4991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FB2893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5AAE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26,415.00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EB9A60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8,585.00</w:t>
            </w:r>
          </w:p>
        </w:tc>
      </w:tr>
      <w:tr w:rsidR="00D66E28" w:rsidRPr="007B2E0F" w14:paraId="58CC0BD8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66FCE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21087 NDERTIMI I RRJETIT TE NDRICIMI PUBLIK NE KAMENICE DHE FSHATR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C1C9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2605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7CBD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A74D5B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6E39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7C6984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1D119D6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F3E9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21088 SHTIMI I KAPACITETIT TE UJIT TE PIJSHEM PERMES BURIMEVE NENT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076D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B6C4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66BD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532D9F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1871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9076DF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</w:tr>
      <w:tr w:rsidR="00D66E28" w:rsidRPr="007B2E0F" w14:paraId="65D3242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1477F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21089 NDERTIMI I SHTIGJEVE MALORE PER ECJE DHE VENDQENDRIMEVE DITO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0B85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DB0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5CE8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A218B4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9FCE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2976A3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</w:tr>
      <w:tr w:rsidR="00D66E28" w:rsidRPr="007B2E0F" w14:paraId="0790033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E3039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21091 PARTICIPIMI ME DONATORE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CEEE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58,826.23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6A31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58,826.23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B442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8B3739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40,459.67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69B1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18,356.00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658610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10.56</w:t>
            </w:r>
          </w:p>
        </w:tc>
      </w:tr>
      <w:tr w:rsidR="00D66E28" w:rsidRPr="007B2E0F" w14:paraId="6A8AD28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755F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21092 NDERTIMI I TERENIT SPORTIV NE SHIPASHNICE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A363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F4A2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D8AF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AA9382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B941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ACC4BF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</w:tr>
      <w:tr w:rsidR="00D66E28" w:rsidRPr="007B2E0F" w14:paraId="65DE0BF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BDE7C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21095 ASFALTIMI I RRUGEVE NE ROGANE (DIJES, 17 SHKURTI, DEGZ. SABI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3198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3,500.00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7521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3,500.00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62F5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BB2689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3D9E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FAB335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0772510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ED25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21096 BLERJA E PAJISJEVE &gt;1000? (POMPE TERMIKE, THARESE INDUSRIALE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7F68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35,000.00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93EE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35,000.00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E338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4DB8A3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19D6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35,000.00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0F0CF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51DEEF2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C4553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52735 NDERTIMI   I PRITOREVE TE AUTOBUSEVE NE HOGOSHT,SHIPASHNICE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C66A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BFFC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00B4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CAC523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A07A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C638B2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21,000.00</w:t>
            </w:r>
          </w:p>
        </w:tc>
      </w:tr>
      <w:tr w:rsidR="00D66E28" w:rsidRPr="007B2E0F" w14:paraId="7D37C48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A632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52855 NDERTIMI I PARQEVE NE KAMENICE ,PARKU NE QENDREN E VJETERTE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B4FF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6E35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C2DB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982864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8,923.30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6C9A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55306C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76.70</w:t>
            </w:r>
          </w:p>
        </w:tc>
      </w:tr>
      <w:tr w:rsidR="00D66E28" w:rsidRPr="007B2E0F" w14:paraId="4FB09E57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C4145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53256 RENOVIMI I OBJEKTEVE SHKOLLORE NE KAMENICE(GJIMNAZET DHE 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0CB3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0939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B9BF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6EB39D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677D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DFF8C2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2AC32BFF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75848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54771 NDERTIMI E HAPESIRES NE SHTEPINE E KULTURES "ISA KASTRATI"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2927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A47B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EC2F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12AB5D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6,358.82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E6B0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53,641.18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AC72F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7E0280E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BAD4E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54824 ASFALTIMI I RRUGEVE NE KAMENICE,(ALI HADRI,DARDANEVE,NUHI BE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450B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A66D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7E31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0F0419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16CD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388466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6B2C3EF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8E49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54856 ASFALTIMI I RRUGEVE NE MUQIVERC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6E65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FCE9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4F37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ADDAF3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7C2A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A1322D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019FC13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9422F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lastRenderedPageBreak/>
              <w:t xml:space="preserve">          54887 ASFALTIMI I RRUGEVE NE RUBOC  HASAN PRISHTINA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CC9A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02D6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ADBA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C296C9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784F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8F3F2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41875074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4D670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55083 NDERTIMI  I OBJEKTEVE ADMINISTRATIVE NE KOMUNEN E KAMENICES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3770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9516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3E54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E4FDC5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4BFA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EF8956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474411AB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63E0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56380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rrugëve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në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fshatin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Busavatë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( Rr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Tema,Rama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705E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A944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789D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B30B8D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06DA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7EC173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42A82DE4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6A1C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56381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rrugëve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në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Hogosht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(Nexhmedin Ahmeti,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Xhaqku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, De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9A5F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0B79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F106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AB58B1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5263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B76B9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2A15549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5651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56382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Topanice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(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Daut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Dauti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Bajram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Zubaku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3CDF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24A5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9AC0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C68DD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16,702.06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3203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297.94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EC72CF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12599927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B735C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56383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Kopernice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gram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(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Degz</w:t>
            </w:r>
            <w:proofErr w:type="spellEnd"/>
            <w:proofErr w:type="gram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Deshmoret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Kombit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,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55AF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FF86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910C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595BD8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5652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A55383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74372531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52F7C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56384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Karaqeve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ep (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Kombit,Vija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Gjelber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,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B520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5E5C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CCEF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7CEB9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39,600.00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7D8F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10,399.70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0FBBAB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0.30</w:t>
            </w:r>
          </w:p>
        </w:tc>
      </w:tr>
      <w:tr w:rsidR="00D66E28" w:rsidRPr="007B2E0F" w14:paraId="32B289D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ACEC7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56385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Kanalizimit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fekale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dhe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Fshatra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(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Shipas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B531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EF53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3273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204B3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49,996.40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C01F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9C481C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3.60</w:t>
            </w:r>
          </w:p>
        </w:tc>
      </w:tr>
      <w:tr w:rsidR="00D66E28" w:rsidRPr="007B2E0F" w14:paraId="496DB35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F47A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56386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ashensoreve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ndertesa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Publike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-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Kamenicë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C111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8167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1AF4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46E733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7BE6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7606E2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</w:tr>
      <w:tr w:rsidR="00D66E28" w:rsidRPr="007B2E0F" w14:paraId="7E6C656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6ECCD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56389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Karaqeve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ulet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(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Mulla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Destani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Lah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72B2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25,000.00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0016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25,000.00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21AF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C91541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13,696.26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2DDF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11,301.94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C19A21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1.80</w:t>
            </w:r>
          </w:p>
        </w:tc>
      </w:tr>
      <w:tr w:rsidR="00D66E28" w:rsidRPr="007B2E0F" w14:paraId="2EA3034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C30C3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56391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Berivojce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(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Dardana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, Breznica)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76FC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8BF7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6613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69B85B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7,177.16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5B36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822.84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3A0E5F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68BC043B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0BC3D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56392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Hodonoc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(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Libinoci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, Brig 114,Agim Ali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2520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145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0E92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DEE4A4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20,000.14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4D98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999.86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438F92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B4CAAD9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B3B91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56394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Shipashnice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ep,(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Raif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Ismajli,Degz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8E9A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8FD3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80F3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9AD573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80B2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BD0FB7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623E336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328C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56395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Novoselle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Faza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FAA3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0DC1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914D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7A20AF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BBE2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20A09B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771D83D8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062C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56396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Hodonoc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faza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9AC0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8820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1DE7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6E0B92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19,999.86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CB86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CAC3FE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20CD7521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7F55F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56397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qytet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D19C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1A53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C910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24506D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480F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C75085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1D04203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33B13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56398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Muqiverc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-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Faza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DF15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05B3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91BB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A97F16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15,796.00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4B45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34,204.00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F564E3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45E3523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50F09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56399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Topanice-faza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EAE6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6637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38EB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40720A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C918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5E74F8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</w:tr>
      <w:tr w:rsidR="00D66E28" w:rsidRPr="007B2E0F" w14:paraId="1572456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54C1D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56401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Karaqeve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eper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5C95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A73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2BF9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0BC460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28,000.00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7CD1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72,000.00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EE3D51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424B10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E12F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56402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Rubovc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-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faza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A08D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2C12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9D2D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B5B10E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40C4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37755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</w:tr>
      <w:tr w:rsidR="00D66E28" w:rsidRPr="007B2E0F" w14:paraId="3D633B0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7716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56403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Asfaltimi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rrugeve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rendit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2 dhe 3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Shipashnice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5F71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557F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C8F7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739E3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26,294.00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E73E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33,706.00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541EE6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D34042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B9CE9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56407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trotuareve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dhe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fshatrat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(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Kopernice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F60A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C920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A234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AF9336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544D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24,772.30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79DD65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55,227.70</w:t>
            </w:r>
          </w:p>
        </w:tc>
      </w:tr>
      <w:tr w:rsidR="00D66E28" w:rsidRPr="007B2E0F" w14:paraId="014E538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0D38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56415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zhveshtoreve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tek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stadiumi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"Besa" dhe "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Bashkimi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",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040E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36,000.00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5D93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36,000.00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B1F4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CAA8EE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15,355.73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9E82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20,644.27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68CC42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7552A90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82F53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lastRenderedPageBreak/>
              <w:t xml:space="preserve">          56417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Blerja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tabelave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digjital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per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shkolla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mesme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dhe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fillore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C5A9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C5D9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F15E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5F8845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A627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59F323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</w:tr>
      <w:tr w:rsidR="00D66E28" w:rsidRPr="007B2E0F" w14:paraId="226590BB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EA8F5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56423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qendrave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per Viewpoint-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Busavatë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Kranidell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, Kike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4A64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AF0F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C10E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6810C1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A961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41CDD6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01868E6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D6E1C25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21 TË HYRAT VETANAKE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43A727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602,360.00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146DDF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259,119.53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BEC56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343,240.47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FA86E8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35,248.00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BA593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143,000.00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A0D767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404,112.00</w:t>
            </w:r>
          </w:p>
        </w:tc>
      </w:tr>
      <w:tr w:rsidR="00D66E28" w:rsidRPr="007B2E0F" w14:paraId="407B87A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27AE3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10C0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602,360.00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7BC1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259,119.53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8192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343,240.47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129894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35,248.00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3D3F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143,000.00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967718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404,112.00</w:t>
            </w:r>
          </w:p>
        </w:tc>
      </w:tr>
      <w:tr w:rsidR="00D66E28" w:rsidRPr="007B2E0F" w14:paraId="4271A4E1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F3D26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9B8D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602,360.00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4E85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259,119.53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35D4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343,240.47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44F362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35,248.00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E491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143,000.00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3A6009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404,112.00</w:t>
            </w:r>
          </w:p>
        </w:tc>
      </w:tr>
      <w:tr w:rsidR="00D66E28" w:rsidRPr="007B2E0F" w14:paraId="58F7148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F27AE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21087 NDERTIMI I RRJETIT TE NDRICIMI PUBLIK NE KAMENICE DHE FSHATR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1ECD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6E70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95D2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3A816D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1C06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6BF038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</w:tr>
      <w:tr w:rsidR="00D66E28" w:rsidRPr="007B2E0F" w14:paraId="7517532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BE70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21088 SHTIMI I KAPACITETIT TE UJIT TE PIJSHEM PERMES BURIMEVE NENT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A927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0DAE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AD8A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846B84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7DFB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AED851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</w:tr>
      <w:tr w:rsidR="00D66E28" w:rsidRPr="007B2E0F" w14:paraId="228B70E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E589D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21089 NDERTIMI I SHTIGJEVE MALORE PER ECJE DHE VENDQENDRIMEVE DITO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A374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894F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865B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1939D2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0184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9AFA64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</w:tr>
      <w:tr w:rsidR="00D66E28" w:rsidRPr="007B2E0F" w14:paraId="1CFBBB5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7FA3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21091 PARTICIPIMI ME DONATORE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783D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232,360.00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AE51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49,119.53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29BF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183,240.47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0B5FD9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5,248.00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E5FC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3DFC1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214,112.00</w:t>
            </w:r>
          </w:p>
        </w:tc>
      </w:tr>
      <w:tr w:rsidR="00D66E28" w:rsidRPr="007B2E0F" w14:paraId="5F1BE79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DF389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21092 NDERTIMI I TERENIT SPORTIV NE SHIPASHNICE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491D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B61A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E6AF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99B104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B44C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D19BAB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</w:tr>
      <w:tr w:rsidR="00D66E28" w:rsidRPr="007B2E0F" w14:paraId="0865357F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FD322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21094 ASFALTIMI I RRUGEVE NE KAMENICE DHE FSHATRA -  FAZA III (ROG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3AC4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5BD7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37B7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574654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D9DC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100,000.00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B7B688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9AA5669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1FCB0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55083 NDERTIMI  I OBJEKTEVE ADMINISTRATIVE NE KOMUNEN E KAMENICES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7C49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D370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522D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9178D5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5412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3F06DA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23CE82B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1D85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56386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ashensoreve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ndertesa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Publike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-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Kamenicë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4F4B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D076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16B4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ECD8E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D6DD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59D04C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40,000.00</w:t>
            </w:r>
          </w:p>
        </w:tc>
      </w:tr>
      <w:tr w:rsidR="00D66E28" w:rsidRPr="007B2E0F" w14:paraId="6F320221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8A621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56387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pritoreve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autobusave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Faza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A140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055A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27EB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7D53D2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6E95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A836E7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20,000.00</w:t>
            </w:r>
          </w:p>
        </w:tc>
      </w:tr>
      <w:tr w:rsidR="00D66E28" w:rsidRPr="007B2E0F" w14:paraId="4BE5E88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8949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56409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Ndertimi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kuzhines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qendrore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ne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Kamenice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92E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EA0D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E108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62E025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D570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6A10FB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30,000.00</w:t>
            </w:r>
          </w:p>
        </w:tc>
      </w:tr>
      <w:tr w:rsidR="00D66E28" w:rsidRPr="007B2E0F" w14:paraId="2BF8202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7651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56417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Blerja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tabelave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digjital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per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shkolla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mesme</w:t>
            </w:r>
            <w:proofErr w:type="spellEnd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dhe </w:t>
            </w:r>
            <w:proofErr w:type="spellStart"/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fillore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D93C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ACEC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C470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88E502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5DC3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3FEAB2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10,000.00</w:t>
            </w:r>
          </w:p>
        </w:tc>
      </w:tr>
      <w:tr w:rsidR="007B2E0F" w:rsidRPr="007B2E0F" w14:paraId="6FDCF37A" w14:textId="77777777" w:rsidTr="003655E2">
        <w:trPr>
          <w:trHeight w:val="323"/>
        </w:trPr>
        <w:tc>
          <w:tcPr>
            <w:tcW w:w="10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EAAAA"/>
            <w:vAlign w:val="center"/>
            <w:hideMark/>
          </w:tcPr>
          <w:p w14:paraId="68F73C9B" w14:textId="77777777" w:rsidR="007B2E0F" w:rsidRPr="003655E2" w:rsidRDefault="007B2E0F" w:rsidP="00D66E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655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SHPENZIMET KAPITALE NGA FONDI BURIMOR 31-DONATORET E BRENDSHEM</w:t>
            </w:r>
          </w:p>
        </w:tc>
      </w:tr>
      <w:tr w:rsidR="00D66E28" w:rsidRPr="007B2E0F" w14:paraId="3D35B45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A75821D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31 GRANTI I DONACIONEVE TË BRENDSHME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90D508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59,155.16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ED620A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59,155.16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7AFA4E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56CE2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2E53A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40,724.60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D4CFA9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18,430.56</w:t>
            </w:r>
          </w:p>
        </w:tc>
      </w:tr>
      <w:tr w:rsidR="00D66E28" w:rsidRPr="007B2E0F" w14:paraId="18CC769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54168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B02A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59,155.16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1B2A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59,155.16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ED55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51AE79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41B5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40,724.60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E08F5D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18,430.56</w:t>
            </w:r>
          </w:p>
        </w:tc>
      </w:tr>
      <w:tr w:rsidR="00D66E28" w:rsidRPr="007B2E0F" w14:paraId="63CF6A87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EB394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C397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59,155.16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5581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59,155.16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0ECE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43D3A8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A1F9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40,724.60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59A843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18,430.56</w:t>
            </w:r>
          </w:p>
        </w:tc>
      </w:tr>
      <w:tr w:rsidR="00D66E28" w:rsidRPr="007B2E0F" w14:paraId="39EB03F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6A57F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21091 PARTICIPIMI ME DONATORE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7B48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686F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5D58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45E782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492F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27,000.00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6F7C27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49EE101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36323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50188 PARTICIPIM  ME DONATORE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EF1B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1,196.40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C7FB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1,196.40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CF8E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CB4C8A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34EC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E71AC5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1,196.40</w:t>
            </w:r>
          </w:p>
        </w:tc>
      </w:tr>
      <w:tr w:rsidR="00D66E28" w:rsidRPr="007B2E0F" w14:paraId="30ADDE9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B5137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52633 PARTICIPIM  ME DONATORE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77A2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13,935.65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7105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13,935.65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A234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7A866E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0C5E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13,724.60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134C67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211.05</w:t>
            </w:r>
          </w:p>
        </w:tc>
      </w:tr>
      <w:tr w:rsidR="00D66E28" w:rsidRPr="007B2E0F" w14:paraId="3F32EAA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195F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lastRenderedPageBreak/>
              <w:t xml:space="preserve">          72248 ASFALTIMI I RRUGES FSHAT QYTET  XHAMIA 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2B3F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3,800.00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DF98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3,800.00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A3C6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72C3A8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CF66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0148B5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3,800.00</w:t>
            </w:r>
          </w:p>
        </w:tc>
      </w:tr>
      <w:tr w:rsidR="00D66E28" w:rsidRPr="007B2E0F" w14:paraId="4866794F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155F9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72274 FURNIZIM ME KOSHERE DHE FLETA DYLLI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BFF9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9C87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C00C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105B43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EB1F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45E155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4.20</w:t>
            </w:r>
          </w:p>
        </w:tc>
      </w:tr>
      <w:tr w:rsidR="00D66E28" w:rsidRPr="007B2E0F" w14:paraId="792AC36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8B47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72321 FURNIZIMI ME MOTOKULTIVATOR DIZELL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F771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7B87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C9FA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18564C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8902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D3EB17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15.00</w:t>
            </w:r>
          </w:p>
        </w:tc>
      </w:tr>
      <w:tr w:rsidR="00D66E28" w:rsidRPr="007B2E0F" w14:paraId="09DE772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7F1F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72335 ASFALTIMI I RRUGES LAGJEJA CAMERIA RR.STREZ.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B0BD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11E7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B082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864DE9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B3A1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9AF6C6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3,000.00</w:t>
            </w:r>
          </w:p>
        </w:tc>
      </w:tr>
      <w:tr w:rsidR="00D66E28" w:rsidRPr="007B2E0F" w14:paraId="512580F1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E9EF6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72336 FURNIZIMI I KATER MOTOKULTIVATOR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5244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275.00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C7FC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275.00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E7E3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3FCA8B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08EA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7CD7C4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275.00</w:t>
            </w:r>
          </w:p>
        </w:tc>
      </w:tr>
      <w:tr w:rsidR="00D66E28" w:rsidRPr="007B2E0F" w14:paraId="1003C2B5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06C87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72606 ASFALTIMI I RR.BALAJ NGA TOPANICA KAMENICE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03BC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3,528.00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1243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3,528.00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8432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DF506D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4072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631AB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3,528.00</w:t>
            </w:r>
          </w:p>
        </w:tc>
      </w:tr>
      <w:tr w:rsidR="00D66E28" w:rsidRPr="007B2E0F" w14:paraId="588A7CF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15B63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72686 RREGULLIMI I VARREZAVE NË HOGOSHT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BE9A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FEC9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4EC0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3AF635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3E80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16987C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</w:tr>
      <w:tr w:rsidR="00D66E28" w:rsidRPr="007B2E0F" w14:paraId="1A525DE6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9C961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72687 RREGULLIMI I VARREZAVE NË HODONOC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F756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841E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5A91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965A82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0F29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596EEC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900.00</w:t>
            </w:r>
          </w:p>
        </w:tc>
      </w:tr>
      <w:tr w:rsidR="00D66E28" w:rsidRPr="007B2E0F" w14:paraId="5E94BB1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8F6B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72688 RREGULLIMI I OBJEKTIT TË ZHVESHTORES DHE MURIT MBROJTËS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E23E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4F33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3870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0510A8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D290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3EC62B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2,000.00</w:t>
            </w:r>
          </w:p>
        </w:tc>
      </w:tr>
      <w:tr w:rsidR="00D66E28" w:rsidRPr="007B2E0F" w14:paraId="7C6F29A7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B01D5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72694 ASFALTIMI I RRUGËS BAJRA NE BUSAVATË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207F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97D4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7FD1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D25FFB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534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417499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</w:tr>
      <w:tr w:rsidR="00D66E28" w:rsidRPr="007B2E0F" w14:paraId="191E811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DD8E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88615 RREG.DHE HAP.RRU.RENDIT TRETE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75C8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67B5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79F9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732208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779A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4A2803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</w:t>
            </w:r>
          </w:p>
        </w:tc>
      </w:tr>
      <w:tr w:rsidR="00D66E28" w:rsidRPr="007B2E0F" w14:paraId="2968D023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A725F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92101 PERMIRSIMI I KUSHTEVE TE ARSIMIT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2706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E89E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DAAD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F7F522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01C9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D5354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2,000.00</w:t>
            </w:r>
          </w:p>
        </w:tc>
      </w:tr>
      <w:tr w:rsidR="00D66E28" w:rsidRPr="007B2E0F" w14:paraId="2BA921E5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59A2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92120 FURNIZIMI ME PAISJE MJEKSORE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83A1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94F5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64F7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0E285C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31A6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C89C07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500.00</w:t>
            </w:r>
          </w:p>
        </w:tc>
      </w:tr>
      <w:tr w:rsidR="007B2E0F" w:rsidRPr="007B2E0F" w14:paraId="3DFD00A0" w14:textId="77777777" w:rsidTr="003655E2">
        <w:trPr>
          <w:trHeight w:val="323"/>
        </w:trPr>
        <w:tc>
          <w:tcPr>
            <w:tcW w:w="10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EAAAA"/>
            <w:vAlign w:val="center"/>
            <w:hideMark/>
          </w:tcPr>
          <w:p w14:paraId="12861C6B" w14:textId="77777777" w:rsidR="007B2E0F" w:rsidRPr="007B2E0F" w:rsidRDefault="007B2E0F" w:rsidP="00D66E2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SHPENZIMET KAPITALE NGA DONATORET E JASHTEM 58-93</w:t>
            </w:r>
          </w:p>
        </w:tc>
      </w:tr>
      <w:tr w:rsidR="00D66E28" w:rsidRPr="007B2E0F" w14:paraId="233A8CF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E0DC61B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58 INTERNACIONAL CIVIL OFFICE - ICO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175B45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93CF0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07A61E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20B192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ED11AE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02D88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</w:tr>
      <w:tr w:rsidR="00D66E28" w:rsidRPr="007B2E0F" w14:paraId="450137AF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F91BE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6D29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A611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AC46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60EA87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0FA3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26D451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</w:tr>
      <w:tr w:rsidR="00D66E28" w:rsidRPr="007B2E0F" w14:paraId="18731B57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21FB8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7CC4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5ACD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4B28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9F10F7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B848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947F44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425.23</w:t>
            </w:r>
          </w:p>
        </w:tc>
      </w:tr>
      <w:tr w:rsidR="00D66E28" w:rsidRPr="007B2E0F" w14:paraId="353CEE6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CA064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95806 PERLRAHJA E SISTEMIT M.ETNIK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1D04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F22B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425.23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446F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9331BE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2C40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2E779E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425.23</w:t>
            </w:r>
          </w:p>
        </w:tc>
      </w:tr>
      <w:tr w:rsidR="00D66E28" w:rsidRPr="007B2E0F" w14:paraId="2119759A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92007C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61 QEVERIA ZVICRANE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529A1E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935541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E6E3A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DB8181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A82155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B784C7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</w:tr>
      <w:tr w:rsidR="00D66E28" w:rsidRPr="007B2E0F" w14:paraId="1453C4BC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153A8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3558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4314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3042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002143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E84F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FCF71F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</w:tr>
      <w:tr w:rsidR="00D66E28" w:rsidRPr="007B2E0F" w14:paraId="36DB8A7D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F1605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CA0B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EAA0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EB48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ED15A9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C423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FD62F2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1,050.20</w:t>
            </w:r>
          </w:p>
        </w:tc>
      </w:tr>
      <w:tr w:rsidR="00D66E28" w:rsidRPr="007B2E0F" w14:paraId="03354704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CB467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92033 RREGULLIMI I PARKUT NE HODONOC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1A8D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990.48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6F64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990.48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2E82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4E0B1E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6C3D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362DFE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990.48</w:t>
            </w:r>
          </w:p>
        </w:tc>
      </w:tr>
      <w:tr w:rsidR="00D66E28" w:rsidRPr="007B2E0F" w14:paraId="24EAE198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2159C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96132 RREG.I NXEM.SHF.M.KRASNIQI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3BB2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F512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8654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05181F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4F87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DEDBFF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</w:tr>
      <w:tr w:rsidR="00D66E28" w:rsidRPr="007B2E0F" w14:paraId="77107325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D3CCA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lastRenderedPageBreak/>
              <w:t xml:space="preserve">          96154 REN.SH.F.ASLLAN THAQI K.E ULET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1F08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59.66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5D23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59.66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DAFF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95379F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B6C5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3F7735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59.66</w:t>
            </w:r>
          </w:p>
        </w:tc>
      </w:tr>
      <w:tr w:rsidR="00D66E28" w:rsidRPr="007B2E0F" w14:paraId="7CA02C57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E489A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86 REPUBLIKA ÇEKE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4270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9B3F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92F8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391BF3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2558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C78429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</w:tr>
      <w:tr w:rsidR="00D66E28" w:rsidRPr="007B2E0F" w14:paraId="38788B35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2055C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468B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253E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A995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80899C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F7F7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0C8F55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</w:tr>
      <w:tr w:rsidR="00D66E28" w:rsidRPr="007B2E0F" w14:paraId="63AA5E89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1351E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F7C1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76C8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BFE9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961D3F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EB6E0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48A960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0.01</w:t>
            </w:r>
          </w:p>
        </w:tc>
      </w:tr>
      <w:tr w:rsidR="00D66E28" w:rsidRPr="007B2E0F" w14:paraId="38AA91D4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99F5D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98604 RECON.ELECT.SUPP.NET.TRANSF.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3745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351B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211EC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146790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DE9C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01DF772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0.01</w:t>
            </w:r>
          </w:p>
        </w:tc>
      </w:tr>
      <w:tr w:rsidR="00D66E28" w:rsidRPr="007B2E0F" w14:paraId="0D35537F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2A93B73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93 COUNCIL OF EUROPE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5A5E8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EA34C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DF7497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2CA93FB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09BC2A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2882D0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69AB260E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0E7B5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653 KAMENICË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5E9E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B83B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89E7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3E3B0F8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8D1F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A6CC414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39E6B515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FCB6A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30 PASURITË JOFINANCIARE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B83AA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6E8A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8049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EB5F2D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2335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1E78503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0F3A0674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DBD2B" w14:textId="77777777" w:rsidR="007B2E0F" w:rsidRPr="007B2E0F" w:rsidRDefault="007B2E0F" w:rsidP="00D66E28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         99353 PROKURIMI I NJE EKRANI LED TE JASHTEM PER INFORMATATA TE QYT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F12F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70FE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9F50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D09B46D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3,600.00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BC436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3834D51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D66E28" w:rsidRPr="007B2E0F" w14:paraId="1C5D9672" w14:textId="77777777" w:rsidTr="003655E2">
        <w:trPr>
          <w:trHeight w:val="588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0164484" w14:textId="77777777" w:rsidR="007B2E0F" w:rsidRPr="007B2E0F" w:rsidRDefault="007B2E0F" w:rsidP="00D66E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Totali</w:t>
            </w:r>
            <w:proofErr w:type="spellEnd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Përgjithshëm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314F5485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2,009,022.60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B6A409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1,665,782.13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63DC01F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343,240.47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A002D1E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492,600.52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03CFB929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721,482.91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2FF0487" w14:textId="77777777" w:rsidR="007B2E0F" w:rsidRPr="007B2E0F" w:rsidRDefault="007B2E0F" w:rsidP="00D66E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2E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762,329.06</w:t>
            </w:r>
          </w:p>
        </w:tc>
      </w:tr>
    </w:tbl>
    <w:p w14:paraId="08B3A1F3" w14:textId="6C95150A" w:rsidR="00074583" w:rsidRDefault="007B2E0F" w:rsidP="00D66E28">
      <w:r>
        <w:fldChar w:fldCharType="end"/>
      </w:r>
    </w:p>
    <w:p w14:paraId="2E5517C5" w14:textId="43DAA434" w:rsidR="002E5B6E" w:rsidRDefault="002E5B6E" w:rsidP="00D66E28"/>
    <w:p w14:paraId="35DA4A1D" w14:textId="20D2706C" w:rsidR="002E5B6E" w:rsidRDefault="002E5B6E" w:rsidP="00D66E28"/>
    <w:p w14:paraId="442FA657" w14:textId="61C752E0" w:rsidR="002E5B6E" w:rsidRDefault="002E5B6E" w:rsidP="00D66E28"/>
    <w:p w14:paraId="36C334C4" w14:textId="496B7560" w:rsidR="002E5B6E" w:rsidRDefault="002E5B6E" w:rsidP="00D66E28"/>
    <w:p w14:paraId="3A82B9E5" w14:textId="05D78895" w:rsidR="002E5B6E" w:rsidRDefault="002E5B6E" w:rsidP="00D66E28"/>
    <w:p w14:paraId="389F7DD8" w14:textId="512BC3B9" w:rsidR="002E5B6E" w:rsidRDefault="002E5B6E" w:rsidP="00D66E28"/>
    <w:p w14:paraId="17007BBB" w14:textId="550CA008" w:rsidR="002E5B6E" w:rsidRDefault="002E5B6E" w:rsidP="00D66E28"/>
    <w:p w14:paraId="606447DE" w14:textId="77D45E64" w:rsidR="002E5B6E" w:rsidRDefault="002E5B6E" w:rsidP="00D66E28"/>
    <w:p w14:paraId="293629CD" w14:textId="350526D6" w:rsidR="002E5B6E" w:rsidRDefault="002E5B6E" w:rsidP="00D66E28"/>
    <w:p w14:paraId="21AFB683" w14:textId="793978C7" w:rsidR="002E5B6E" w:rsidRDefault="002E5B6E" w:rsidP="00D66E28"/>
    <w:p w14:paraId="2CDB7177" w14:textId="51B7F2A9" w:rsidR="002E5B6E" w:rsidRDefault="002E5B6E" w:rsidP="00D66E28"/>
    <w:p w14:paraId="18E50D6C" w14:textId="20F64ACF" w:rsidR="002E5B6E" w:rsidRDefault="002E5B6E" w:rsidP="00D66E28"/>
    <w:p w14:paraId="23A0B8E0" w14:textId="52338676" w:rsidR="002E5B6E" w:rsidRDefault="002E5B6E" w:rsidP="00D66E28"/>
    <w:p w14:paraId="1DBA3164" w14:textId="3299D816" w:rsidR="002E5B6E" w:rsidRDefault="002E5B6E" w:rsidP="00D66E28"/>
    <w:p w14:paraId="53038ED8" w14:textId="2B7F39E9" w:rsidR="002E5B6E" w:rsidRDefault="002E5B6E" w:rsidP="00D66E28">
      <w:bookmarkStart w:id="0" w:name="_GoBack"/>
      <w:bookmarkEnd w:id="0"/>
    </w:p>
    <w:p w14:paraId="4ADD6328" w14:textId="18DA9AC3" w:rsidR="002E5B6E" w:rsidRDefault="002E5B6E" w:rsidP="00D66E28"/>
    <w:p w14:paraId="156FD733" w14:textId="07D841D1" w:rsidR="002E5B6E" w:rsidRDefault="002E5B6E" w:rsidP="00D66E28"/>
    <w:p w14:paraId="0E619FA2" w14:textId="734026B1" w:rsidR="002E5B6E" w:rsidRDefault="002E5B6E" w:rsidP="00D66E28"/>
    <w:p w14:paraId="7F19387A" w14:textId="17135512" w:rsidR="002E5B6E" w:rsidRDefault="002E5B6E" w:rsidP="00D66E28"/>
    <w:p w14:paraId="5BB35939" w14:textId="6C4805D7" w:rsidR="002E5B6E" w:rsidRDefault="002E5B6E" w:rsidP="00D66E28"/>
    <w:p w14:paraId="22150710" w14:textId="4B029751" w:rsidR="002E5B6E" w:rsidRDefault="002E5B6E" w:rsidP="00D66E28"/>
    <w:p w14:paraId="3D73DF3C" w14:textId="63CB6A41" w:rsidR="002E5B6E" w:rsidRDefault="002E5B6E" w:rsidP="00D66E28"/>
    <w:p w14:paraId="0DB83541" w14:textId="7087ABAF" w:rsidR="002E5B6E" w:rsidRDefault="002E5B6E" w:rsidP="00D66E28"/>
    <w:p w14:paraId="1FD23DE1" w14:textId="232475D3" w:rsidR="002E5B6E" w:rsidRDefault="002E5B6E" w:rsidP="00D66E28"/>
    <w:p w14:paraId="5997869B" w14:textId="11FD3185" w:rsidR="002E5B6E" w:rsidRPr="002E5B6E" w:rsidRDefault="002E5B6E" w:rsidP="00D66E28">
      <w:pPr>
        <w:rPr>
          <w:b/>
        </w:rPr>
      </w:pPr>
      <w:r w:rsidRPr="002E5B6E">
        <w:rPr>
          <w:b/>
        </w:rPr>
        <w:t xml:space="preserve">Drejtoria për Buxhet dhe Financa </w:t>
      </w:r>
    </w:p>
    <w:p w14:paraId="0F2025CB" w14:textId="7DFB37F7" w:rsidR="002E5B6E" w:rsidRDefault="002E5B6E" w:rsidP="00D66E28">
      <w:r>
        <w:t>Kamenicë, 14.07.2026</w:t>
      </w:r>
    </w:p>
    <w:sectPr w:rsidR="002E5B6E" w:rsidSect="00D66E28">
      <w:pgSz w:w="11907" w:h="16840" w:code="9"/>
      <w:pgMar w:top="1440" w:right="1440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6C7F1" w14:textId="77777777" w:rsidR="00B167F2" w:rsidRDefault="00B167F2">
      <w:r>
        <w:separator/>
      </w:r>
    </w:p>
  </w:endnote>
  <w:endnote w:type="continuationSeparator" w:id="0">
    <w:p w14:paraId="41731AD3" w14:textId="77777777" w:rsidR="00B167F2" w:rsidRDefault="00B1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2399127"/>
      <w:docPartObj>
        <w:docPartGallery w:val="Page Numbers (Bottom of Page)"/>
        <w:docPartUnique/>
      </w:docPartObj>
    </w:sdtPr>
    <w:sdtContent>
      <w:p w14:paraId="7E5503F0" w14:textId="260D25A1" w:rsidR="00F744CB" w:rsidRDefault="00F74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5B6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679E3" w14:textId="77777777" w:rsidR="00B167F2" w:rsidRDefault="00B167F2">
      <w:r>
        <w:separator/>
      </w:r>
    </w:p>
  </w:footnote>
  <w:footnote w:type="continuationSeparator" w:id="0">
    <w:p w14:paraId="036E131E" w14:textId="77777777" w:rsidR="00B167F2" w:rsidRDefault="00B16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DC8"/>
    <w:multiLevelType w:val="hybridMultilevel"/>
    <w:tmpl w:val="72C44EB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22653"/>
    <w:multiLevelType w:val="hybridMultilevel"/>
    <w:tmpl w:val="1A92A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7D68"/>
    <w:multiLevelType w:val="hybridMultilevel"/>
    <w:tmpl w:val="F430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CDC"/>
    <w:multiLevelType w:val="hybridMultilevel"/>
    <w:tmpl w:val="D68EB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A557C"/>
    <w:multiLevelType w:val="hybridMultilevel"/>
    <w:tmpl w:val="5DD8A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7244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4302F0D"/>
    <w:multiLevelType w:val="multilevel"/>
    <w:tmpl w:val="9DC2A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60422F"/>
    <w:multiLevelType w:val="hybridMultilevel"/>
    <w:tmpl w:val="EFE4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22"/>
    <w:rsid w:val="00022181"/>
    <w:rsid w:val="00032F25"/>
    <w:rsid w:val="00050AA0"/>
    <w:rsid w:val="00074583"/>
    <w:rsid w:val="000906C3"/>
    <w:rsid w:val="0009153E"/>
    <w:rsid w:val="00095ACC"/>
    <w:rsid w:val="00096CD4"/>
    <w:rsid w:val="000A226A"/>
    <w:rsid w:val="000D6BE2"/>
    <w:rsid w:val="000E1D4A"/>
    <w:rsid w:val="000E22DC"/>
    <w:rsid w:val="000F7C82"/>
    <w:rsid w:val="00101F2B"/>
    <w:rsid w:val="00103FE0"/>
    <w:rsid w:val="00140E92"/>
    <w:rsid w:val="00150826"/>
    <w:rsid w:val="0017558A"/>
    <w:rsid w:val="00180137"/>
    <w:rsid w:val="00187953"/>
    <w:rsid w:val="001B4F7A"/>
    <w:rsid w:val="001B613B"/>
    <w:rsid w:val="001E2371"/>
    <w:rsid w:val="001F23D4"/>
    <w:rsid w:val="0020621E"/>
    <w:rsid w:val="002A38D3"/>
    <w:rsid w:val="002C3246"/>
    <w:rsid w:val="002D62A7"/>
    <w:rsid w:val="002E5B6E"/>
    <w:rsid w:val="002F37F5"/>
    <w:rsid w:val="00304793"/>
    <w:rsid w:val="00306366"/>
    <w:rsid w:val="00350348"/>
    <w:rsid w:val="0035450B"/>
    <w:rsid w:val="003655E2"/>
    <w:rsid w:val="003C687A"/>
    <w:rsid w:val="00422C61"/>
    <w:rsid w:val="004231D7"/>
    <w:rsid w:val="00433964"/>
    <w:rsid w:val="00437D79"/>
    <w:rsid w:val="00446695"/>
    <w:rsid w:val="004A68C3"/>
    <w:rsid w:val="004B65B2"/>
    <w:rsid w:val="004C0EEB"/>
    <w:rsid w:val="004C4944"/>
    <w:rsid w:val="004E3D11"/>
    <w:rsid w:val="004E58A4"/>
    <w:rsid w:val="00507E23"/>
    <w:rsid w:val="00510763"/>
    <w:rsid w:val="0051578F"/>
    <w:rsid w:val="005302EB"/>
    <w:rsid w:val="005415D9"/>
    <w:rsid w:val="00546E40"/>
    <w:rsid w:val="005728E9"/>
    <w:rsid w:val="00574C84"/>
    <w:rsid w:val="005A28B0"/>
    <w:rsid w:val="005B03D2"/>
    <w:rsid w:val="005B74E6"/>
    <w:rsid w:val="00631079"/>
    <w:rsid w:val="00650517"/>
    <w:rsid w:val="00662534"/>
    <w:rsid w:val="00665022"/>
    <w:rsid w:val="00670708"/>
    <w:rsid w:val="006733A0"/>
    <w:rsid w:val="006B2D05"/>
    <w:rsid w:val="00720AF0"/>
    <w:rsid w:val="00765A6F"/>
    <w:rsid w:val="00772EE6"/>
    <w:rsid w:val="00792914"/>
    <w:rsid w:val="007931BC"/>
    <w:rsid w:val="007A413E"/>
    <w:rsid w:val="007B2E0F"/>
    <w:rsid w:val="007C3838"/>
    <w:rsid w:val="00816640"/>
    <w:rsid w:val="00853721"/>
    <w:rsid w:val="00855BBA"/>
    <w:rsid w:val="00855C51"/>
    <w:rsid w:val="0086109D"/>
    <w:rsid w:val="0086668A"/>
    <w:rsid w:val="00885DDE"/>
    <w:rsid w:val="00894EE5"/>
    <w:rsid w:val="008A658F"/>
    <w:rsid w:val="0090414C"/>
    <w:rsid w:val="009121D4"/>
    <w:rsid w:val="00937460"/>
    <w:rsid w:val="00972A09"/>
    <w:rsid w:val="009A1660"/>
    <w:rsid w:val="009C3907"/>
    <w:rsid w:val="009F5BD2"/>
    <w:rsid w:val="00A32E10"/>
    <w:rsid w:val="00A35948"/>
    <w:rsid w:val="00A61935"/>
    <w:rsid w:val="00A91F53"/>
    <w:rsid w:val="00AD795A"/>
    <w:rsid w:val="00AD7EBF"/>
    <w:rsid w:val="00B156B7"/>
    <w:rsid w:val="00B167F2"/>
    <w:rsid w:val="00B33C00"/>
    <w:rsid w:val="00B606CA"/>
    <w:rsid w:val="00B63D21"/>
    <w:rsid w:val="00B65027"/>
    <w:rsid w:val="00B71FBB"/>
    <w:rsid w:val="00B77BC6"/>
    <w:rsid w:val="00B80AA0"/>
    <w:rsid w:val="00BE71B3"/>
    <w:rsid w:val="00BF538A"/>
    <w:rsid w:val="00C00F43"/>
    <w:rsid w:val="00C274B7"/>
    <w:rsid w:val="00C44F75"/>
    <w:rsid w:val="00C4741B"/>
    <w:rsid w:val="00C5054F"/>
    <w:rsid w:val="00C557B5"/>
    <w:rsid w:val="00C6300C"/>
    <w:rsid w:val="00C852F1"/>
    <w:rsid w:val="00CA08B5"/>
    <w:rsid w:val="00CA327B"/>
    <w:rsid w:val="00CE7F10"/>
    <w:rsid w:val="00D04409"/>
    <w:rsid w:val="00D0446A"/>
    <w:rsid w:val="00D36C2B"/>
    <w:rsid w:val="00D52EBB"/>
    <w:rsid w:val="00D66E28"/>
    <w:rsid w:val="00D7635F"/>
    <w:rsid w:val="00D95023"/>
    <w:rsid w:val="00DA5BB5"/>
    <w:rsid w:val="00DC559D"/>
    <w:rsid w:val="00DD2C59"/>
    <w:rsid w:val="00DF2EC1"/>
    <w:rsid w:val="00DF6D37"/>
    <w:rsid w:val="00E25150"/>
    <w:rsid w:val="00E26B1F"/>
    <w:rsid w:val="00E30763"/>
    <w:rsid w:val="00E34C06"/>
    <w:rsid w:val="00E528B1"/>
    <w:rsid w:val="00E53721"/>
    <w:rsid w:val="00E62AFC"/>
    <w:rsid w:val="00E70D22"/>
    <w:rsid w:val="00E97140"/>
    <w:rsid w:val="00EA50EB"/>
    <w:rsid w:val="00F54729"/>
    <w:rsid w:val="00F62780"/>
    <w:rsid w:val="00F67B43"/>
    <w:rsid w:val="00F744CB"/>
    <w:rsid w:val="00F7622D"/>
    <w:rsid w:val="00FC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91B4"/>
  <w15:chartTrackingRefBased/>
  <w15:docId w15:val="{19728FF8-A8EF-4963-8C29-7E1CDE43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7"/>
    <w:rPr>
      <w:sz w:val="24"/>
      <w:szCs w:val="24"/>
      <w:lang w:val="sq-AL"/>
    </w:rPr>
  </w:style>
  <w:style w:type="paragraph" w:styleId="Heading1">
    <w:name w:val="heading 1"/>
    <w:aliases w:val="h1,new page/chapter,Heading 1- IPR,Heading 1(Report Only),II+,I,Head1,Heading apps,H1,Head,nu,Level 1 Head,Header 1,heading 1,RFP Head 1,Heading1,H1-Heading 1,Legal Line 1,head 1,Heading No. L1,11,12,13,111,14,112,15,113,121,131,1111,141,1121"/>
    <w:basedOn w:val="Normal"/>
    <w:next w:val="Normal"/>
    <w:link w:val="Heading1Char"/>
    <w:uiPriority w:val="9"/>
    <w:qFormat/>
    <w:rsid w:val="00B156B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B156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56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new page/chapter Char,Heading 1- IPR Char,Heading 1(Report Only) Char,II+ Char,I Char,Head1 Char,Heading apps Char,H1 Char,Head Char,nu Char,Level 1 Head Char,Header 1 Char,heading 1 Char,RFP Head 1 Char,Heading1 Char,head 1 Char"/>
    <w:basedOn w:val="DefaultParagraphFont"/>
    <w:link w:val="Heading1"/>
    <w:uiPriority w:val="9"/>
    <w:rsid w:val="00B156B7"/>
    <w:rPr>
      <w:b/>
      <w:bCs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B156B7"/>
    <w:rPr>
      <w:rFonts w:ascii="Arial" w:hAnsi="Arial" w:cs="Arial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B156B7"/>
    <w:rPr>
      <w:rFonts w:ascii="Arial" w:hAnsi="Arial" w:cs="Arial"/>
      <w:b/>
      <w:bCs/>
      <w:sz w:val="26"/>
      <w:szCs w:val="26"/>
      <w:lang w:val="sq-AL"/>
    </w:rPr>
  </w:style>
  <w:style w:type="character" w:styleId="Strong">
    <w:name w:val="Strong"/>
    <w:uiPriority w:val="22"/>
    <w:qFormat/>
    <w:rsid w:val="00B156B7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E70D22"/>
  </w:style>
  <w:style w:type="paragraph" w:styleId="ListParagraph">
    <w:name w:val="List Paragraph"/>
    <w:basedOn w:val="Normal"/>
    <w:uiPriority w:val="34"/>
    <w:qFormat/>
    <w:rsid w:val="00E70D22"/>
    <w:pPr>
      <w:suppressAutoHyphens/>
      <w:ind w:left="720"/>
      <w:contextualSpacing/>
    </w:pPr>
    <w:rPr>
      <w:lang w:val="en-US" w:eastAsia="ar-SA"/>
    </w:rPr>
  </w:style>
  <w:style w:type="table" w:customStyle="1" w:styleId="TableGrid1">
    <w:name w:val="Table Grid1"/>
    <w:basedOn w:val="TableNormal"/>
    <w:next w:val="TableGrid"/>
    <w:uiPriority w:val="59"/>
    <w:rsid w:val="00E70D22"/>
    <w:rPr>
      <w:rFonts w:ascii="Arial" w:eastAsia="MS Mincho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0D22"/>
    <w:pPr>
      <w:suppressAutoHyphens/>
    </w:pPr>
    <w:rPr>
      <w:rFonts w:ascii="Tahoma" w:hAnsi="Tahoma" w:cs="Tahoma"/>
      <w:sz w:val="16"/>
      <w:szCs w:val="16"/>
      <w:lang w:val="en-US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D22"/>
    <w:rPr>
      <w:rFonts w:ascii="Tahoma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70D22"/>
    <w:pPr>
      <w:tabs>
        <w:tab w:val="center" w:pos="4680"/>
        <w:tab w:val="right" w:pos="9360"/>
      </w:tabs>
      <w:suppressAutoHyphens/>
    </w:pPr>
    <w:rPr>
      <w:lang w:val="en-US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E70D22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70D22"/>
    <w:pPr>
      <w:tabs>
        <w:tab w:val="center" w:pos="4680"/>
        <w:tab w:val="right" w:pos="9360"/>
      </w:tabs>
      <w:suppressAutoHyphens/>
    </w:pPr>
    <w:rPr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E70D22"/>
    <w:rPr>
      <w:sz w:val="24"/>
      <w:szCs w:val="24"/>
      <w:lang w:eastAsia="ar-SA"/>
    </w:rPr>
  </w:style>
  <w:style w:type="table" w:customStyle="1" w:styleId="LightShading-Accent11">
    <w:name w:val="Light Shading - Accent 11"/>
    <w:basedOn w:val="TableNormal"/>
    <w:uiPriority w:val="60"/>
    <w:rsid w:val="00E70D22"/>
    <w:rPr>
      <w:rFonts w:ascii="Arial" w:eastAsia="MS Mincho" w:hAnsi="Arial"/>
      <w:color w:val="A8422A"/>
      <w:sz w:val="22"/>
      <w:szCs w:val="22"/>
    </w:rPr>
    <w:tblPr>
      <w:tblStyleRowBandSize w:val="1"/>
      <w:tblStyleColBandSize w:val="1"/>
      <w:tblBorders>
        <w:top w:val="single" w:sz="8" w:space="0" w:color="D16349"/>
        <w:bottom w:val="single" w:sz="8" w:space="0" w:color="D1634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/>
          <w:left w:val="nil"/>
          <w:bottom w:val="single" w:sz="8" w:space="0" w:color="D1634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/>
          <w:left w:val="nil"/>
          <w:bottom w:val="single" w:sz="8" w:space="0" w:color="D1634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8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8D2"/>
      </w:tcPr>
    </w:tblStylePr>
  </w:style>
  <w:style w:type="table" w:customStyle="1" w:styleId="LightShading1">
    <w:name w:val="Light Shading1"/>
    <w:basedOn w:val="TableNormal"/>
    <w:uiPriority w:val="60"/>
    <w:rsid w:val="00E70D22"/>
    <w:rPr>
      <w:rFonts w:ascii="Arial" w:eastAsia="MS Mincho" w:hAnsi="Arial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E70D22"/>
    <w:rPr>
      <w:rFonts w:ascii="Arial" w:eastAsia="MS Mincho" w:hAnsi="Arial"/>
      <w:color w:val="988600"/>
      <w:sz w:val="22"/>
      <w:szCs w:val="22"/>
    </w:rPr>
    <w:tblPr>
      <w:tblStyleRowBandSize w:val="1"/>
      <w:tblStyleColBandSize w:val="1"/>
      <w:tblBorders>
        <w:top w:val="single" w:sz="8" w:space="0" w:color="CCB400"/>
        <w:bottom w:val="single" w:sz="8" w:space="0" w:color="CCB4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B400"/>
          <w:left w:val="nil"/>
          <w:bottom w:val="single" w:sz="8" w:space="0" w:color="CCB4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B400"/>
          <w:left w:val="nil"/>
          <w:bottom w:val="single" w:sz="8" w:space="0" w:color="CCB4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B3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E70D22"/>
    <w:rPr>
      <w:rFonts w:ascii="Arial" w:eastAsia="MS Mincho" w:hAnsi="Arial"/>
      <w:color w:val="618889"/>
      <w:sz w:val="22"/>
      <w:szCs w:val="22"/>
    </w:rPr>
    <w:tblPr>
      <w:tblStyleRowBandSize w:val="1"/>
      <w:tblStyleColBandSize w:val="1"/>
      <w:tblBorders>
        <w:top w:val="single" w:sz="8" w:space="0" w:color="8CADAE"/>
        <w:bottom w:val="single" w:sz="8" w:space="0" w:color="8CADA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DAE"/>
          <w:left w:val="nil"/>
          <w:bottom w:val="single" w:sz="8" w:space="0" w:color="8CADA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DAE"/>
          <w:left w:val="nil"/>
          <w:bottom w:val="single" w:sz="8" w:space="0" w:color="8CADA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AE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AEB"/>
      </w:tcPr>
    </w:tblStylePr>
  </w:style>
  <w:style w:type="paragraph" w:styleId="NoSpacing">
    <w:name w:val="No Spacing"/>
    <w:link w:val="NoSpacingChar"/>
    <w:uiPriority w:val="1"/>
    <w:qFormat/>
    <w:rsid w:val="00E70D22"/>
    <w:pPr>
      <w:suppressAutoHyphens/>
    </w:pPr>
    <w:rPr>
      <w:sz w:val="24"/>
      <w:szCs w:val="24"/>
      <w:lang w:eastAsia="ar-SA"/>
    </w:rPr>
  </w:style>
  <w:style w:type="paragraph" w:customStyle="1" w:styleId="Default">
    <w:name w:val="Default"/>
    <w:rsid w:val="00E70D22"/>
    <w:pPr>
      <w:autoSpaceDE w:val="0"/>
      <w:autoSpaceDN w:val="0"/>
      <w:adjustRightInd w:val="0"/>
    </w:pPr>
    <w:rPr>
      <w:rFonts w:ascii="Cambria" w:eastAsia="Arial" w:hAnsi="Cambria" w:cs="Cambria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70D22"/>
    <w:pPr>
      <w:jc w:val="both"/>
    </w:pPr>
    <w:rPr>
      <w:rFonts w:eastAsia="MS Mincho"/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rsid w:val="00E70D22"/>
    <w:rPr>
      <w:rFonts w:eastAsia="MS Mincho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0D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0D22"/>
    <w:rPr>
      <w:color w:val="800080"/>
      <w:u w:val="single"/>
    </w:rPr>
  </w:style>
  <w:style w:type="paragraph" w:customStyle="1" w:styleId="xl68">
    <w:name w:val="xl68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69">
    <w:name w:val="xl69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70">
    <w:name w:val="xl70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man Old Style" w:hAnsi="Bookman Old Style"/>
      <w:lang w:val="en-US"/>
    </w:rPr>
  </w:style>
  <w:style w:type="paragraph" w:customStyle="1" w:styleId="xl71">
    <w:name w:val="xl71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Bookman Old Style" w:hAnsi="Bookman Old Style"/>
      <w:b/>
      <w:bCs/>
      <w:lang w:val="en-US"/>
    </w:rPr>
  </w:style>
  <w:style w:type="paragraph" w:customStyle="1" w:styleId="xl72">
    <w:name w:val="xl72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Bookman Old Style" w:hAnsi="Bookman Old Style"/>
      <w:b/>
      <w:bCs/>
      <w:lang w:val="en-US"/>
    </w:rPr>
  </w:style>
  <w:style w:type="paragraph" w:customStyle="1" w:styleId="xl73">
    <w:name w:val="xl73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okman Old Style" w:hAnsi="Bookman Old Style"/>
      <w:lang w:val="en-US"/>
    </w:rPr>
  </w:style>
  <w:style w:type="paragraph" w:customStyle="1" w:styleId="xl74">
    <w:name w:val="xl74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75">
    <w:name w:val="xl75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man Old Style" w:hAnsi="Bookman Old Style"/>
      <w:sz w:val="16"/>
      <w:szCs w:val="16"/>
      <w:lang w:val="en-US"/>
    </w:rPr>
  </w:style>
  <w:style w:type="paragraph" w:customStyle="1" w:styleId="xl76">
    <w:name w:val="xl76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Bookman Old Style" w:hAnsi="Bookman Old Style"/>
      <w:sz w:val="16"/>
      <w:szCs w:val="16"/>
      <w:lang w:val="en-US"/>
    </w:rPr>
  </w:style>
  <w:style w:type="paragraph" w:customStyle="1" w:styleId="xl77">
    <w:name w:val="xl77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Bookman Old Style" w:hAnsi="Bookman Old Style"/>
      <w:b/>
      <w:bCs/>
      <w:sz w:val="16"/>
      <w:szCs w:val="16"/>
      <w:lang w:val="en-US"/>
    </w:rPr>
  </w:style>
  <w:style w:type="paragraph" w:customStyle="1" w:styleId="xl78">
    <w:name w:val="xl78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79">
    <w:name w:val="xl79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0">
    <w:name w:val="xl80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81">
    <w:name w:val="xl81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82">
    <w:name w:val="xl82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83">
    <w:name w:val="xl83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Bookman Old Style" w:hAnsi="Bookman Old Style"/>
      <w:sz w:val="16"/>
      <w:szCs w:val="16"/>
      <w:lang w:val="en-US"/>
    </w:rPr>
  </w:style>
  <w:style w:type="paragraph" w:customStyle="1" w:styleId="xl84">
    <w:name w:val="xl84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Bookman Old Style" w:hAnsi="Bookman Old Style"/>
      <w:b/>
      <w:bCs/>
      <w:sz w:val="16"/>
      <w:szCs w:val="16"/>
      <w:lang w:val="en-US"/>
    </w:rPr>
  </w:style>
  <w:style w:type="paragraph" w:customStyle="1" w:styleId="xl85">
    <w:name w:val="xl85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86">
    <w:name w:val="xl86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okman Old Style" w:hAnsi="Bookman Old Style"/>
      <w:sz w:val="16"/>
      <w:szCs w:val="16"/>
      <w:lang w:val="en-US"/>
    </w:rPr>
  </w:style>
  <w:style w:type="paragraph" w:customStyle="1" w:styleId="xl87">
    <w:name w:val="xl87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okman Old Style" w:hAnsi="Bookman Old Style"/>
      <w:b/>
      <w:bCs/>
      <w:sz w:val="16"/>
      <w:szCs w:val="16"/>
      <w:lang w:val="en-US"/>
    </w:rPr>
  </w:style>
  <w:style w:type="paragraph" w:customStyle="1" w:styleId="xl88">
    <w:name w:val="xl88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89">
    <w:name w:val="xl89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90">
    <w:name w:val="xl90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okman Old Style" w:hAnsi="Bookman Old Style"/>
      <w:sz w:val="16"/>
      <w:szCs w:val="16"/>
      <w:lang w:val="en-US"/>
    </w:rPr>
  </w:style>
  <w:style w:type="paragraph" w:customStyle="1" w:styleId="xl91">
    <w:name w:val="xl91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92">
    <w:name w:val="xl92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93">
    <w:name w:val="xl93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okman Old Style" w:hAnsi="Bookman Old Style"/>
      <w:lang w:val="en-US"/>
    </w:rPr>
  </w:style>
  <w:style w:type="paragraph" w:customStyle="1" w:styleId="xl94">
    <w:name w:val="xl94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okman Old Style" w:hAnsi="Bookman Old Style"/>
      <w:b/>
      <w:bCs/>
      <w:lang w:val="en-US"/>
    </w:rPr>
  </w:style>
  <w:style w:type="paragraph" w:customStyle="1" w:styleId="xl95">
    <w:name w:val="xl95"/>
    <w:basedOn w:val="Normal"/>
    <w:rsid w:val="00E70D22"/>
    <w:pPr>
      <w:shd w:val="clear" w:color="000000" w:fill="FFFFFF"/>
      <w:spacing w:before="100" w:beforeAutospacing="1" w:after="100" w:afterAutospacing="1"/>
    </w:pPr>
    <w:rPr>
      <w:lang w:val="en-US"/>
    </w:rPr>
  </w:style>
  <w:style w:type="paragraph" w:customStyle="1" w:styleId="xl96">
    <w:name w:val="xl96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Bookman Old Style" w:hAnsi="Bookman Old Style"/>
      <w:sz w:val="16"/>
      <w:szCs w:val="16"/>
      <w:lang w:val="en-US"/>
    </w:rPr>
  </w:style>
  <w:style w:type="paragraph" w:customStyle="1" w:styleId="xl97">
    <w:name w:val="xl97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Bookman Old Style" w:hAnsi="Bookman Old Style"/>
      <w:b/>
      <w:bCs/>
      <w:sz w:val="16"/>
      <w:szCs w:val="16"/>
      <w:lang w:val="en-US"/>
    </w:rPr>
  </w:style>
  <w:style w:type="paragraph" w:customStyle="1" w:styleId="xl98">
    <w:name w:val="xl98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Bookman Old Style" w:hAnsi="Bookman Old Style"/>
      <w:b/>
      <w:bCs/>
      <w:lang w:val="en-US"/>
    </w:rPr>
  </w:style>
  <w:style w:type="paragraph" w:customStyle="1" w:styleId="xl99">
    <w:name w:val="xl99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0">
    <w:name w:val="xl100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val="en-US"/>
    </w:rPr>
  </w:style>
  <w:style w:type="paragraph" w:customStyle="1" w:styleId="xl101">
    <w:name w:val="xl101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US"/>
    </w:rPr>
  </w:style>
  <w:style w:type="character" w:customStyle="1" w:styleId="SubtleReference1">
    <w:name w:val="Subtle Reference1"/>
    <w:basedOn w:val="DefaultParagraphFont"/>
    <w:uiPriority w:val="31"/>
    <w:qFormat/>
    <w:rsid w:val="00E70D22"/>
    <w:rPr>
      <w:smallCaps/>
      <w:color w:val="CCB400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E70D22"/>
    <w:rPr>
      <w:b/>
      <w:bCs/>
      <w:smallCaps/>
      <w:color w:val="CCB400"/>
      <w:spacing w:val="5"/>
      <w:u w:val="single"/>
    </w:rPr>
  </w:style>
  <w:style w:type="paragraph" w:customStyle="1" w:styleId="IntenseQuote1">
    <w:name w:val="Intense Quote1"/>
    <w:basedOn w:val="Normal"/>
    <w:next w:val="Normal"/>
    <w:uiPriority w:val="30"/>
    <w:qFormat/>
    <w:rsid w:val="00E70D22"/>
    <w:pPr>
      <w:pBdr>
        <w:bottom w:val="single" w:sz="4" w:space="4" w:color="D16349"/>
      </w:pBdr>
      <w:suppressAutoHyphens/>
      <w:spacing w:before="200" w:after="280"/>
      <w:ind w:left="936" w:right="936"/>
    </w:pPr>
    <w:rPr>
      <w:b/>
      <w:bCs/>
      <w:i/>
      <w:iCs/>
      <w:color w:val="D16349"/>
      <w:lang w:val="en-US" w:eastAsia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D22"/>
    <w:rPr>
      <w:rFonts w:ascii="Times New Roman" w:eastAsia="Times New Roman" w:hAnsi="Times New Roman" w:cs="Times New Roman"/>
      <w:b/>
      <w:bCs/>
      <w:i/>
      <w:iCs/>
      <w:color w:val="D16349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E70D22"/>
    <w:rPr>
      <w:i/>
      <w:iCs/>
    </w:rPr>
  </w:style>
  <w:style w:type="paragraph" w:customStyle="1" w:styleId="msonormal0">
    <w:name w:val="msonormal"/>
    <w:basedOn w:val="Normal"/>
    <w:rsid w:val="00E70D22"/>
    <w:pPr>
      <w:spacing w:before="100" w:beforeAutospacing="1" w:after="100" w:afterAutospacing="1"/>
    </w:pPr>
    <w:rPr>
      <w:lang w:val="en-US"/>
    </w:rPr>
  </w:style>
  <w:style w:type="paragraph" w:customStyle="1" w:styleId="xl66">
    <w:name w:val="xl66"/>
    <w:basedOn w:val="Normal"/>
    <w:rsid w:val="00E70D22"/>
    <w:pPr>
      <w:shd w:val="clear" w:color="000000" w:fill="BFBFBF"/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E70D22"/>
    <w:pPr>
      <w:spacing w:before="100" w:beforeAutospacing="1" w:after="100" w:afterAutospacing="1"/>
    </w:pPr>
    <w:rPr>
      <w:lang w:val="en-US"/>
    </w:rPr>
  </w:style>
  <w:style w:type="paragraph" w:styleId="Revision">
    <w:name w:val="Revision"/>
    <w:hidden/>
    <w:uiPriority w:val="99"/>
    <w:semiHidden/>
    <w:rsid w:val="00E70D22"/>
    <w:rPr>
      <w:sz w:val="24"/>
      <w:szCs w:val="24"/>
      <w:lang w:eastAsia="ar-SA"/>
    </w:rPr>
  </w:style>
  <w:style w:type="paragraph" w:customStyle="1" w:styleId="xl63">
    <w:name w:val="xl63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 Antiqua" w:hAnsi="Book Antiqua"/>
      <w:color w:val="000000"/>
      <w:sz w:val="16"/>
      <w:szCs w:val="16"/>
      <w:lang w:val="en-GB" w:eastAsia="en-GB"/>
    </w:rPr>
  </w:style>
  <w:style w:type="paragraph" w:customStyle="1" w:styleId="xl64">
    <w:name w:val="xl64"/>
    <w:basedOn w:val="Normal"/>
    <w:rsid w:val="00E70D22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65">
    <w:name w:val="xl65"/>
    <w:basedOn w:val="Normal"/>
    <w:rsid w:val="00E70D22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67">
    <w:name w:val="xl67"/>
    <w:basedOn w:val="Normal"/>
    <w:rsid w:val="00E70D22"/>
    <w:pPr>
      <w:shd w:val="clear" w:color="000000" w:fill="BDD6EE"/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102">
    <w:name w:val="xl102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 Antiqua" w:hAnsi="Book Antiqua"/>
      <w:color w:val="000000"/>
      <w:sz w:val="16"/>
      <w:szCs w:val="16"/>
      <w:lang w:val="en-GB" w:eastAsia="en-GB"/>
    </w:rPr>
  </w:style>
  <w:style w:type="paragraph" w:customStyle="1" w:styleId="xl103">
    <w:name w:val="xl103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en-GB" w:eastAsia="en-GB"/>
    </w:rPr>
  </w:style>
  <w:style w:type="paragraph" w:customStyle="1" w:styleId="xl104">
    <w:name w:val="xl104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105">
    <w:name w:val="xl105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106">
    <w:name w:val="xl106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6"/>
      <w:szCs w:val="16"/>
      <w:lang w:val="en-GB" w:eastAsia="en-GB"/>
    </w:rPr>
  </w:style>
  <w:style w:type="paragraph" w:customStyle="1" w:styleId="xl107">
    <w:name w:val="xl107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  <w:lang w:val="en-GB" w:eastAsia="en-GB"/>
    </w:rPr>
  </w:style>
  <w:style w:type="paragraph" w:customStyle="1" w:styleId="xl108">
    <w:name w:val="xl108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Book Antiqua" w:hAnsi="Book Antiqua"/>
      <w:b/>
      <w:bCs/>
      <w:color w:val="000000"/>
      <w:sz w:val="20"/>
      <w:szCs w:val="20"/>
      <w:lang w:val="en-GB" w:eastAsia="en-GB"/>
    </w:rPr>
  </w:style>
  <w:style w:type="paragraph" w:customStyle="1" w:styleId="xl109">
    <w:name w:val="xl109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110">
    <w:name w:val="xl110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111">
    <w:name w:val="xl111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Book Antiqua" w:hAnsi="Book Antiqua"/>
      <w:b/>
      <w:bCs/>
      <w:color w:val="000000"/>
      <w:sz w:val="20"/>
      <w:szCs w:val="20"/>
      <w:lang w:val="en-GB" w:eastAsia="en-GB"/>
    </w:rPr>
  </w:style>
  <w:style w:type="paragraph" w:customStyle="1" w:styleId="xl112">
    <w:name w:val="xl112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Book Antiqua" w:hAnsi="Book Antiqua"/>
      <w:b/>
      <w:bCs/>
      <w:color w:val="000000"/>
      <w:sz w:val="16"/>
      <w:szCs w:val="16"/>
      <w:lang w:val="en-GB" w:eastAsia="en-GB"/>
    </w:rPr>
  </w:style>
  <w:style w:type="paragraph" w:customStyle="1" w:styleId="xl113">
    <w:name w:val="xl113"/>
    <w:basedOn w:val="Normal"/>
    <w:rsid w:val="00E70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E70D22"/>
    <w:rPr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E70D22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0D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70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semiHidden/>
    <w:unhideWhenUsed/>
    <w:rsid w:val="00E70D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70D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SubtleReference">
    <w:name w:val="Subtle Reference"/>
    <w:basedOn w:val="DefaultParagraphFont"/>
    <w:uiPriority w:val="31"/>
    <w:qFormat/>
    <w:rsid w:val="00E70D2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70D22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D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bCs/>
      <w:i/>
      <w:iCs/>
      <w:color w:val="D16349"/>
      <w:lang w:val="en-US" w:eastAsia="ar-SA"/>
    </w:rPr>
  </w:style>
  <w:style w:type="character" w:customStyle="1" w:styleId="IntenseQuoteChar1">
    <w:name w:val="Intense Quote Char1"/>
    <w:basedOn w:val="DefaultParagraphFont"/>
    <w:uiPriority w:val="30"/>
    <w:rsid w:val="00E70D22"/>
    <w:rPr>
      <w:i/>
      <w:iCs/>
      <w:color w:val="5B9BD5" w:themeColor="accent1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menica-komuna.org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15</Pages>
  <Words>4351</Words>
  <Characters>24802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Selami V. Zylfiu</dc:creator>
  <cp:keywords/>
  <dc:description/>
  <cp:lastModifiedBy>Selami V. Zylfiu</cp:lastModifiedBy>
  <cp:revision>95</cp:revision>
  <dcterms:created xsi:type="dcterms:W3CDTF">2026-06-29T06:42:00Z</dcterms:created>
  <dcterms:modified xsi:type="dcterms:W3CDTF">2026-07-14T08:27:00Z</dcterms:modified>
</cp:coreProperties>
</file>